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A1" w:rsidRDefault="000936A1">
      <w:pPr>
        <w:pStyle w:val="21"/>
        <w:shd w:val="clear" w:color="auto" w:fill="auto"/>
        <w:spacing w:before="0" w:after="0" w:line="672" w:lineRule="exact"/>
        <w:ind w:left="720" w:right="720" w:firstLine="320"/>
        <w:jc w:val="center"/>
        <w:rPr>
          <w:rFonts w:ascii="Times New Roman" w:hAnsi="Times New Roman" w:cs="Times New Roman"/>
        </w:rPr>
      </w:pPr>
      <w:bookmarkStart w:id="0" w:name="bookmark3"/>
      <w:bookmarkStart w:id="1" w:name="_GoBack"/>
      <w:bookmarkEnd w:id="1"/>
    </w:p>
    <w:p w:rsidR="000936A1" w:rsidRDefault="00FB2029">
      <w:pPr>
        <w:pStyle w:val="21"/>
        <w:shd w:val="clear" w:color="auto" w:fill="auto"/>
        <w:spacing w:before="0" w:after="0" w:line="672" w:lineRule="exact"/>
        <w:ind w:left="720" w:right="720" w:firstLine="320"/>
        <w:jc w:val="center"/>
        <w:rPr>
          <w:rFonts w:ascii="Times New Roman" w:hAnsi="Times New Roman" w:cs="Times New Roman"/>
        </w:rPr>
      </w:pPr>
      <w:r>
        <w:rPr>
          <w:noProof/>
          <w:lang w:val="fr-FR" w:eastAsia="fr-FR"/>
        </w:rPr>
        <w:drawing>
          <wp:anchor distT="0" distB="0" distL="114300" distR="114300" simplePos="0" relativeHeight="251649536" behindDoc="0" locked="0" layoutInCell="1" allowOverlap="1">
            <wp:simplePos x="0" y="0"/>
            <wp:positionH relativeFrom="column">
              <wp:posOffset>1447800</wp:posOffset>
            </wp:positionH>
            <wp:positionV relativeFrom="paragraph">
              <wp:posOffset>0</wp:posOffset>
            </wp:positionV>
            <wp:extent cx="3343275" cy="848360"/>
            <wp:effectExtent l="0" t="0" r="9525" b="8890"/>
            <wp:wrapSquare wrapText="bothSides"/>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848360"/>
                    </a:xfrm>
                    <a:prstGeom prst="rect">
                      <a:avLst/>
                    </a:prstGeom>
                    <a:noFill/>
                  </pic:spPr>
                </pic:pic>
              </a:graphicData>
            </a:graphic>
            <wp14:sizeRelH relativeFrom="page">
              <wp14:pctWidth>0</wp14:pctWidth>
            </wp14:sizeRelH>
            <wp14:sizeRelV relativeFrom="page">
              <wp14:pctHeight>0</wp14:pctHeight>
            </wp14:sizeRelV>
          </wp:anchor>
        </w:drawing>
      </w:r>
    </w:p>
    <w:p w:rsidR="000936A1" w:rsidRDefault="000936A1">
      <w:pPr>
        <w:pStyle w:val="21"/>
        <w:shd w:val="clear" w:color="auto" w:fill="auto"/>
        <w:spacing w:before="0" w:after="0" w:line="672" w:lineRule="exact"/>
        <w:ind w:left="720" w:right="720" w:firstLine="320"/>
        <w:jc w:val="center"/>
        <w:rPr>
          <w:rFonts w:ascii="Calibri" w:hAnsi="Calibri" w:cs="Times New Roman"/>
          <w:color w:val="FF0000"/>
          <w:sz w:val="56"/>
          <w:lang w:val="fr-FR"/>
        </w:rPr>
      </w:pPr>
      <w:r>
        <w:rPr>
          <w:rFonts w:ascii="Calibri" w:hAnsi="Calibri"/>
          <w:color w:val="FF0000"/>
          <w:sz w:val="56"/>
          <w:lang w:val="fr-FR"/>
        </w:rPr>
        <w:t>Nettoyeur Haute Pression Thermique</w:t>
      </w:r>
    </w:p>
    <w:bookmarkEnd w:id="0"/>
    <w:p w:rsidR="000936A1" w:rsidRDefault="000936A1">
      <w:pPr>
        <w:pStyle w:val="21"/>
        <w:shd w:val="clear" w:color="auto" w:fill="auto"/>
        <w:spacing w:before="0" w:after="0" w:line="672" w:lineRule="exact"/>
        <w:ind w:left="720" w:right="720" w:firstLine="320"/>
        <w:jc w:val="center"/>
        <w:rPr>
          <w:rStyle w:val="2125pt"/>
          <w:rFonts w:ascii="Calibri" w:hAnsi="Calibri" w:cs="Times New Roman"/>
          <w:lang w:val="fr-FR"/>
        </w:rPr>
      </w:pPr>
      <w:r>
        <w:rPr>
          <w:rStyle w:val="2125pt"/>
          <w:rFonts w:ascii="Calibri" w:hAnsi="Calibri"/>
          <w:lang w:val="fr-FR"/>
        </w:rPr>
        <w:t xml:space="preserve">Modèle :   </w:t>
      </w:r>
      <w:r>
        <w:rPr>
          <w:rStyle w:val="2125pt"/>
          <w:rFonts w:ascii="Calibri" w:hAnsi="Calibri" w:cs="Times New Roman"/>
          <w:lang w:val="fr-FR"/>
        </w:rPr>
        <w:t>HNHPT</w:t>
      </w:r>
      <w:r>
        <w:rPr>
          <w:rStyle w:val="2125pt"/>
          <w:rFonts w:ascii="Calibri" w:hAnsi="Calibri"/>
          <w:lang w:val="fr-FR"/>
        </w:rPr>
        <w:t>206B-A1</w:t>
      </w:r>
    </w:p>
    <w:p w:rsidR="000936A1" w:rsidRDefault="000936A1">
      <w:pPr>
        <w:pStyle w:val="21"/>
        <w:shd w:val="clear" w:color="auto" w:fill="auto"/>
        <w:spacing w:before="0" w:after="0" w:line="672" w:lineRule="exact"/>
        <w:ind w:left="720" w:right="720" w:firstLine="320"/>
        <w:jc w:val="center"/>
        <w:rPr>
          <w:rStyle w:val="2125pt"/>
          <w:rFonts w:ascii="Calibri" w:hAnsi="Calibri" w:cs="Times New Roman"/>
          <w:lang w:val="fr-FR"/>
        </w:rPr>
      </w:pPr>
    </w:p>
    <w:p w:rsidR="000936A1" w:rsidRDefault="00FB2029">
      <w:pPr>
        <w:pStyle w:val="21"/>
        <w:shd w:val="clear" w:color="auto" w:fill="auto"/>
        <w:spacing w:before="0" w:after="0" w:line="672" w:lineRule="exact"/>
        <w:ind w:left="720" w:right="720" w:firstLine="320"/>
        <w:jc w:val="center"/>
        <w:rPr>
          <w:rStyle w:val="2125pt"/>
          <w:rFonts w:ascii="Calibri" w:hAnsi="Calibri" w:cs="Times New Roman"/>
          <w:lang w:val="fr-FR"/>
        </w:rPr>
      </w:pPr>
      <w:r>
        <w:rPr>
          <w:noProof/>
          <w:lang w:val="fr-FR" w:eastAsia="fr-FR"/>
        </w:rPr>
        <w:drawing>
          <wp:anchor distT="0" distB="0" distL="114300" distR="114300" simplePos="0" relativeHeight="251650560" behindDoc="0" locked="0" layoutInCell="1" allowOverlap="1">
            <wp:simplePos x="0" y="0"/>
            <wp:positionH relativeFrom="column">
              <wp:posOffset>1903095</wp:posOffset>
            </wp:positionH>
            <wp:positionV relativeFrom="paragraph">
              <wp:posOffset>64770</wp:posOffset>
            </wp:positionV>
            <wp:extent cx="3094990" cy="3709035"/>
            <wp:effectExtent l="0" t="0" r="0" b="5715"/>
            <wp:wrapNone/>
            <wp:docPr id="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990" cy="3709035"/>
                    </a:xfrm>
                    <a:prstGeom prst="rect">
                      <a:avLst/>
                    </a:prstGeom>
                    <a:noFill/>
                  </pic:spPr>
                </pic:pic>
              </a:graphicData>
            </a:graphic>
            <wp14:sizeRelH relativeFrom="page">
              <wp14:pctWidth>0</wp14:pctWidth>
            </wp14:sizeRelH>
            <wp14:sizeRelV relativeFrom="page">
              <wp14:pctHeight>0</wp14:pctHeight>
            </wp14:sizeRelV>
          </wp:anchor>
        </w:drawing>
      </w:r>
    </w:p>
    <w:p w:rsidR="000936A1" w:rsidRDefault="000936A1">
      <w:pPr>
        <w:pStyle w:val="21"/>
        <w:shd w:val="clear" w:color="auto" w:fill="auto"/>
        <w:spacing w:before="0" w:after="0" w:line="672" w:lineRule="exact"/>
        <w:ind w:left="720" w:right="720" w:firstLine="320"/>
        <w:jc w:val="center"/>
        <w:rPr>
          <w:rStyle w:val="2125pt"/>
          <w:rFonts w:ascii="Calibri" w:hAnsi="Calibri" w:cs="Times New Roman"/>
          <w:lang w:val="fr-FR"/>
        </w:rPr>
      </w:pPr>
    </w:p>
    <w:p w:rsidR="000936A1" w:rsidRDefault="000936A1">
      <w:pPr>
        <w:pStyle w:val="21"/>
        <w:shd w:val="clear" w:color="auto" w:fill="auto"/>
        <w:spacing w:before="0" w:after="0" w:line="672" w:lineRule="exact"/>
        <w:ind w:left="720" w:right="720" w:firstLine="320"/>
        <w:jc w:val="center"/>
        <w:rPr>
          <w:rStyle w:val="2125pt"/>
          <w:rFonts w:ascii="Calibri" w:hAnsi="Calibri" w:cs="Times New Roman"/>
          <w:lang w:val="fr-FR"/>
        </w:rPr>
      </w:pPr>
    </w:p>
    <w:p w:rsidR="000936A1" w:rsidRDefault="000936A1">
      <w:pPr>
        <w:pStyle w:val="21"/>
        <w:shd w:val="clear" w:color="auto" w:fill="auto"/>
        <w:spacing w:before="0" w:after="0" w:line="672" w:lineRule="exact"/>
        <w:ind w:left="720" w:right="720" w:firstLine="320"/>
        <w:jc w:val="center"/>
        <w:rPr>
          <w:rStyle w:val="2125pt"/>
          <w:rFonts w:ascii="Calibri" w:hAnsi="Calibri" w:cs="Times New Roman"/>
          <w:lang w:val="fr-FR"/>
        </w:rPr>
      </w:pPr>
    </w:p>
    <w:p w:rsidR="000936A1" w:rsidRDefault="00FB2029">
      <w:pPr>
        <w:pStyle w:val="21"/>
        <w:shd w:val="clear" w:color="auto" w:fill="auto"/>
        <w:spacing w:before="0" w:after="0" w:line="672" w:lineRule="exact"/>
        <w:ind w:left="720" w:right="720" w:firstLine="320"/>
        <w:jc w:val="center"/>
        <w:rPr>
          <w:rStyle w:val="2125pt"/>
          <w:rFonts w:ascii="Calibri" w:hAnsi="Calibri" w:cs="Times New Roman"/>
          <w:lang w:val="fr-FR"/>
        </w:rPr>
      </w:pPr>
      <w:r>
        <w:rPr>
          <w:noProof/>
          <w:lang w:val="fr-FR" w:eastAsia="fr-FR"/>
        </w:rPr>
        <mc:AlternateContent>
          <mc:Choice Requires="wps">
            <w:drawing>
              <wp:anchor distT="0" distB="0" distL="114300" distR="114300" simplePos="0" relativeHeight="251651584" behindDoc="0" locked="0" layoutInCell="1" allowOverlap="1">
                <wp:simplePos x="0" y="0"/>
                <wp:positionH relativeFrom="column">
                  <wp:posOffset>-2296795</wp:posOffset>
                </wp:positionH>
                <wp:positionV relativeFrom="paragraph">
                  <wp:posOffset>28575</wp:posOffset>
                </wp:positionV>
                <wp:extent cx="1133475" cy="320040"/>
                <wp:effectExtent l="13970" t="13335" r="5080" b="9525"/>
                <wp:wrapNone/>
                <wp:docPr id="5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rsidR="000936A1" w:rsidRDefault="000936A1">
                            <w:r>
                              <w:rPr>
                                <w:rStyle w:val="2125pt"/>
                                <w:rFonts w:ascii="Times New Roman" w:hAnsi="Times New Roman" w:cs="Times New Roman"/>
                              </w:rPr>
                              <w:t>R210_B_J</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180.85pt;margin-top:2.25pt;width:89.25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">
                <v:textbox style="mso-fit-shape-to-text:t">
                  <w:txbxContent>
                    <w:p w:rsidR="000936A1" w:rsidRDefault="000936A1">
                      <w:r>
                        <w:rPr>
                          <w:rStyle w:val="2125pt"/>
                          <w:rFonts w:ascii="Times New Roman" w:hAnsi="Times New Roman" w:cs="Times New Roman"/>
                        </w:rPr>
                        <w:t>R210_B_J</w:t>
                      </w:r>
                    </w:p>
                  </w:txbxContent>
                </v:textbox>
              </v:shape>
            </w:pict>
          </mc:Fallback>
        </mc:AlternateContent>
      </w:r>
    </w:p>
    <w:p w:rsidR="000936A1" w:rsidRDefault="000936A1">
      <w:pPr>
        <w:pStyle w:val="21"/>
        <w:shd w:val="clear" w:color="auto" w:fill="auto"/>
        <w:spacing w:before="0" w:after="0" w:line="672" w:lineRule="exact"/>
        <w:ind w:left="720" w:right="720" w:firstLine="320"/>
        <w:jc w:val="center"/>
        <w:rPr>
          <w:rStyle w:val="2125pt"/>
          <w:rFonts w:ascii="Calibri" w:hAnsi="Calibri" w:cs="Times New Roman"/>
          <w:lang w:val="fr-FR"/>
        </w:rPr>
      </w:pPr>
    </w:p>
    <w:p w:rsidR="000936A1" w:rsidRDefault="00FB2029">
      <w:pPr>
        <w:pStyle w:val="21"/>
        <w:shd w:val="clear" w:color="auto" w:fill="auto"/>
        <w:spacing w:before="0" w:after="0" w:line="672" w:lineRule="exact"/>
        <w:ind w:left="720" w:right="720" w:firstLine="320"/>
        <w:jc w:val="center"/>
        <w:rPr>
          <w:rStyle w:val="2125pt"/>
          <w:rFonts w:ascii="Calibri" w:hAnsi="Calibri" w:cs="Times New Roman"/>
          <w:lang w:val="fr-FR"/>
        </w:rPr>
      </w:pPr>
      <w:r>
        <w:rPr>
          <w:noProof/>
          <w:lang w:val="fr-FR" w:eastAsia="fr-FR"/>
        </w:rPr>
        <mc:AlternateContent>
          <mc:Choice Requires="wps">
            <w:drawing>
              <wp:anchor distT="0" distB="0" distL="114300" distR="114300" simplePos="0" relativeHeight="251652608" behindDoc="0" locked="0" layoutInCell="1" allowOverlap="1">
                <wp:simplePos x="0" y="0"/>
                <wp:positionH relativeFrom="column">
                  <wp:posOffset>5146040</wp:posOffset>
                </wp:positionH>
                <wp:positionV relativeFrom="paragraph">
                  <wp:posOffset>376555</wp:posOffset>
                </wp:positionV>
                <wp:extent cx="1133475" cy="264160"/>
                <wp:effectExtent l="0" t="0" r="1270" b="0"/>
                <wp:wrapNone/>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0936A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405.2pt;margin-top:29.65pt;width:89.25pt;height:2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" stroked="f">
                <v:textbox style="mso-fit-shape-to-text:t">
                  <w:txbxContent>
                    <w:p w:rsidR="000936A1" w:rsidRDefault="000936A1"/>
                  </w:txbxContent>
                </v:textbox>
              </v:shape>
            </w:pict>
          </mc:Fallback>
        </mc:AlternateContent>
      </w:r>
    </w:p>
    <w:p w:rsidR="000936A1" w:rsidRDefault="000936A1">
      <w:pPr>
        <w:pStyle w:val="21"/>
        <w:shd w:val="clear" w:color="auto" w:fill="auto"/>
        <w:spacing w:before="0" w:after="0" w:line="672" w:lineRule="exact"/>
        <w:ind w:left="720" w:right="720" w:firstLine="320"/>
        <w:jc w:val="center"/>
        <w:rPr>
          <w:rStyle w:val="2125pt"/>
          <w:rFonts w:ascii="Calibri" w:hAnsi="Calibri" w:cs="Times New Roman"/>
          <w:lang w:val="fr-FR"/>
        </w:rPr>
      </w:pPr>
    </w:p>
    <w:p w:rsidR="000936A1" w:rsidRDefault="000936A1">
      <w:pPr>
        <w:pStyle w:val="21"/>
        <w:shd w:val="clear" w:color="auto" w:fill="auto"/>
        <w:spacing w:before="0" w:after="0" w:line="672" w:lineRule="exact"/>
        <w:ind w:right="720"/>
        <w:jc w:val="left"/>
        <w:rPr>
          <w:rStyle w:val="2125pt"/>
          <w:rFonts w:ascii="Calibri" w:hAnsi="Calibri" w:cs="Times New Roman"/>
          <w:lang w:val="fr-FR"/>
        </w:rPr>
      </w:pPr>
    </w:p>
    <w:p w:rsidR="000936A1" w:rsidRDefault="00FB2029">
      <w:pPr>
        <w:pStyle w:val="21"/>
        <w:shd w:val="clear" w:color="auto" w:fill="auto"/>
        <w:spacing w:before="0" w:after="0" w:line="672" w:lineRule="exact"/>
        <w:ind w:right="720"/>
        <w:jc w:val="left"/>
        <w:rPr>
          <w:rFonts w:ascii="Calibri" w:hAnsi="Calibri" w:cs="Times New Roman"/>
          <w:shd w:val="clear" w:color="auto" w:fill="FFFFFF"/>
          <w:lang w:val="fr-FR"/>
        </w:rPr>
      </w:pPr>
      <w:r>
        <w:rPr>
          <w:noProof/>
          <w:lang w:val="fr-FR" w:eastAsia="fr-FR"/>
        </w:rPr>
        <w:drawing>
          <wp:anchor distT="0" distB="0" distL="114300" distR="114300" simplePos="0" relativeHeight="251653632" behindDoc="0" locked="0" layoutInCell="1" allowOverlap="1">
            <wp:simplePos x="0" y="0"/>
            <wp:positionH relativeFrom="column">
              <wp:posOffset>2667000</wp:posOffset>
            </wp:positionH>
            <wp:positionV relativeFrom="paragraph">
              <wp:posOffset>335280</wp:posOffset>
            </wp:positionV>
            <wp:extent cx="570865" cy="417195"/>
            <wp:effectExtent l="0" t="0" r="635" b="1905"/>
            <wp:wrapSquare wrapText="bothSides"/>
            <wp:docPr id="54" name="Picture 2" descr="C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865" cy="41719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4656" behindDoc="0" locked="0" layoutInCell="1" allowOverlap="1">
            <wp:simplePos x="0" y="0"/>
            <wp:positionH relativeFrom="column">
              <wp:posOffset>3352800</wp:posOffset>
            </wp:positionH>
            <wp:positionV relativeFrom="paragraph">
              <wp:posOffset>137160</wp:posOffset>
            </wp:positionV>
            <wp:extent cx="609600" cy="672465"/>
            <wp:effectExtent l="0" t="0" r="0" b="0"/>
            <wp:wrapSquare wrapText="bothSides"/>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246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680" behindDoc="0" locked="0" layoutInCell="1" allowOverlap="1">
            <wp:simplePos x="0" y="0"/>
            <wp:positionH relativeFrom="column">
              <wp:posOffset>4191000</wp:posOffset>
            </wp:positionH>
            <wp:positionV relativeFrom="paragraph">
              <wp:posOffset>137160</wp:posOffset>
            </wp:positionV>
            <wp:extent cx="1945640" cy="600075"/>
            <wp:effectExtent l="0" t="0" r="0" b="9525"/>
            <wp:wrapSquare wrapText="bothSides"/>
            <wp:docPr id="5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640" cy="600075"/>
                    </a:xfrm>
                    <a:prstGeom prst="rect">
                      <a:avLst/>
                    </a:prstGeom>
                    <a:noFill/>
                  </pic:spPr>
                </pic:pic>
              </a:graphicData>
            </a:graphic>
            <wp14:sizeRelH relativeFrom="page">
              <wp14:pctWidth>0</wp14:pctWidth>
            </wp14:sizeRelH>
            <wp14:sizeRelV relativeFrom="page">
              <wp14:pctHeight>0</wp14:pctHeight>
            </wp14:sizeRelV>
          </wp:anchor>
        </w:drawing>
      </w:r>
    </w:p>
    <w:p w:rsidR="000936A1" w:rsidRDefault="000936A1">
      <w:pPr>
        <w:pStyle w:val="21"/>
        <w:shd w:val="clear" w:color="auto" w:fill="auto"/>
        <w:spacing w:before="0" w:after="0" w:line="672" w:lineRule="exact"/>
        <w:ind w:right="720"/>
        <w:jc w:val="left"/>
        <w:rPr>
          <w:rStyle w:val="2125pt"/>
          <w:rFonts w:ascii="Calibri" w:hAnsi="Calibri" w:cs="Times New Roman"/>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sectPr w:rsidR="000936A1">
          <w:headerReference w:type="default" r:id="rId12"/>
          <w:pgSz w:w="11909" w:h="16838"/>
          <w:pgMar w:top="1134" w:right="1134" w:bottom="1134" w:left="1134" w:header="709" w:footer="3" w:gutter="0"/>
          <w:cols w:space="720"/>
          <w:docGrid w:linePitch="360"/>
        </w:sectPr>
      </w:pPr>
    </w:p>
    <w:p w:rsidR="000936A1" w:rsidRDefault="00FB2029">
      <w:pPr>
        <w:pStyle w:val="Commentaire"/>
        <w:rPr>
          <w:rFonts w:ascii="Calibri" w:hAnsi="Calibri" w:cs="Times New Roman"/>
          <w:b/>
          <w:bCs/>
          <w:sz w:val="30"/>
          <w:szCs w:val="30"/>
        </w:rPr>
      </w:pPr>
      <w:r>
        <w:rPr>
          <w:rFonts w:ascii="Calibri" w:hAnsi="Calibri" w:cs="Times New Roman"/>
          <w:noProof/>
          <w:lang w:val="fr-FR" w:eastAsia="fr-FR"/>
        </w:rPr>
        <w:lastRenderedPageBreak/>
        <w:drawing>
          <wp:inline distT="0" distB="0" distL="0" distR="0">
            <wp:extent cx="370840" cy="304800"/>
            <wp:effectExtent l="0" t="0" r="0" b="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l="11488" r="11488" b="10284"/>
                    <a:stretch>
                      <a:fillRect/>
                    </a:stretch>
                  </pic:blipFill>
                  <pic:spPr bwMode="auto">
                    <a:xfrm>
                      <a:off x="0" y="0"/>
                      <a:ext cx="370840" cy="304800"/>
                    </a:xfrm>
                    <a:prstGeom prst="rect">
                      <a:avLst/>
                    </a:prstGeom>
                    <a:noFill/>
                    <a:ln>
                      <a:noFill/>
                    </a:ln>
                  </pic:spPr>
                </pic:pic>
              </a:graphicData>
            </a:graphic>
          </wp:inline>
        </w:drawing>
      </w:r>
      <w:r w:rsidR="000936A1">
        <w:rPr>
          <w:rFonts w:ascii="Calibri" w:hAnsi="Calibri" w:cs="Times New Roman"/>
          <w:b/>
          <w:bCs/>
          <w:sz w:val="30"/>
          <w:szCs w:val="30"/>
        </w:rPr>
        <w:t xml:space="preserve">Attention: </w:t>
      </w:r>
      <w:bookmarkStart w:id="2" w:name="OLE_LINK3"/>
      <w:bookmarkStart w:id="3" w:name="OLE_LINK4"/>
      <w:r w:rsidR="000936A1">
        <w:rPr>
          <w:rFonts w:ascii="Calibri" w:hAnsi="Calibri" w:cs="Times New Roman"/>
          <w:b/>
          <w:bCs/>
          <w:sz w:val="30"/>
          <w:szCs w:val="30"/>
        </w:rPr>
        <w:t>Veuillez lire</w:t>
      </w:r>
      <w:bookmarkEnd w:id="2"/>
      <w:bookmarkEnd w:id="3"/>
      <w:r w:rsidR="000936A1">
        <w:rPr>
          <w:rFonts w:ascii="Calibri" w:hAnsi="Calibri" w:cs="Times New Roman"/>
          <w:b/>
          <w:bCs/>
          <w:sz w:val="30"/>
          <w:szCs w:val="30"/>
        </w:rPr>
        <w:t xml:space="preserve"> les instructions avant l'utilisation de l'appareil.</w:t>
      </w:r>
    </w:p>
    <w:p w:rsidR="000936A1" w:rsidRDefault="000936A1">
      <w:pPr>
        <w:pStyle w:val="31"/>
        <w:shd w:val="clear" w:color="auto" w:fill="auto"/>
        <w:spacing w:after="81" w:line="260" w:lineRule="exact"/>
        <w:rPr>
          <w:rFonts w:ascii="Calibri" w:hAnsi="Calibri" w:cs="Times New Roman"/>
          <w:lang w:val="fr-FR"/>
        </w:rPr>
      </w:pPr>
    </w:p>
    <w:p w:rsidR="000936A1" w:rsidRDefault="000936A1">
      <w:pPr>
        <w:rPr>
          <w:rFonts w:ascii="Calibri" w:hAnsi="Calibri" w:cs="Times New Roman"/>
          <w:b/>
          <w:bCs/>
          <w:sz w:val="30"/>
          <w:szCs w:val="30"/>
        </w:rPr>
      </w:pPr>
      <w:r>
        <w:rPr>
          <w:rFonts w:ascii="Calibri" w:hAnsi="Calibri" w:cs="Times New Roman"/>
          <w:b/>
          <w:bCs/>
          <w:sz w:val="30"/>
          <w:szCs w:val="30"/>
        </w:rPr>
        <w:t xml:space="preserve">HYUNDAI  </w:t>
      </w:r>
    </w:p>
    <w:p w:rsidR="000936A1" w:rsidRDefault="000936A1">
      <w:pPr>
        <w:rPr>
          <w:rFonts w:ascii="Calibri" w:hAnsi="Calibri" w:cs="Times New Roman"/>
          <w:sz w:val="30"/>
          <w:szCs w:val="30"/>
          <w:lang w:val="fr-FR"/>
        </w:rPr>
      </w:pPr>
      <w:r>
        <w:rPr>
          <w:rFonts w:ascii="Calibri" w:hAnsi="Calibri" w:cs="Times New Roman"/>
          <w:b/>
          <w:bCs/>
          <w:sz w:val="30"/>
          <w:szCs w:val="30"/>
        </w:rPr>
        <w:t xml:space="preserve">32, </w:t>
      </w:r>
      <w:r>
        <w:rPr>
          <w:rFonts w:ascii="Calibri" w:hAnsi="Calibri" w:cs="Times New Roman"/>
          <w:b/>
          <w:bCs/>
          <w:color w:val="FF0000"/>
          <w:sz w:val="30"/>
          <w:szCs w:val="30"/>
        </w:rPr>
        <w:t>rue Aristide Bergès</w:t>
      </w:r>
      <w:r>
        <w:rPr>
          <w:rFonts w:ascii="Calibri" w:hAnsi="Calibri" w:cs="Times New Roman"/>
          <w:b/>
          <w:bCs/>
          <w:sz w:val="30"/>
          <w:szCs w:val="30"/>
        </w:rPr>
        <w:t xml:space="preserve"> - ZI 31270 Cugnaux - France</w:t>
      </w:r>
    </w:p>
    <w:p w:rsidR="000936A1" w:rsidRDefault="000936A1">
      <w:pPr>
        <w:adjustRightInd w:val="0"/>
        <w:spacing w:line="312" w:lineRule="atLeast"/>
        <w:jc w:val="both"/>
        <w:rPr>
          <w:rFonts w:ascii="Calibri" w:hAnsi="Calibri" w:cs="Times New Roman"/>
          <w:color w:val="auto"/>
          <w:sz w:val="18"/>
          <w:szCs w:val="18"/>
        </w:rPr>
      </w:pPr>
      <w:r>
        <w:rPr>
          <w:rFonts w:ascii="Calibri" w:eastAsia="Malgun Gothic" w:hAnsi="Calibri" w:cs="Times New Roman"/>
          <w:b/>
          <w:bCs/>
          <w:color w:val="auto"/>
          <w:sz w:val="20"/>
          <w:szCs w:val="20"/>
        </w:rPr>
        <w:t>Licensed by Hyundai Corporation, Korea</w:t>
      </w:r>
    </w:p>
    <w:p w:rsidR="000936A1" w:rsidRDefault="000936A1">
      <w:pPr>
        <w:rPr>
          <w:rFonts w:ascii="Times New Roman" w:hAnsi="Times New Roman" w:cs="Times New Roman"/>
          <w:sz w:val="2"/>
          <w:szCs w:val="2"/>
          <w:lang w:val="fr-FR"/>
        </w:rPr>
      </w:pPr>
      <w:r>
        <w:rPr>
          <w:rFonts w:ascii="Calibri" w:hAnsi="Calibri" w:cs="Times New Roman"/>
          <w:sz w:val="2"/>
          <w:szCs w:val="2"/>
          <w:lang w:val="fr-FR"/>
        </w:rPr>
        <w:br w:type="page"/>
      </w:r>
    </w:p>
    <w:p w:rsidR="000936A1" w:rsidRDefault="000936A1">
      <w:pPr>
        <w:rPr>
          <w:rFonts w:ascii="Times New Roman" w:hAnsi="Times New Roman" w:cs="Times New Roman"/>
          <w:sz w:val="20"/>
          <w:szCs w:val="20"/>
          <w:lang w:val="fr-FR"/>
        </w:rPr>
      </w:pPr>
    </w:p>
    <w:p w:rsidR="000936A1" w:rsidRDefault="000936A1">
      <w:pPr>
        <w:jc w:val="center"/>
        <w:rPr>
          <w:rFonts w:ascii="Calibri" w:hAnsi="Calibri" w:cs="Times New Roman"/>
          <w:sz w:val="20"/>
          <w:szCs w:val="20"/>
        </w:rPr>
      </w:pPr>
      <w:r>
        <w:rPr>
          <w:rStyle w:val="42"/>
          <w:rFonts w:ascii="Calibri" w:eastAsia="SimSun" w:hAnsi="Calibri"/>
          <w:sz w:val="40"/>
        </w:rPr>
        <w:t xml:space="preserve">Table de matière </w:t>
      </w:r>
    </w:p>
    <w:p w:rsidR="000936A1" w:rsidRDefault="000936A1">
      <w:pPr>
        <w:rPr>
          <w:rFonts w:ascii="Calibri" w:hAnsi="Calibri" w:cs="Times New Roman"/>
          <w:sz w:val="20"/>
          <w:szCs w:val="20"/>
        </w:rPr>
      </w:pPr>
    </w:p>
    <w:p w:rsidR="000936A1" w:rsidRDefault="000936A1">
      <w:pPr>
        <w:numPr>
          <w:ilvl w:val="0"/>
          <w:numId w:val="1"/>
        </w:numPr>
        <w:spacing w:before="240" w:after="240"/>
        <w:rPr>
          <w:rStyle w:val="a0"/>
          <w:rFonts w:ascii="Calibri" w:hAnsi="Calibri" w:cs="Times New Roman"/>
          <w:sz w:val="28"/>
          <w:szCs w:val="28"/>
        </w:rPr>
      </w:pPr>
      <w:r>
        <w:rPr>
          <w:rStyle w:val="a0"/>
          <w:rFonts w:ascii="Calibri" w:hAnsi="Calibri"/>
          <w:sz w:val="28"/>
        </w:rPr>
        <w:t>Description du Produit………………………………………………………………………………..1-3</w:t>
      </w:r>
    </w:p>
    <w:p w:rsidR="000936A1" w:rsidRDefault="000936A1">
      <w:pPr>
        <w:numPr>
          <w:ilvl w:val="0"/>
          <w:numId w:val="1"/>
        </w:numPr>
        <w:spacing w:before="240" w:after="240"/>
        <w:rPr>
          <w:rStyle w:val="a0"/>
          <w:rFonts w:ascii="Calibri" w:hAnsi="Calibri" w:cs="Times New Roman"/>
          <w:sz w:val="28"/>
          <w:szCs w:val="28"/>
        </w:rPr>
      </w:pPr>
      <w:r>
        <w:rPr>
          <w:rStyle w:val="a0"/>
          <w:rFonts w:ascii="Calibri" w:hAnsi="Calibri"/>
          <w:sz w:val="28"/>
        </w:rPr>
        <w:t>Description de Sécurité………………………………………………………………………...3-8</w:t>
      </w:r>
    </w:p>
    <w:p w:rsidR="000936A1" w:rsidRDefault="000936A1">
      <w:pPr>
        <w:numPr>
          <w:ilvl w:val="0"/>
          <w:numId w:val="1"/>
        </w:numPr>
        <w:spacing w:before="240" w:after="240"/>
        <w:rPr>
          <w:rStyle w:val="a0"/>
          <w:rFonts w:ascii="Calibri" w:hAnsi="Calibri" w:cs="Times New Roman"/>
          <w:sz w:val="28"/>
          <w:szCs w:val="28"/>
        </w:rPr>
      </w:pPr>
      <w:r>
        <w:rPr>
          <w:rStyle w:val="a0"/>
          <w:rFonts w:ascii="Calibri" w:hAnsi="Calibri"/>
          <w:sz w:val="28"/>
        </w:rPr>
        <w:t>Description du Processus d'installation ………………………………………………...9-10</w:t>
      </w:r>
    </w:p>
    <w:p w:rsidR="000936A1" w:rsidRDefault="000936A1">
      <w:pPr>
        <w:numPr>
          <w:ilvl w:val="0"/>
          <w:numId w:val="1"/>
        </w:numPr>
        <w:spacing w:before="240" w:after="240"/>
        <w:rPr>
          <w:rStyle w:val="a0"/>
          <w:rFonts w:ascii="Calibri" w:hAnsi="Calibri" w:cs="Times New Roman"/>
          <w:sz w:val="28"/>
          <w:szCs w:val="28"/>
        </w:rPr>
      </w:pPr>
      <w:r>
        <w:rPr>
          <w:rStyle w:val="a0"/>
          <w:rFonts w:ascii="Calibri" w:hAnsi="Calibri"/>
          <w:sz w:val="28"/>
        </w:rPr>
        <w:t>Modalité de fonctionnement ………………………………………………………………….. 11-15</w:t>
      </w:r>
    </w:p>
    <w:p w:rsidR="000936A1" w:rsidRDefault="000936A1">
      <w:pPr>
        <w:numPr>
          <w:ilvl w:val="0"/>
          <w:numId w:val="1"/>
        </w:numPr>
        <w:spacing w:before="240" w:after="240"/>
        <w:rPr>
          <w:rStyle w:val="a0"/>
          <w:rFonts w:ascii="Calibri" w:hAnsi="Calibri" w:cs="Times New Roman"/>
          <w:sz w:val="28"/>
          <w:szCs w:val="28"/>
        </w:rPr>
      </w:pPr>
      <w:r>
        <w:rPr>
          <w:rStyle w:val="a0"/>
          <w:rFonts w:ascii="Calibri" w:hAnsi="Calibri"/>
          <w:sz w:val="28"/>
        </w:rPr>
        <w:t>Éteindre…………………………………………………………………………………………………..16-17</w:t>
      </w:r>
    </w:p>
    <w:p w:rsidR="000936A1" w:rsidRDefault="000936A1">
      <w:pPr>
        <w:numPr>
          <w:ilvl w:val="0"/>
          <w:numId w:val="1"/>
        </w:numPr>
        <w:spacing w:before="240" w:after="240"/>
        <w:rPr>
          <w:rStyle w:val="a0"/>
          <w:rFonts w:ascii="Calibri" w:hAnsi="Calibri" w:cs="Times New Roman"/>
          <w:sz w:val="28"/>
          <w:szCs w:val="28"/>
        </w:rPr>
      </w:pPr>
      <w:r>
        <w:rPr>
          <w:rStyle w:val="a0"/>
          <w:rFonts w:ascii="Calibri" w:hAnsi="Calibri"/>
          <w:sz w:val="28"/>
        </w:rPr>
        <w:t>Stockage…………………………………………………….…………………………………………………17</w:t>
      </w:r>
    </w:p>
    <w:p w:rsidR="000936A1" w:rsidRDefault="000936A1">
      <w:pPr>
        <w:numPr>
          <w:ilvl w:val="0"/>
          <w:numId w:val="1"/>
        </w:numPr>
        <w:spacing w:before="240" w:after="240"/>
        <w:rPr>
          <w:rStyle w:val="a0"/>
          <w:rFonts w:ascii="Calibri" w:hAnsi="Calibri" w:cs="Times New Roman"/>
          <w:sz w:val="28"/>
          <w:szCs w:val="28"/>
        </w:rPr>
      </w:pPr>
      <w:r>
        <w:rPr>
          <w:rStyle w:val="a0"/>
          <w:rFonts w:ascii="Calibri" w:hAnsi="Calibri"/>
          <w:sz w:val="28"/>
        </w:rPr>
        <w:t>Guide de Nettoyage………………………………………………………………………………….17-19</w:t>
      </w:r>
    </w:p>
    <w:p w:rsidR="000936A1" w:rsidRDefault="00FB2029">
      <w:pPr>
        <w:numPr>
          <w:ilvl w:val="0"/>
          <w:numId w:val="1"/>
        </w:numPr>
        <w:spacing w:before="240" w:after="240"/>
        <w:rPr>
          <w:rFonts w:ascii="Calibri" w:hAnsi="Calibri" w:cs="Times New Roman"/>
          <w:sz w:val="28"/>
          <w:szCs w:val="28"/>
          <w:shd w:val="clear" w:color="auto" w:fill="FFFFFF"/>
        </w:rPr>
      </w:pPr>
      <w:hyperlink w:anchor="signet34" w:tooltip="Document actuel" w:history="1">
        <w:r w:rsidR="000936A1">
          <w:rPr>
            <w:rStyle w:val="a0"/>
            <w:rFonts w:ascii="Calibri" w:hAnsi="Calibri"/>
            <w:sz w:val="28"/>
          </w:rPr>
          <w:t>Suppression du danger………………………………………………………………………………..19</w:t>
        </w:r>
      </w:hyperlink>
    </w:p>
    <w:p w:rsidR="000936A1" w:rsidRDefault="00FB2029">
      <w:pPr>
        <w:numPr>
          <w:ilvl w:val="0"/>
          <w:numId w:val="1"/>
        </w:numPr>
        <w:spacing w:before="240" w:after="240"/>
        <w:rPr>
          <w:rFonts w:ascii="Calibri" w:hAnsi="Calibri" w:cs="Times New Roman"/>
          <w:sz w:val="28"/>
          <w:szCs w:val="28"/>
          <w:shd w:val="clear" w:color="auto" w:fill="FFFFFF"/>
        </w:rPr>
      </w:pPr>
      <w:hyperlink w:anchor="signet30" w:tooltip="Document actuel" w:history="1">
        <w:r w:rsidR="000936A1">
          <w:rPr>
            <w:rStyle w:val="a0"/>
            <w:rFonts w:ascii="Calibri" w:hAnsi="Calibri"/>
            <w:sz w:val="28"/>
          </w:rPr>
          <w:t>Maintenance……………………………………………………………………………………………..20-21</w:t>
        </w:r>
      </w:hyperlink>
    </w:p>
    <w:p w:rsidR="000936A1" w:rsidRDefault="000936A1">
      <w:pPr>
        <w:numPr>
          <w:ilvl w:val="0"/>
          <w:numId w:val="1"/>
        </w:numPr>
        <w:spacing w:before="240" w:after="240"/>
        <w:rPr>
          <w:rStyle w:val="a0"/>
          <w:rFonts w:ascii="Calibri" w:hAnsi="Calibri" w:cs="Times New Roman"/>
          <w:sz w:val="28"/>
          <w:szCs w:val="28"/>
        </w:rPr>
      </w:pPr>
      <w:r>
        <w:rPr>
          <w:rStyle w:val="a0"/>
          <w:rFonts w:ascii="Calibri" w:hAnsi="Calibri"/>
          <w:sz w:val="28"/>
        </w:rPr>
        <w:t>Caractéristiques techniques……………………………………………………………………...22-23</w:t>
      </w:r>
    </w:p>
    <w:p w:rsidR="000936A1" w:rsidRDefault="000936A1">
      <w:pPr>
        <w:spacing w:before="240" w:after="240"/>
        <w:rPr>
          <w:rFonts w:ascii="Times New Roman" w:hAnsi="Times New Roman" w:cs="Times New Roman"/>
          <w:sz w:val="20"/>
          <w:szCs w:val="20"/>
        </w:rPr>
        <w:sectPr w:rsidR="000936A1">
          <w:type w:val="continuous"/>
          <w:pgSz w:w="11909" w:h="16838"/>
          <w:pgMar w:top="1134" w:right="1134" w:bottom="1134" w:left="1134" w:header="709" w:footer="3" w:gutter="0"/>
          <w:cols w:space="720"/>
          <w:docGrid w:linePitch="360"/>
        </w:sectPr>
      </w:pPr>
    </w:p>
    <w:p w:rsidR="000936A1" w:rsidRDefault="000936A1">
      <w:pPr>
        <w:pStyle w:val="1010"/>
        <w:shd w:val="clear" w:color="auto" w:fill="auto"/>
        <w:spacing w:before="0" w:after="324" w:line="260" w:lineRule="exact"/>
        <w:ind w:left="20"/>
        <w:rPr>
          <w:rFonts w:ascii="Calibri" w:hAnsi="Calibri" w:cs="Times New Roman"/>
          <w:b w:val="0"/>
          <w:bCs w:val="0"/>
          <w:sz w:val="19"/>
          <w:szCs w:val="19"/>
        </w:rPr>
      </w:pPr>
      <w:r>
        <w:rPr>
          <w:rFonts w:ascii="Calibri" w:hAnsi="Calibri"/>
        </w:rPr>
        <w:lastRenderedPageBreak/>
        <w:t>Utilisation prévue</w:t>
      </w:r>
    </w:p>
    <w:p w:rsidR="000936A1" w:rsidRDefault="000936A1">
      <w:pPr>
        <w:pStyle w:val="1010"/>
        <w:shd w:val="clear" w:color="auto" w:fill="auto"/>
        <w:spacing w:before="0" w:after="324" w:line="260" w:lineRule="exact"/>
        <w:ind w:left="20"/>
        <w:rPr>
          <w:rFonts w:ascii="Calibri" w:hAnsi="Calibri"/>
          <w:b w:val="0"/>
          <w:sz w:val="19"/>
          <w:lang w:val="fr-FR"/>
        </w:rPr>
      </w:pPr>
      <w:r>
        <w:rPr>
          <w:rFonts w:ascii="Calibri" w:hAnsi="Calibri"/>
          <w:b w:val="0"/>
          <w:sz w:val="19"/>
          <w:lang w:val="fr-FR"/>
        </w:rPr>
        <w:t xml:space="preserve">Cet appareil est un nettoyeur </w:t>
      </w:r>
      <w:r>
        <w:rPr>
          <w:rFonts w:ascii="Calibri" w:hAnsi="Calibri"/>
          <w:b w:val="0"/>
          <w:color w:val="FF0000"/>
          <w:sz w:val="19"/>
          <w:lang w:val="fr-FR"/>
        </w:rPr>
        <w:t>haute pression thermique essence</w:t>
      </w:r>
      <w:r>
        <w:rPr>
          <w:rFonts w:ascii="Calibri" w:hAnsi="Calibri"/>
          <w:b w:val="0"/>
          <w:sz w:val="19"/>
          <w:lang w:val="fr-FR"/>
        </w:rPr>
        <w:t>,  conçu pour les travaux d'entretien externes. L'appareil a 4 buses qui ont respectivement  les angles de  0°, 15°, 40°, haute pression . l’ autre  est la buse  à utiliser pour le détergent.</w:t>
      </w:r>
    </w:p>
    <w:p w:rsidR="000936A1" w:rsidRDefault="000936A1">
      <w:pPr>
        <w:pStyle w:val="1010"/>
        <w:shd w:val="clear" w:color="auto" w:fill="auto"/>
        <w:spacing w:before="0" w:after="324" w:line="260" w:lineRule="exact"/>
        <w:ind w:left="20"/>
        <w:rPr>
          <w:rFonts w:ascii="Calibri" w:hAnsi="Calibri" w:cs="Times New Roman"/>
          <w:b w:val="0"/>
          <w:bCs w:val="0"/>
          <w:sz w:val="19"/>
          <w:szCs w:val="19"/>
          <w:lang w:val="fr-FR"/>
        </w:rPr>
      </w:pPr>
      <w:r>
        <w:rPr>
          <w:rFonts w:ascii="Calibri" w:hAnsi="Calibri"/>
          <w:b w:val="0"/>
          <w:sz w:val="19"/>
          <w:lang w:val="fr-FR"/>
        </w:rPr>
        <w:t xml:space="preserve"> Utiliser de l’essence SP98 ,  sinon l'appareil risquerait d’être endommagé.</w:t>
      </w:r>
    </w:p>
    <w:p w:rsidR="000936A1" w:rsidRDefault="000936A1">
      <w:pPr>
        <w:pStyle w:val="1010"/>
        <w:shd w:val="clear" w:color="auto" w:fill="auto"/>
        <w:spacing w:before="0" w:after="324" w:line="260" w:lineRule="exact"/>
        <w:ind w:left="20"/>
        <w:rPr>
          <w:rFonts w:ascii="Calibri" w:hAnsi="Calibri" w:cs="Times New Roman"/>
          <w:sz w:val="28"/>
          <w:szCs w:val="28"/>
          <w:lang w:val="fr-FR"/>
        </w:rPr>
      </w:pPr>
    </w:p>
    <w:p w:rsidR="000936A1" w:rsidRDefault="000936A1">
      <w:pPr>
        <w:pStyle w:val="Commentaire"/>
        <w:rPr>
          <w:rFonts w:ascii="Calibri" w:hAnsi="Calibri"/>
          <w:b/>
        </w:rPr>
      </w:pPr>
      <w:r>
        <w:rPr>
          <w:rFonts w:ascii="Calibri" w:hAnsi="Calibri"/>
          <w:b/>
          <w:lang w:val="fr-FR"/>
        </w:rPr>
        <w:t xml:space="preserve">Manuel de Sécurité - </w:t>
      </w:r>
      <w:r>
        <w:rPr>
          <w:rFonts w:ascii="Calibri" w:hAnsi="Calibri"/>
          <w:b/>
        </w:rPr>
        <w:t xml:space="preserve">Veuillez lire </w:t>
      </w:r>
      <w:r>
        <w:rPr>
          <w:rFonts w:ascii="Calibri" w:hAnsi="Calibri"/>
          <w:b/>
          <w:lang w:val="fr-FR"/>
        </w:rPr>
        <w:t>!</w:t>
      </w:r>
    </w:p>
    <w:p w:rsidR="000936A1" w:rsidRDefault="000936A1">
      <w:pPr>
        <w:pStyle w:val="5"/>
        <w:numPr>
          <w:ilvl w:val="0"/>
          <w:numId w:val="2"/>
        </w:numPr>
        <w:shd w:val="clear" w:color="auto" w:fill="auto"/>
        <w:tabs>
          <w:tab w:val="left" w:pos="692"/>
        </w:tabs>
        <w:spacing w:after="180" w:line="331" w:lineRule="exact"/>
        <w:ind w:left="720" w:right="1020" w:hanging="360"/>
        <w:jc w:val="left"/>
        <w:rPr>
          <w:rFonts w:ascii="Calibri" w:hAnsi="Calibri"/>
          <w:lang w:val="fr-FR"/>
        </w:rPr>
      </w:pPr>
      <w:r>
        <w:rPr>
          <w:rFonts w:ascii="Calibri" w:hAnsi="Calibri"/>
          <w:lang w:val="fr-FR"/>
        </w:rPr>
        <w:t>Interdiction formelle de l'utiliser sur des personnes ou des animaux. Cet appareil n’est pas prévu pour être utilisé par des personnes (y compris les enfants) dont les capacités physiques, sensorielles ou mentales sont réduites, ou des personnes dénuées d’expérience ou de connaissance, sauf si elles ont pu bénéficier, par l’intermédiaire d’une personne responsable de leur sécurité, d’une surveillance ou d’instructions préalables concernant l’utilisation de l’appareil.</w:t>
      </w:r>
    </w:p>
    <w:p w:rsidR="000936A1" w:rsidRDefault="000936A1">
      <w:pPr>
        <w:pStyle w:val="5"/>
        <w:numPr>
          <w:ilvl w:val="0"/>
          <w:numId w:val="2"/>
        </w:numPr>
        <w:shd w:val="clear" w:color="auto" w:fill="auto"/>
        <w:tabs>
          <w:tab w:val="left" w:pos="692"/>
        </w:tabs>
        <w:spacing w:after="293" w:line="331" w:lineRule="exact"/>
        <w:ind w:left="720" w:right="360" w:hanging="360"/>
        <w:jc w:val="left"/>
        <w:rPr>
          <w:rFonts w:ascii="Calibri" w:hAnsi="Calibri"/>
          <w:lang w:val="fr-FR"/>
        </w:rPr>
      </w:pPr>
      <w:r>
        <w:rPr>
          <w:rFonts w:ascii="Calibri" w:hAnsi="Calibri"/>
          <w:lang w:val="fr-FR"/>
        </w:rPr>
        <w:t>Pendant l'utilisation de l’appareil,  éviter d’être sous l’emprise de l’alcool et de médicaments. Il convient de surveiller les enfants pour s’assurer qu’ils ne jouent pas avec l’appareil.</w:t>
      </w:r>
    </w:p>
    <w:p w:rsidR="000936A1" w:rsidRDefault="000936A1">
      <w:pPr>
        <w:pStyle w:val="5"/>
        <w:numPr>
          <w:ilvl w:val="0"/>
          <w:numId w:val="2"/>
        </w:numPr>
        <w:shd w:val="clear" w:color="auto" w:fill="auto"/>
        <w:tabs>
          <w:tab w:val="left" w:pos="692"/>
        </w:tabs>
        <w:spacing w:after="293" w:line="331" w:lineRule="exact"/>
        <w:ind w:left="720" w:right="360" w:hanging="360"/>
        <w:jc w:val="left"/>
        <w:rPr>
          <w:rFonts w:ascii="Calibri" w:hAnsi="Calibri" w:cs="Times New Roman"/>
          <w:lang w:val="fr-FR"/>
        </w:rPr>
      </w:pPr>
      <w:r>
        <w:rPr>
          <w:rFonts w:ascii="Calibri" w:hAnsi="Calibri"/>
          <w:lang w:val="fr-FR"/>
        </w:rPr>
        <w:t xml:space="preserve">Il ne faut jamais pulvériser sur des câbles électriques, prises de courant </w:t>
      </w:r>
    </w:p>
    <w:p w:rsidR="000936A1" w:rsidRDefault="000936A1">
      <w:pPr>
        <w:pStyle w:val="5"/>
        <w:numPr>
          <w:ilvl w:val="0"/>
          <w:numId w:val="2"/>
        </w:numPr>
        <w:shd w:val="clear" w:color="auto" w:fill="auto"/>
        <w:tabs>
          <w:tab w:val="left" w:pos="692"/>
        </w:tabs>
        <w:spacing w:after="225" w:line="190" w:lineRule="exact"/>
        <w:ind w:left="360" w:firstLine="0"/>
        <w:rPr>
          <w:rFonts w:ascii="Calibri" w:hAnsi="Calibri" w:cs="Times New Roman"/>
          <w:lang w:val="fr-FR"/>
        </w:rPr>
      </w:pPr>
      <w:r>
        <w:rPr>
          <w:rFonts w:ascii="Calibri" w:hAnsi="Calibri"/>
          <w:lang w:val="fr-FR"/>
        </w:rPr>
        <w:t>Il est strictement interdit d'ajouter de l'essence pendant l'utilisation de l'appareil</w:t>
      </w:r>
    </w:p>
    <w:p w:rsidR="000936A1" w:rsidRDefault="000936A1">
      <w:pPr>
        <w:pStyle w:val="5"/>
        <w:numPr>
          <w:ilvl w:val="0"/>
          <w:numId w:val="2"/>
        </w:numPr>
        <w:shd w:val="clear" w:color="auto" w:fill="auto"/>
        <w:tabs>
          <w:tab w:val="left" w:pos="692"/>
        </w:tabs>
        <w:spacing w:after="180" w:line="331" w:lineRule="exact"/>
        <w:ind w:left="720" w:right="740" w:hanging="360"/>
        <w:jc w:val="left"/>
        <w:rPr>
          <w:rFonts w:ascii="Calibri" w:hAnsi="Calibri" w:cs="Times New Roman"/>
          <w:lang w:val="fr-FR"/>
        </w:rPr>
      </w:pPr>
      <w:r>
        <w:rPr>
          <w:rFonts w:ascii="Calibri" w:hAnsi="Calibri"/>
          <w:lang w:val="fr-FR"/>
        </w:rPr>
        <w:t xml:space="preserve">Le remplissage d’essence  est interdit lorsque l’appareil est en marche. </w:t>
      </w:r>
    </w:p>
    <w:p w:rsidR="000936A1" w:rsidRDefault="000936A1">
      <w:pPr>
        <w:pStyle w:val="5"/>
        <w:numPr>
          <w:ilvl w:val="0"/>
          <w:numId w:val="2"/>
        </w:numPr>
        <w:shd w:val="clear" w:color="auto" w:fill="auto"/>
        <w:tabs>
          <w:tab w:val="left" w:pos="692"/>
        </w:tabs>
        <w:spacing w:after="172" w:line="331" w:lineRule="exact"/>
        <w:ind w:left="720" w:right="360" w:hanging="360"/>
        <w:jc w:val="left"/>
        <w:rPr>
          <w:rFonts w:ascii="Calibri" w:hAnsi="Calibri" w:cs="Times New Roman"/>
          <w:lang w:val="fr-FR"/>
        </w:rPr>
      </w:pPr>
      <w:r>
        <w:rPr>
          <w:rFonts w:ascii="Calibri" w:hAnsi="Calibri"/>
          <w:lang w:val="fr-FR"/>
        </w:rPr>
        <w:t>ne pas toucher les surfaces chaudes ou mettre le flexible en contact avec les surfaces chaudes du moteur.</w:t>
      </w:r>
    </w:p>
    <w:p w:rsidR="000936A1" w:rsidRDefault="000936A1">
      <w:pPr>
        <w:pStyle w:val="5"/>
        <w:numPr>
          <w:ilvl w:val="0"/>
          <w:numId w:val="2"/>
        </w:numPr>
        <w:shd w:val="clear" w:color="auto" w:fill="auto"/>
        <w:tabs>
          <w:tab w:val="left" w:pos="692"/>
        </w:tabs>
        <w:spacing w:after="301" w:line="341" w:lineRule="exact"/>
        <w:ind w:left="720" w:right="360" w:hanging="360"/>
        <w:jc w:val="left"/>
        <w:rPr>
          <w:rFonts w:ascii="Calibri" w:hAnsi="Calibri" w:cs="Times New Roman"/>
          <w:lang w:val="fr-FR"/>
        </w:rPr>
      </w:pPr>
      <w:r>
        <w:rPr>
          <w:rFonts w:ascii="Calibri" w:hAnsi="Calibri"/>
          <w:lang w:val="fr-FR"/>
        </w:rPr>
        <w:t xml:space="preserve">Ne pas utiliser l'appareil dans un espace clos, en vue de prévenir l’intoxication par le monoxyde de carbone </w:t>
      </w:r>
    </w:p>
    <w:p w:rsidR="000936A1" w:rsidRDefault="000936A1">
      <w:pPr>
        <w:pStyle w:val="5"/>
        <w:numPr>
          <w:ilvl w:val="0"/>
          <w:numId w:val="2"/>
        </w:numPr>
        <w:shd w:val="clear" w:color="auto" w:fill="auto"/>
        <w:tabs>
          <w:tab w:val="left" w:pos="692"/>
        </w:tabs>
        <w:spacing w:after="221" w:line="190" w:lineRule="exact"/>
        <w:ind w:left="360" w:firstLine="0"/>
        <w:rPr>
          <w:rFonts w:ascii="Calibri" w:hAnsi="Calibri" w:cs="Times New Roman"/>
          <w:lang w:val="fr-FR"/>
        </w:rPr>
      </w:pPr>
      <w:r>
        <w:rPr>
          <w:rFonts w:ascii="Calibri" w:hAnsi="Calibri"/>
          <w:lang w:val="fr-FR"/>
        </w:rPr>
        <w:t xml:space="preserve">Ne pas utiliser l'appareil à proximité du feu </w:t>
      </w:r>
    </w:p>
    <w:p w:rsidR="000936A1" w:rsidRDefault="000936A1">
      <w:pPr>
        <w:pStyle w:val="5"/>
        <w:numPr>
          <w:ilvl w:val="0"/>
          <w:numId w:val="2"/>
        </w:numPr>
        <w:shd w:val="clear" w:color="auto" w:fill="auto"/>
        <w:tabs>
          <w:tab w:val="left" w:pos="692"/>
        </w:tabs>
        <w:spacing w:after="221" w:line="190" w:lineRule="exact"/>
        <w:ind w:left="360" w:firstLine="0"/>
        <w:rPr>
          <w:rFonts w:ascii="Calibri" w:hAnsi="Calibri" w:cs="Times New Roman"/>
          <w:lang w:val="fr-FR"/>
        </w:rPr>
      </w:pPr>
      <w:r>
        <w:rPr>
          <w:rFonts w:ascii="Calibri" w:hAnsi="Calibri"/>
          <w:lang w:val="fr-FR"/>
        </w:rPr>
        <w:t>Il ne faut jamais faire tourner l’appareil à l’endroit ou s’est déversé de l’essence.</w:t>
      </w:r>
    </w:p>
    <w:p w:rsidR="000936A1" w:rsidRDefault="000936A1">
      <w:pPr>
        <w:pStyle w:val="5"/>
        <w:numPr>
          <w:ilvl w:val="0"/>
          <w:numId w:val="2"/>
        </w:numPr>
        <w:shd w:val="clear" w:color="auto" w:fill="auto"/>
        <w:tabs>
          <w:tab w:val="left" w:pos="692"/>
        </w:tabs>
        <w:spacing w:after="221" w:line="190" w:lineRule="exact"/>
        <w:ind w:left="360" w:firstLine="0"/>
        <w:rPr>
          <w:rFonts w:ascii="Calibri" w:hAnsi="Calibri" w:cs="Times New Roman"/>
          <w:lang w:val="fr-FR"/>
        </w:rPr>
      </w:pPr>
      <w:r>
        <w:rPr>
          <w:rFonts w:ascii="Calibri" w:hAnsi="Calibri"/>
          <w:lang w:val="fr-FR"/>
        </w:rPr>
        <w:t>Il ne faut jamais utiliser de l’eau chaude.</w:t>
      </w:r>
    </w:p>
    <w:p w:rsidR="000936A1" w:rsidRDefault="000936A1">
      <w:pPr>
        <w:pStyle w:val="5"/>
        <w:numPr>
          <w:ilvl w:val="0"/>
          <w:numId w:val="2"/>
        </w:numPr>
        <w:shd w:val="clear" w:color="auto" w:fill="auto"/>
        <w:tabs>
          <w:tab w:val="left" w:pos="692"/>
        </w:tabs>
        <w:spacing w:after="221" w:line="190" w:lineRule="exact"/>
        <w:ind w:left="360" w:firstLine="0"/>
        <w:rPr>
          <w:rFonts w:ascii="Calibri" w:hAnsi="Calibri" w:cs="Times New Roman"/>
          <w:lang w:val="fr-FR"/>
        </w:rPr>
      </w:pPr>
      <w:r>
        <w:rPr>
          <w:rFonts w:ascii="Calibri" w:hAnsi="Calibri"/>
          <w:lang w:val="fr-FR"/>
        </w:rPr>
        <w:t>Il ne faut jamais faire fonctionner l’appareil dépourvu d’alimentation en eau.</w:t>
      </w:r>
    </w:p>
    <w:p w:rsidR="000936A1" w:rsidRDefault="00FB2029">
      <w:pPr>
        <w:pStyle w:val="5"/>
        <w:shd w:val="clear" w:color="auto" w:fill="auto"/>
        <w:tabs>
          <w:tab w:val="left" w:pos="692"/>
        </w:tabs>
        <w:spacing w:after="221" w:line="240" w:lineRule="auto"/>
        <w:ind w:firstLine="0"/>
        <w:rPr>
          <w:rFonts w:ascii="Calibri" w:hAnsi="Calibri" w:cs="Times New Roman"/>
          <w:lang w:val="fr-FR"/>
        </w:rPr>
      </w:pPr>
      <w:r>
        <w:rPr>
          <w:noProof/>
          <w:lang w:val="fr-FR" w:eastAsia="fr-FR"/>
        </w:rPr>
        <w:drawing>
          <wp:anchor distT="0" distB="0" distL="63500" distR="63500" simplePos="0" relativeHeight="251663872" behindDoc="1" locked="0" layoutInCell="1" allowOverlap="1">
            <wp:simplePos x="0" y="0"/>
            <wp:positionH relativeFrom="margin">
              <wp:posOffset>-306705</wp:posOffset>
            </wp:positionH>
            <wp:positionV relativeFrom="paragraph">
              <wp:posOffset>99060</wp:posOffset>
            </wp:positionV>
            <wp:extent cx="463550" cy="407670"/>
            <wp:effectExtent l="0" t="0" r="0" b="0"/>
            <wp:wrapTight wrapText="bothSides">
              <wp:wrapPolygon edited="0">
                <wp:start x="0" y="0"/>
                <wp:lineTo x="0" y="20187"/>
                <wp:lineTo x="20416" y="20187"/>
                <wp:lineTo x="20416" y="0"/>
                <wp:lineTo x="0" y="0"/>
              </wp:wrapPolygon>
            </wp:wrapTight>
            <wp:docPr id="51" name="Image 1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50" cy="407670"/>
                    </a:xfrm>
                    <a:prstGeom prst="rect">
                      <a:avLst/>
                    </a:prstGeom>
                    <a:noFill/>
                  </pic:spPr>
                </pic:pic>
              </a:graphicData>
            </a:graphic>
            <wp14:sizeRelH relativeFrom="page">
              <wp14:pctWidth>0</wp14:pctWidth>
            </wp14:sizeRelH>
            <wp14:sizeRelV relativeFrom="page">
              <wp14:pctHeight>0</wp14:pctHeight>
            </wp14:sizeRelV>
          </wp:anchor>
        </w:drawing>
      </w:r>
    </w:p>
    <w:p w:rsidR="000936A1" w:rsidRDefault="000936A1">
      <w:pPr>
        <w:pStyle w:val="5"/>
        <w:shd w:val="clear" w:color="auto" w:fill="auto"/>
        <w:tabs>
          <w:tab w:val="left" w:pos="692"/>
        </w:tabs>
        <w:spacing w:after="221" w:line="240" w:lineRule="auto"/>
        <w:ind w:firstLine="0"/>
        <w:rPr>
          <w:rFonts w:ascii="Calibri" w:hAnsi="Calibri" w:cs="Times New Roman"/>
          <w:lang w:val="fr-FR"/>
        </w:rPr>
      </w:pPr>
    </w:p>
    <w:p w:rsidR="000936A1" w:rsidRDefault="000936A1">
      <w:pPr>
        <w:pStyle w:val="5"/>
        <w:shd w:val="clear" w:color="auto" w:fill="auto"/>
        <w:tabs>
          <w:tab w:val="left" w:pos="692"/>
        </w:tabs>
        <w:spacing w:after="221" w:line="240" w:lineRule="auto"/>
        <w:ind w:left="360" w:firstLine="0"/>
        <w:rPr>
          <w:rFonts w:ascii="Calibri" w:hAnsi="Calibri" w:cs="Times New Roman"/>
          <w:b/>
          <w:sz w:val="22"/>
          <w:szCs w:val="22"/>
          <w:lang w:val="fr-FR"/>
        </w:rPr>
      </w:pPr>
      <w:r>
        <w:rPr>
          <w:rFonts w:ascii="Calibri" w:hAnsi="Calibri"/>
          <w:b/>
          <w:sz w:val="22"/>
          <w:szCs w:val="22"/>
          <w:lang w:val="fr-FR"/>
        </w:rPr>
        <w:t>Respecter scrupuleusement  les instructions lors de l’utilisation de cette machine.</w:t>
      </w:r>
    </w:p>
    <w:p w:rsidR="000936A1" w:rsidRDefault="000936A1">
      <w:pPr>
        <w:pStyle w:val="5"/>
        <w:numPr>
          <w:ilvl w:val="0"/>
          <w:numId w:val="2"/>
        </w:numPr>
        <w:shd w:val="clear" w:color="auto" w:fill="auto"/>
        <w:tabs>
          <w:tab w:val="left" w:pos="692"/>
        </w:tabs>
        <w:spacing w:after="216" w:line="190" w:lineRule="exact"/>
        <w:ind w:left="360" w:firstLine="0"/>
        <w:rPr>
          <w:rFonts w:ascii="Calibri" w:hAnsi="Calibri" w:cs="Times New Roman"/>
          <w:lang w:val="fr-FR"/>
        </w:rPr>
      </w:pPr>
      <w:r>
        <w:rPr>
          <w:rFonts w:ascii="Calibri" w:hAnsi="Calibri"/>
          <w:lang w:val="fr-FR"/>
        </w:rPr>
        <w:t>Lisez toutes les instructions avant d’utiliser la machine.</w:t>
      </w:r>
    </w:p>
    <w:p w:rsidR="000936A1" w:rsidRDefault="000936A1">
      <w:pPr>
        <w:pStyle w:val="5"/>
        <w:numPr>
          <w:ilvl w:val="0"/>
          <w:numId w:val="2"/>
        </w:numPr>
        <w:shd w:val="clear" w:color="auto" w:fill="auto"/>
        <w:tabs>
          <w:tab w:val="left" w:pos="692"/>
        </w:tabs>
        <w:spacing w:after="216" w:line="190" w:lineRule="exact"/>
        <w:ind w:left="360" w:firstLine="0"/>
        <w:rPr>
          <w:rFonts w:ascii="Calibri" w:hAnsi="Calibri" w:cs="Times New Roman"/>
          <w:lang w:val="fr-FR"/>
        </w:rPr>
      </w:pPr>
      <w:r>
        <w:rPr>
          <w:rFonts w:ascii="Calibri" w:hAnsi="Calibri"/>
          <w:lang w:val="fr-FR"/>
        </w:rPr>
        <w:t xml:space="preserve">Attention au risque d’incendie ! Ne pas ajouter d’essence pendant que le moteur est en marche. Ne pas dépasser la quantité d'essence prévue pour le fonctionnement </w:t>
      </w:r>
    </w:p>
    <w:p w:rsidR="000936A1" w:rsidRDefault="000936A1">
      <w:pPr>
        <w:pStyle w:val="5"/>
        <w:shd w:val="clear" w:color="auto" w:fill="auto"/>
        <w:tabs>
          <w:tab w:val="left" w:pos="692"/>
        </w:tabs>
        <w:spacing w:after="216" w:line="190" w:lineRule="exact"/>
        <w:ind w:left="360" w:firstLine="0"/>
        <w:rPr>
          <w:rFonts w:ascii="Calibri" w:hAnsi="Calibri" w:cs="Times New Roman"/>
          <w:lang w:val="fr-FR"/>
        </w:rPr>
      </w:pPr>
      <w:r>
        <w:rPr>
          <w:rFonts w:ascii="Calibri" w:hAnsi="Calibri"/>
          <w:lang w:val="fr-FR"/>
        </w:rPr>
        <w:t>Ne pas faire fonctionner la machine si de l’essence a été déversée, s’il y a eu déversement d’essence, changez d'emplacement , attendre que l’appareil soit sec avant la remise ne route.</w:t>
      </w:r>
    </w:p>
    <w:p w:rsidR="000936A1" w:rsidRDefault="000936A1">
      <w:pPr>
        <w:pStyle w:val="5"/>
        <w:numPr>
          <w:ilvl w:val="0"/>
          <w:numId w:val="2"/>
        </w:numPr>
        <w:shd w:val="clear" w:color="auto" w:fill="auto"/>
        <w:tabs>
          <w:tab w:val="left" w:pos="993"/>
        </w:tabs>
        <w:spacing w:line="341" w:lineRule="exact"/>
        <w:ind w:left="993" w:right="740" w:firstLine="131"/>
        <w:jc w:val="left"/>
        <w:rPr>
          <w:rFonts w:ascii="Calibri" w:hAnsi="Calibri" w:cs="Times New Roman"/>
          <w:lang w:val="fr-FR"/>
        </w:rPr>
      </w:pPr>
      <w:r>
        <w:rPr>
          <w:rFonts w:ascii="Calibri" w:hAnsi="Calibri"/>
          <w:lang w:val="fr-FR"/>
        </w:rPr>
        <w:t>Utiliser l'appareil dans un espace ouvert et éviter tout contact avec les appareils créant de la chaleur, tels que, chaudière,chauffe-eau etc.</w:t>
      </w:r>
    </w:p>
    <w:p w:rsidR="000936A1" w:rsidRDefault="00FB2029">
      <w:pPr>
        <w:pStyle w:val="5"/>
        <w:shd w:val="clear" w:color="auto" w:fill="auto"/>
        <w:tabs>
          <w:tab w:val="left" w:pos="284"/>
        </w:tabs>
        <w:spacing w:line="341" w:lineRule="exact"/>
        <w:ind w:right="740" w:firstLine="0"/>
        <w:jc w:val="left"/>
        <w:rPr>
          <w:rFonts w:ascii="Calibri" w:hAnsi="Calibri" w:cs="Times New Roman"/>
          <w:lang w:val="fr-FR"/>
        </w:rPr>
      </w:pPr>
      <w:r>
        <w:rPr>
          <w:noProof/>
          <w:lang w:val="fr-FR" w:eastAsia="fr-FR"/>
        </w:rPr>
        <w:lastRenderedPageBreak/>
        <w:drawing>
          <wp:anchor distT="0" distB="0" distL="63500" distR="63500" simplePos="0" relativeHeight="251664896" behindDoc="1" locked="0" layoutInCell="1" allowOverlap="1">
            <wp:simplePos x="0" y="0"/>
            <wp:positionH relativeFrom="margin">
              <wp:posOffset>-525145</wp:posOffset>
            </wp:positionH>
            <wp:positionV relativeFrom="margin">
              <wp:posOffset>8260080</wp:posOffset>
            </wp:positionV>
            <wp:extent cx="580390" cy="526415"/>
            <wp:effectExtent l="0" t="0" r="0" b="6985"/>
            <wp:wrapTight wrapText="bothSides">
              <wp:wrapPolygon edited="0">
                <wp:start x="0" y="0"/>
                <wp:lineTo x="0" y="21105"/>
                <wp:lineTo x="20560" y="21105"/>
                <wp:lineTo x="20560" y="0"/>
                <wp:lineTo x="0" y="0"/>
              </wp:wrapPolygon>
            </wp:wrapTight>
            <wp:docPr id="50" name="图片 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image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390" cy="526415"/>
                    </a:xfrm>
                    <a:prstGeom prst="rect">
                      <a:avLst/>
                    </a:prstGeom>
                    <a:noFill/>
                  </pic:spPr>
                </pic:pic>
              </a:graphicData>
            </a:graphic>
            <wp14:sizeRelH relativeFrom="page">
              <wp14:pctWidth>0</wp14:pctWidth>
            </wp14:sizeRelH>
            <wp14:sizeRelV relativeFrom="page">
              <wp14:pctHeight>0</wp14:pctHeight>
            </wp14:sizeRelV>
          </wp:anchor>
        </w:drawing>
      </w:r>
    </w:p>
    <w:p w:rsidR="000936A1" w:rsidRDefault="000936A1">
      <w:pPr>
        <w:pStyle w:val="5"/>
        <w:shd w:val="clear" w:color="auto" w:fill="auto"/>
        <w:spacing w:line="360" w:lineRule="auto"/>
        <w:ind w:left="360" w:hanging="360"/>
        <w:rPr>
          <w:rFonts w:ascii="Calibri" w:hAnsi="Calibri" w:cs="Times New Roman"/>
          <w:color w:val="000000"/>
          <w:spacing w:val="3"/>
          <w:sz w:val="18"/>
          <w:szCs w:val="18"/>
          <w:shd w:val="clear" w:color="auto" w:fill="FFFFFF"/>
          <w:lang w:val="fr-FR"/>
        </w:rPr>
      </w:pPr>
      <w:r>
        <w:rPr>
          <w:rStyle w:val="Exact1"/>
          <w:rFonts w:ascii="Calibri" w:hAnsi="Calibri"/>
          <w:lang w:val="fr-FR"/>
        </w:rPr>
        <w:t>• Si l'appareil n'est pas utiliser convenablement, le jet à haute pression serait dangereux. L'appareil ne doit pas être  mis en contact  direct avec le corps humain, animal, appareils électriques.</w:t>
      </w:r>
    </w:p>
    <w:p w:rsidR="000936A1" w:rsidRDefault="000936A1">
      <w:pPr>
        <w:pStyle w:val="5"/>
        <w:shd w:val="clear" w:color="auto" w:fill="auto"/>
        <w:tabs>
          <w:tab w:val="left" w:pos="284"/>
        </w:tabs>
        <w:spacing w:line="360" w:lineRule="auto"/>
        <w:ind w:left="720" w:right="740" w:firstLine="0"/>
        <w:jc w:val="left"/>
        <w:rPr>
          <w:rFonts w:ascii="Calibri" w:hAnsi="Calibri" w:cs="Times New Roman"/>
          <w:lang w:val="fr-FR"/>
        </w:rPr>
      </w:pPr>
    </w:p>
    <w:p w:rsidR="000936A1" w:rsidRDefault="000936A1">
      <w:pPr>
        <w:pStyle w:val="5"/>
        <w:shd w:val="clear" w:color="auto" w:fill="auto"/>
        <w:tabs>
          <w:tab w:val="left" w:pos="284"/>
        </w:tabs>
        <w:spacing w:line="360" w:lineRule="auto"/>
        <w:ind w:left="720" w:right="740" w:firstLine="0"/>
        <w:jc w:val="left"/>
        <w:rPr>
          <w:rFonts w:ascii="Calibri" w:hAnsi="Calibri" w:cs="Times New Roman"/>
          <w:lang w:val="fr-FR"/>
        </w:rPr>
      </w:pP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Cette machine a été conçue pour n’utiliser que des produits de nettoyage fournis ou recommandés par son fabricant. L’utilisation d’autres produits détergeant ou chimiques peut nuire à la sécurité de la machine. Utiliser exclusivement des produits avec un PH neutre.</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Les accessoires du nettoyeur haute pression, tels que tuyau, des raccords et des joints, sont d’une importance non négligeable pour la sécurité de la machine. N’utilisez donc que des accessoires recommandés par le fabricant de la machine.</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Pour plus de sécurité, n’utilisez que des pièces de rechanges d'origine ou des pièces équivalentes approuvées par le fabricant.</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N’utilisez pas le nettoyeur quand le tuyau de carburant ou une pièce stratégique de la machine est détériorée, par exemple un dispositif de sécurité, la lance, le flexible haute pression ou le pistolet.</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Ne faites pas tourner une machine à moteur thermique essence à l’intérieur d’une pièce.</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 xml:space="preserve">Les gaz d'échappement sont toxique, ne pas faire tourner à l’intérieur d’une maison ou d’un garage, gardez le nettoyeur en marche à une distance minimale de 1 mètre d’un bâtiment ou d’un équipement quelconque. </w:t>
      </w:r>
    </w:p>
    <w:p w:rsidR="000936A1" w:rsidRDefault="000936A1">
      <w:pPr>
        <w:pStyle w:val="5"/>
        <w:numPr>
          <w:ilvl w:val="0"/>
          <w:numId w:val="3"/>
        </w:numPr>
        <w:shd w:val="clear" w:color="auto" w:fill="auto"/>
        <w:tabs>
          <w:tab w:val="left" w:pos="411"/>
        </w:tabs>
        <w:spacing w:line="360" w:lineRule="auto"/>
        <w:ind w:left="400" w:hanging="380"/>
        <w:rPr>
          <w:rFonts w:ascii="Calibri" w:hAnsi="Calibri" w:cs="Times New Roman"/>
          <w:lang w:val="fr-FR"/>
        </w:rPr>
      </w:pPr>
      <w:r>
        <w:rPr>
          <w:rFonts w:ascii="Calibri" w:hAnsi="Calibri"/>
          <w:lang w:val="fr-FR"/>
        </w:rPr>
        <w:t>Poser cet appareil sur une surface ferme et plate.</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Ne faites pas tourner la machine à une vitesse excessive, ce qui pourrait conduire à un accident ou à une blessure corporelle.</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Ne touchez pas aux réglages qui augmentent ou diminuent le régime moteur.</w:t>
      </w:r>
    </w:p>
    <w:p w:rsidR="000936A1" w:rsidRDefault="000936A1">
      <w:pPr>
        <w:pStyle w:val="51"/>
        <w:numPr>
          <w:ilvl w:val="0"/>
          <w:numId w:val="3"/>
        </w:numPr>
        <w:shd w:val="clear" w:color="auto" w:fill="auto"/>
        <w:tabs>
          <w:tab w:val="left" w:pos="411"/>
        </w:tabs>
        <w:spacing w:line="360" w:lineRule="auto"/>
        <w:ind w:left="400"/>
        <w:jc w:val="both"/>
        <w:rPr>
          <w:rFonts w:ascii="Calibri" w:hAnsi="Calibri" w:cs="Times New Roman"/>
          <w:b w:val="0"/>
          <w:sz w:val="19"/>
          <w:szCs w:val="19"/>
          <w:lang w:val="fr-FR"/>
        </w:rPr>
      </w:pPr>
      <w:r>
        <w:rPr>
          <w:rFonts w:ascii="Calibri" w:hAnsi="Calibri"/>
          <w:b w:val="0"/>
          <w:sz w:val="19"/>
          <w:lang w:val="fr-FR"/>
        </w:rPr>
        <w:t>les systèmes des gaz d'échappement peuvent chauffer au point de faire exploser les matériaux inflammables. Eloigner donc la machine de tous ces matériaux. N'utiliser pas la machine à coté des matières combustibles.</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Ne pas faire le plein de l'appareil à l'intérieur  d'une pièce ou lorsque la machine est en marche.</w:t>
      </w:r>
    </w:p>
    <w:p w:rsidR="000936A1" w:rsidRDefault="000936A1">
      <w:pPr>
        <w:pStyle w:val="5"/>
        <w:numPr>
          <w:ilvl w:val="0"/>
          <w:numId w:val="3"/>
        </w:numPr>
        <w:shd w:val="clear" w:color="auto" w:fill="auto"/>
        <w:tabs>
          <w:tab w:val="left" w:pos="411"/>
        </w:tabs>
        <w:spacing w:line="360" w:lineRule="auto"/>
        <w:ind w:left="400" w:hanging="380"/>
        <w:rPr>
          <w:rFonts w:ascii="Calibri" w:hAnsi="Calibri" w:cs="Times New Roman"/>
          <w:lang w:val="fr-FR"/>
        </w:rPr>
      </w:pPr>
      <w:r>
        <w:rPr>
          <w:rFonts w:ascii="Calibri" w:hAnsi="Calibri"/>
          <w:lang w:val="fr-FR"/>
        </w:rPr>
        <w:t>Ne pas recouvrir la machine alors que le moteur tourne.</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Le dispositif d’échappement devient brulant et reste encore très chaud peu après l’arrêt du moteur. Veillez à ne pas toucher l’échappement, laisser refroidir le moteur après son arrêt.</w:t>
      </w:r>
    </w:p>
    <w:p w:rsidR="000936A1" w:rsidRDefault="000936A1">
      <w:pPr>
        <w:pStyle w:val="5"/>
        <w:numPr>
          <w:ilvl w:val="0"/>
          <w:numId w:val="3"/>
        </w:numPr>
        <w:shd w:val="clear" w:color="auto" w:fill="auto"/>
        <w:tabs>
          <w:tab w:val="left" w:pos="411"/>
        </w:tabs>
        <w:spacing w:line="360" w:lineRule="auto"/>
        <w:ind w:left="400" w:hanging="380"/>
        <w:rPr>
          <w:rFonts w:ascii="Calibri" w:hAnsi="Calibri" w:cs="Times New Roman"/>
          <w:lang w:val="fr-FR"/>
        </w:rPr>
      </w:pPr>
      <w:r>
        <w:rPr>
          <w:rFonts w:ascii="Calibri" w:hAnsi="Calibri"/>
          <w:lang w:val="fr-FR"/>
        </w:rPr>
        <w:t>Ne pas utiliser de téléphone portable ni fumer lors du remplissage du carburant.</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Vérifiez avant chaque utilisation l’état du nettoyeur et ses pièces, dont le pistolet, le flexible, les pièces de serrages, le réservoir. Tout défaut doit être éliminé avant le démarrage.</w:t>
      </w:r>
    </w:p>
    <w:p w:rsidR="000936A1" w:rsidRDefault="000936A1">
      <w:pPr>
        <w:pStyle w:val="5"/>
        <w:numPr>
          <w:ilvl w:val="0"/>
          <w:numId w:val="3"/>
        </w:numPr>
        <w:shd w:val="clear" w:color="auto" w:fill="auto"/>
        <w:tabs>
          <w:tab w:val="left" w:pos="411"/>
        </w:tabs>
        <w:spacing w:line="360" w:lineRule="auto"/>
        <w:ind w:left="400" w:hanging="380"/>
        <w:rPr>
          <w:rFonts w:ascii="Calibri" w:hAnsi="Calibri" w:cs="Times New Roman"/>
          <w:lang w:val="fr-FR"/>
        </w:rPr>
      </w:pPr>
      <w:r>
        <w:rPr>
          <w:rFonts w:ascii="Calibri" w:hAnsi="Calibri"/>
          <w:lang w:val="fr-FR"/>
        </w:rPr>
        <w:t>Eloignez les enfants et toutes personnes du lieu du travail</w:t>
      </w:r>
      <w:r>
        <w:rPr>
          <w:rFonts w:ascii="Calibri" w:hAnsi="Calibri" w:cs="Times New Roman"/>
          <w:lang w:val="fr-FR"/>
        </w:rPr>
        <w:t>.</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 xml:space="preserve">Le nettoyeur  haute pression doit être utilisé par une personne ayant été formée et doit être dépannés par du personnel qualifié. </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 xml:space="preserve">Avant de transporter le nettoyeur, il faut vider le réservoir de carburant pour écarter la possibilité de fuite.  </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Eviter d'utiliser les produits de nettoyage inflammables tels que l'acide, alcali, l'eau de mer et l'eau chaude (50° C)</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Rangez le nettoyeur dans un endroit sec et aéré, avec le réservoir vide.</w:t>
      </w:r>
    </w:p>
    <w:p w:rsidR="000936A1" w:rsidRDefault="000936A1">
      <w:pPr>
        <w:pStyle w:val="5"/>
        <w:numPr>
          <w:ilvl w:val="0"/>
          <w:numId w:val="3"/>
        </w:numPr>
        <w:shd w:val="clear" w:color="auto" w:fill="auto"/>
        <w:tabs>
          <w:tab w:val="left" w:pos="411"/>
        </w:tabs>
        <w:spacing w:line="360" w:lineRule="auto"/>
        <w:ind w:left="400" w:right="20" w:hanging="380"/>
        <w:rPr>
          <w:rFonts w:ascii="Calibri" w:hAnsi="Calibri" w:cs="Times New Roman"/>
          <w:lang w:val="fr-FR"/>
        </w:rPr>
      </w:pPr>
      <w:r>
        <w:rPr>
          <w:rFonts w:ascii="Calibri" w:hAnsi="Calibri"/>
          <w:lang w:val="fr-FR"/>
        </w:rPr>
        <w:t>Porter des équipements  de protection afin de se protéger contre les projections et les bruits tels que le masque anti poussière, lunettes de protection, les protections auditives, le casque de sécurité et les chaussures anti antidérapants.</w:t>
      </w:r>
    </w:p>
    <w:p w:rsidR="000936A1" w:rsidRDefault="000936A1">
      <w:pPr>
        <w:pStyle w:val="5"/>
        <w:shd w:val="clear" w:color="auto" w:fill="auto"/>
        <w:tabs>
          <w:tab w:val="left" w:pos="411"/>
        </w:tabs>
        <w:spacing w:line="360" w:lineRule="auto"/>
        <w:ind w:right="20" w:firstLine="0"/>
        <w:rPr>
          <w:rFonts w:ascii="Calibri" w:hAnsi="Calibri"/>
          <w:lang w:val="fr-FR"/>
        </w:rPr>
      </w:pPr>
    </w:p>
    <w:p w:rsidR="000936A1" w:rsidRDefault="000936A1">
      <w:pPr>
        <w:pStyle w:val="5"/>
        <w:shd w:val="clear" w:color="auto" w:fill="auto"/>
        <w:tabs>
          <w:tab w:val="left" w:pos="357"/>
        </w:tabs>
        <w:spacing w:after="446" w:line="288" w:lineRule="exact"/>
        <w:ind w:left="420" w:right="20" w:firstLine="0"/>
        <w:jc w:val="left"/>
        <w:rPr>
          <w:rFonts w:ascii="Calibri" w:hAnsi="Calibri" w:cs="Times New Roman"/>
          <w:lang w:val="fr-FR"/>
        </w:rPr>
      </w:pPr>
      <w:r>
        <w:rPr>
          <w:rFonts w:ascii="Calibri" w:hAnsi="Calibri"/>
          <w:lang w:val="fr-FR"/>
        </w:rPr>
        <w:t>N’utilisez pas de détergents acides ou alcalins, ou toute autre matière inflammable dans cette machine, ces produits chimiques peuvent apporter des blessures physiques à l’opérateur et des dommages irréversibles au nettoyeur. Utiliser uniquement des produits à PH neutre.</w:t>
      </w:r>
    </w:p>
    <w:p w:rsidR="000936A1" w:rsidRDefault="000936A1">
      <w:pPr>
        <w:pStyle w:val="5"/>
        <w:numPr>
          <w:ilvl w:val="0"/>
          <w:numId w:val="2"/>
        </w:numPr>
        <w:shd w:val="clear" w:color="auto" w:fill="auto"/>
        <w:tabs>
          <w:tab w:val="left" w:pos="357"/>
        </w:tabs>
        <w:spacing w:after="184" w:line="336" w:lineRule="exact"/>
        <w:ind w:left="420" w:right="20" w:hanging="400"/>
        <w:jc w:val="left"/>
        <w:rPr>
          <w:rFonts w:ascii="Calibri" w:hAnsi="Calibri" w:cs="Times New Roman"/>
          <w:lang w:val="fr-FR"/>
        </w:rPr>
      </w:pPr>
      <w:r>
        <w:rPr>
          <w:rFonts w:ascii="Calibri" w:hAnsi="Calibri"/>
          <w:lang w:val="fr-FR"/>
        </w:rPr>
        <w:t>Ne pas toucher les surfaces chaudes de la machine sous peine de subir des brulures.</w:t>
      </w:r>
    </w:p>
    <w:p w:rsidR="000936A1" w:rsidRDefault="000936A1">
      <w:pPr>
        <w:pStyle w:val="5"/>
        <w:numPr>
          <w:ilvl w:val="0"/>
          <w:numId w:val="2"/>
        </w:numPr>
        <w:shd w:val="clear" w:color="auto" w:fill="auto"/>
        <w:tabs>
          <w:tab w:val="left" w:pos="357"/>
        </w:tabs>
        <w:spacing w:after="184" w:line="336" w:lineRule="exact"/>
        <w:ind w:left="420" w:right="20" w:hanging="400"/>
        <w:jc w:val="left"/>
        <w:rPr>
          <w:rFonts w:ascii="Calibri" w:hAnsi="Calibri" w:cs="Times New Roman"/>
          <w:lang w:val="fr-FR"/>
        </w:rPr>
      </w:pPr>
      <w:r>
        <w:rPr>
          <w:rFonts w:ascii="Calibri" w:hAnsi="Calibri"/>
          <w:lang w:val="fr-FR"/>
        </w:rPr>
        <w:t>Ne pas mettre en contact le flexible avec  la grille de protection du silencieux d'échappement.</w:t>
      </w:r>
    </w:p>
    <w:p w:rsidR="000936A1" w:rsidRDefault="000936A1">
      <w:pPr>
        <w:pStyle w:val="5"/>
        <w:numPr>
          <w:ilvl w:val="0"/>
          <w:numId w:val="2"/>
        </w:numPr>
        <w:shd w:val="clear" w:color="auto" w:fill="auto"/>
        <w:tabs>
          <w:tab w:val="left" w:pos="357"/>
        </w:tabs>
        <w:spacing w:after="184" w:line="336" w:lineRule="exact"/>
        <w:ind w:left="420" w:right="20" w:hanging="400"/>
        <w:jc w:val="left"/>
        <w:rPr>
          <w:rFonts w:ascii="Calibri" w:hAnsi="Calibri" w:cs="Times New Roman"/>
          <w:lang w:val="fr-FR"/>
        </w:rPr>
      </w:pPr>
      <w:r>
        <w:rPr>
          <w:rFonts w:ascii="Calibri" w:hAnsi="Calibri"/>
          <w:lang w:val="fr-FR"/>
        </w:rPr>
        <w:t>Utiliser l'appareil dans un environnement adéquat hors de la portée des enfants.</w:t>
      </w:r>
    </w:p>
    <w:p w:rsidR="000936A1" w:rsidRDefault="000936A1">
      <w:pPr>
        <w:pStyle w:val="5"/>
        <w:numPr>
          <w:ilvl w:val="0"/>
          <w:numId w:val="2"/>
        </w:numPr>
        <w:shd w:val="clear" w:color="auto" w:fill="auto"/>
        <w:tabs>
          <w:tab w:val="left" w:pos="357"/>
        </w:tabs>
        <w:spacing w:after="207" w:line="190" w:lineRule="exact"/>
        <w:ind w:left="40" w:firstLine="0"/>
        <w:rPr>
          <w:rFonts w:ascii="Calibri" w:hAnsi="Calibri" w:cs="Times New Roman"/>
          <w:lang w:val="fr-FR"/>
        </w:rPr>
      </w:pPr>
      <w:r>
        <w:rPr>
          <w:rFonts w:ascii="Calibri" w:hAnsi="Calibri"/>
          <w:lang w:val="fr-FR"/>
        </w:rPr>
        <w:t>L'utilisateur ne doit pas s'éloigner de la machine pendant son fonctionnement.</w:t>
      </w:r>
    </w:p>
    <w:p w:rsidR="000936A1" w:rsidRDefault="000936A1">
      <w:pPr>
        <w:pStyle w:val="5"/>
        <w:numPr>
          <w:ilvl w:val="0"/>
          <w:numId w:val="2"/>
        </w:numPr>
        <w:shd w:val="clear" w:color="auto" w:fill="auto"/>
        <w:tabs>
          <w:tab w:val="left" w:pos="357"/>
        </w:tabs>
        <w:spacing w:after="188" w:line="341" w:lineRule="exact"/>
        <w:ind w:left="420" w:right="20" w:hanging="400"/>
        <w:jc w:val="left"/>
        <w:rPr>
          <w:rFonts w:ascii="Calibri" w:hAnsi="Calibri" w:cs="Times New Roman"/>
          <w:lang w:val="fr-FR"/>
        </w:rPr>
      </w:pPr>
      <w:r>
        <w:rPr>
          <w:rFonts w:ascii="Calibri" w:hAnsi="Calibri"/>
          <w:lang w:val="fr-FR"/>
        </w:rPr>
        <w:t>Il faut savoir arrêter la machine et relâcher la pression rapidement. Familiarisez-vous avec les commandes.</w:t>
      </w:r>
    </w:p>
    <w:p w:rsidR="000936A1" w:rsidRDefault="000936A1">
      <w:pPr>
        <w:pStyle w:val="5"/>
        <w:numPr>
          <w:ilvl w:val="0"/>
          <w:numId w:val="2"/>
        </w:numPr>
        <w:shd w:val="clear" w:color="auto" w:fill="auto"/>
        <w:tabs>
          <w:tab w:val="left" w:pos="357"/>
        </w:tabs>
        <w:spacing w:after="180" w:line="331" w:lineRule="exact"/>
        <w:ind w:left="420" w:right="20" w:hanging="400"/>
        <w:jc w:val="left"/>
        <w:rPr>
          <w:rFonts w:ascii="Calibri" w:hAnsi="Calibri" w:cs="Times New Roman"/>
          <w:lang w:val="fr-FR"/>
        </w:rPr>
      </w:pPr>
      <w:r>
        <w:rPr>
          <w:rFonts w:ascii="Calibri" w:hAnsi="Calibri"/>
          <w:lang w:val="fr-FR"/>
        </w:rPr>
        <w:t>Rester concentré pendant l'utilisation de votre appareil</w:t>
      </w:r>
    </w:p>
    <w:p w:rsidR="000936A1" w:rsidRDefault="000936A1">
      <w:pPr>
        <w:pStyle w:val="5"/>
        <w:numPr>
          <w:ilvl w:val="0"/>
          <w:numId w:val="2"/>
        </w:numPr>
        <w:shd w:val="clear" w:color="auto" w:fill="auto"/>
        <w:tabs>
          <w:tab w:val="left" w:pos="357"/>
        </w:tabs>
        <w:spacing w:after="172" w:line="331" w:lineRule="exact"/>
        <w:ind w:left="420" w:right="20" w:hanging="400"/>
        <w:jc w:val="left"/>
        <w:rPr>
          <w:rFonts w:ascii="Calibri" w:hAnsi="Calibri" w:cs="Times New Roman"/>
          <w:lang w:val="fr-FR"/>
        </w:rPr>
      </w:pPr>
      <w:r>
        <w:rPr>
          <w:rFonts w:ascii="Calibri" w:hAnsi="Calibri"/>
          <w:lang w:val="fr-FR"/>
        </w:rPr>
        <w:t xml:space="preserve">Ne pas l'utiliser quand on est fatigué, ou sous l’influence de l'alcool ou de médicaments.  </w:t>
      </w:r>
    </w:p>
    <w:p w:rsidR="000936A1" w:rsidRDefault="000936A1">
      <w:pPr>
        <w:pStyle w:val="5"/>
        <w:numPr>
          <w:ilvl w:val="0"/>
          <w:numId w:val="2"/>
        </w:numPr>
        <w:shd w:val="clear" w:color="auto" w:fill="auto"/>
        <w:tabs>
          <w:tab w:val="left" w:pos="357"/>
        </w:tabs>
        <w:spacing w:after="172" w:line="331" w:lineRule="exact"/>
        <w:ind w:left="420" w:right="20" w:hanging="400"/>
        <w:jc w:val="left"/>
        <w:rPr>
          <w:rFonts w:ascii="Calibri" w:hAnsi="Calibri"/>
          <w:lang w:val="fr-FR"/>
        </w:rPr>
      </w:pPr>
      <w:r>
        <w:rPr>
          <w:rFonts w:ascii="Calibri" w:hAnsi="Calibri"/>
          <w:lang w:val="fr-FR"/>
        </w:rPr>
        <w:t>Ne pas placer la machine sur une surface accidentée, garder l'équilibre pendant le travail.</w:t>
      </w:r>
    </w:p>
    <w:p w:rsidR="000936A1" w:rsidRDefault="000936A1">
      <w:pPr>
        <w:pStyle w:val="5"/>
        <w:numPr>
          <w:ilvl w:val="0"/>
          <w:numId w:val="2"/>
        </w:numPr>
        <w:shd w:val="clear" w:color="auto" w:fill="auto"/>
        <w:tabs>
          <w:tab w:val="left" w:pos="357"/>
        </w:tabs>
        <w:spacing w:after="172" w:line="331" w:lineRule="exact"/>
        <w:ind w:left="420" w:right="20" w:hanging="400"/>
        <w:jc w:val="left"/>
        <w:rPr>
          <w:rFonts w:ascii="Calibri" w:hAnsi="Calibri"/>
          <w:lang w:val="fr-FR"/>
        </w:rPr>
      </w:pPr>
      <w:r>
        <w:rPr>
          <w:rFonts w:ascii="Calibri" w:hAnsi="Calibri"/>
          <w:lang w:val="fr-FR"/>
        </w:rPr>
        <w:t xml:space="preserve">Ne pas renverser l'appareil. </w:t>
      </w:r>
    </w:p>
    <w:p w:rsidR="000936A1" w:rsidRDefault="000936A1">
      <w:pPr>
        <w:pStyle w:val="5"/>
        <w:numPr>
          <w:ilvl w:val="0"/>
          <w:numId w:val="2"/>
        </w:numPr>
        <w:shd w:val="clear" w:color="auto" w:fill="auto"/>
        <w:tabs>
          <w:tab w:val="left" w:pos="357"/>
        </w:tabs>
        <w:spacing w:after="172" w:line="331" w:lineRule="exact"/>
        <w:ind w:left="420" w:right="20" w:hanging="400"/>
        <w:jc w:val="left"/>
        <w:rPr>
          <w:rFonts w:ascii="Calibri" w:hAnsi="Calibri"/>
          <w:lang w:val="fr-FR"/>
        </w:rPr>
      </w:pPr>
      <w:r>
        <w:rPr>
          <w:rFonts w:ascii="Calibri" w:hAnsi="Calibri"/>
          <w:lang w:val="fr-FR"/>
        </w:rPr>
        <w:t xml:space="preserve">Des combustibles incorrects ne doivent pas être utilisés ; ils peuvent entraîner une situation dangereuse. </w:t>
      </w:r>
    </w:p>
    <w:p w:rsidR="000936A1" w:rsidRDefault="000936A1">
      <w:pPr>
        <w:pStyle w:val="5"/>
        <w:shd w:val="clear" w:color="auto" w:fill="auto"/>
        <w:tabs>
          <w:tab w:val="left" w:pos="357"/>
        </w:tabs>
        <w:spacing w:after="172" w:line="331" w:lineRule="exact"/>
        <w:ind w:left="20" w:right="20" w:firstLine="0"/>
        <w:jc w:val="left"/>
        <w:rPr>
          <w:rFonts w:ascii="Calibri" w:hAnsi="Calibri"/>
          <w:lang w:val="fr-FR"/>
        </w:rPr>
      </w:pPr>
    </w:p>
    <w:p w:rsidR="000936A1" w:rsidRDefault="000936A1">
      <w:pPr>
        <w:pStyle w:val="1121"/>
        <w:shd w:val="clear" w:color="auto" w:fill="auto"/>
        <w:spacing w:before="0" w:after="211" w:line="240" w:lineRule="exact"/>
        <w:ind w:left="40"/>
        <w:rPr>
          <w:rStyle w:val="1120"/>
          <w:rFonts w:ascii="Calibri" w:hAnsi="Calibri"/>
          <w:b/>
          <w:lang w:val="fr-FR"/>
        </w:rPr>
      </w:pPr>
      <w:r>
        <w:rPr>
          <w:rFonts w:ascii="Calibri" w:hAnsi="Calibri"/>
          <w:b w:val="0"/>
          <w:lang w:val="fr-FR"/>
        </w:rPr>
        <w:t>NOTE </w:t>
      </w:r>
      <w:r>
        <w:rPr>
          <w:rFonts w:ascii="Calibri" w:hAnsi="Calibri"/>
          <w:b w:val="0"/>
          <w:sz w:val="19"/>
          <w:lang w:val="fr-FR"/>
        </w:rPr>
        <w:t>:</w:t>
      </w:r>
      <w:r>
        <w:rPr>
          <w:rFonts w:ascii="Calibri" w:hAnsi="Calibri"/>
          <w:sz w:val="19"/>
          <w:lang w:val="fr-FR"/>
        </w:rPr>
        <w:t xml:space="preserve"> le verrou</w:t>
      </w:r>
      <w:r>
        <w:rPr>
          <w:rFonts w:ascii="Calibri" w:hAnsi="Calibri"/>
          <w:lang w:val="fr-FR"/>
        </w:rPr>
        <w:t>illage</w:t>
      </w:r>
      <w:r>
        <w:rPr>
          <w:rFonts w:ascii="Calibri" w:hAnsi="Calibri"/>
          <w:sz w:val="19"/>
          <w:lang w:val="fr-FR"/>
        </w:rPr>
        <w:t xml:space="preserve"> de sécurité du pistolet</w:t>
      </w:r>
      <w:r>
        <w:rPr>
          <w:rFonts w:ascii="Calibri" w:hAnsi="Calibri"/>
          <w:lang w:val="fr-FR"/>
        </w:rPr>
        <w:t xml:space="preserve"> empêche la gâchette de s’engager accidentellement, pourtant ce dispositif ne bloque pas la gâchette dans le sens opposé.</w:t>
      </w:r>
    </w:p>
    <w:p w:rsidR="000936A1" w:rsidRDefault="000936A1">
      <w:pPr>
        <w:pStyle w:val="1121"/>
        <w:shd w:val="clear" w:color="auto" w:fill="auto"/>
        <w:spacing w:before="0" w:after="211" w:line="240" w:lineRule="exact"/>
        <w:ind w:left="40"/>
        <w:rPr>
          <w:rStyle w:val="1120"/>
          <w:rFonts w:ascii="Calibri" w:hAnsi="Calibri"/>
          <w:b/>
          <w:lang w:val="fr-FR"/>
        </w:rPr>
      </w:pPr>
    </w:p>
    <w:p w:rsidR="000936A1" w:rsidRDefault="000936A1">
      <w:pPr>
        <w:pStyle w:val="1121"/>
        <w:shd w:val="clear" w:color="auto" w:fill="auto"/>
        <w:spacing w:before="0" w:after="211" w:line="240" w:lineRule="exact"/>
        <w:ind w:left="40"/>
        <w:rPr>
          <w:rStyle w:val="1120"/>
          <w:rFonts w:ascii="Calibri" w:hAnsi="Calibri"/>
          <w:b/>
          <w:lang w:val="fr-FR"/>
        </w:rPr>
      </w:pPr>
    </w:p>
    <w:p w:rsidR="000936A1" w:rsidRDefault="000936A1">
      <w:pPr>
        <w:pStyle w:val="1121"/>
        <w:shd w:val="clear" w:color="auto" w:fill="auto"/>
        <w:spacing w:before="0" w:after="211" w:line="240" w:lineRule="exact"/>
        <w:ind w:left="40"/>
        <w:rPr>
          <w:rFonts w:ascii="Calibri" w:hAnsi="Calibri" w:cs="Times New Roman"/>
          <w:lang w:val="fr-FR"/>
        </w:rPr>
      </w:pPr>
      <w:r>
        <w:rPr>
          <w:rStyle w:val="1120"/>
          <w:rFonts w:ascii="Calibri" w:hAnsi="Calibri"/>
          <w:b/>
          <w:lang w:val="fr-FR"/>
        </w:rPr>
        <w:t>Attention!</w:t>
      </w:r>
    </w:p>
    <w:p w:rsidR="000936A1" w:rsidRDefault="000936A1">
      <w:pPr>
        <w:pStyle w:val="5"/>
        <w:shd w:val="clear" w:color="auto" w:fill="auto"/>
        <w:spacing w:line="336" w:lineRule="exact"/>
        <w:ind w:left="420" w:right="20" w:firstLine="0"/>
        <w:rPr>
          <w:rFonts w:ascii="Calibri" w:hAnsi="Calibri" w:cs="Times New Roman"/>
          <w:sz w:val="22"/>
          <w:szCs w:val="22"/>
          <w:lang w:val="fr-FR"/>
        </w:rPr>
      </w:pPr>
      <w:r>
        <w:rPr>
          <w:rFonts w:ascii="Calibri" w:hAnsi="Calibri"/>
          <w:sz w:val="22"/>
          <w:szCs w:val="22"/>
          <w:lang w:val="fr-FR"/>
        </w:rPr>
        <w:t>Lorsque vous mettez en marche l’appareil, même si l'on n'a pas encore appuyé sur la gâchette, la pompe interne se met en marche. Laisser marcher la machine  plus de 3 minutes sans enfoncer la gâchette peut endommager le moteur et les pompes.</w:t>
      </w:r>
    </w:p>
    <w:p w:rsidR="000936A1" w:rsidRDefault="000936A1">
      <w:pPr>
        <w:pStyle w:val="5"/>
        <w:shd w:val="clear" w:color="auto" w:fill="auto"/>
        <w:tabs>
          <w:tab w:val="left" w:pos="357"/>
        </w:tabs>
        <w:spacing w:after="184" w:line="336" w:lineRule="exact"/>
        <w:ind w:right="20" w:firstLine="0"/>
        <w:jc w:val="left"/>
        <w:rPr>
          <w:rFonts w:ascii="Calibri" w:hAnsi="Calibri" w:cs="Times New Roman"/>
          <w:lang w:val="fr-FR"/>
        </w:rPr>
        <w:sectPr w:rsidR="000936A1">
          <w:footerReference w:type="even" r:id="rId16"/>
          <w:footerReference w:type="default" r:id="rId17"/>
          <w:pgSz w:w="11909" w:h="16838"/>
          <w:pgMar w:top="1418" w:right="1134" w:bottom="1134" w:left="1134" w:header="709" w:footer="3" w:gutter="0"/>
          <w:pgNumType w:start="3"/>
          <w:cols w:space="720"/>
          <w:docGrid w:linePitch="360"/>
        </w:sectPr>
      </w:pPr>
    </w:p>
    <w:p w:rsidR="000936A1" w:rsidRDefault="000936A1">
      <w:pPr>
        <w:pStyle w:val="5"/>
        <w:shd w:val="clear" w:color="auto" w:fill="auto"/>
        <w:spacing w:line="336" w:lineRule="exact"/>
        <w:ind w:left="420" w:right="20" w:firstLine="0"/>
        <w:rPr>
          <w:rFonts w:ascii="Calibri" w:hAnsi="Calibri" w:cs="Times New Roman"/>
          <w:lang w:val="fr-FR"/>
        </w:rPr>
      </w:pPr>
    </w:p>
    <w:p w:rsidR="000936A1" w:rsidRDefault="000936A1">
      <w:pPr>
        <w:pStyle w:val="1010"/>
        <w:shd w:val="clear" w:color="auto" w:fill="auto"/>
        <w:spacing w:before="0" w:after="324" w:line="260" w:lineRule="exact"/>
        <w:rPr>
          <w:rFonts w:ascii="Calibri" w:hAnsi="Calibri" w:cs="Times New Roman"/>
          <w:lang w:val="fr-FR"/>
        </w:rPr>
      </w:pPr>
      <w:r>
        <w:rPr>
          <w:rFonts w:ascii="Calibri" w:hAnsi="Calibri"/>
          <w:lang w:val="fr-FR"/>
        </w:rPr>
        <w:t xml:space="preserve">Alimentation en eau </w:t>
      </w:r>
    </w:p>
    <w:p w:rsidR="000936A1" w:rsidRDefault="000936A1">
      <w:pPr>
        <w:pStyle w:val="1010"/>
        <w:shd w:val="clear" w:color="auto" w:fill="auto"/>
        <w:spacing w:before="0" w:after="324" w:line="260" w:lineRule="exact"/>
        <w:ind w:left="20"/>
        <w:rPr>
          <w:rFonts w:ascii="Calibri" w:hAnsi="Calibri" w:cs="Times New Roman"/>
          <w:lang w:val="fr-FR"/>
        </w:rPr>
      </w:pPr>
      <w:r>
        <w:rPr>
          <w:rFonts w:ascii="Calibri" w:hAnsi="Calibri"/>
          <w:sz w:val="22"/>
          <w:lang w:val="fr-FR"/>
        </w:rPr>
        <w:t xml:space="preserve">ATTENTION! </w:t>
      </w:r>
      <w:r>
        <w:rPr>
          <w:rFonts w:ascii="Calibri" w:hAnsi="Calibri"/>
          <w:lang w:val="fr-FR"/>
        </w:rPr>
        <w:t xml:space="preserve"> NE PAS LE CONNECTER AVEC DE L’EAU CHAUDE.</w:t>
      </w:r>
    </w:p>
    <w:p w:rsidR="000936A1" w:rsidRDefault="000936A1">
      <w:pPr>
        <w:pStyle w:val="5"/>
        <w:numPr>
          <w:ilvl w:val="0"/>
          <w:numId w:val="4"/>
        </w:numPr>
        <w:shd w:val="clear" w:color="auto" w:fill="auto"/>
        <w:tabs>
          <w:tab w:val="left" w:pos="660"/>
        </w:tabs>
        <w:spacing w:after="165" w:line="190" w:lineRule="exact"/>
        <w:ind w:left="340" w:firstLine="0"/>
        <w:rPr>
          <w:rFonts w:ascii="Calibri" w:hAnsi="Calibri" w:cs="Times New Roman"/>
          <w:lang w:val="fr-FR"/>
        </w:rPr>
      </w:pPr>
      <w:r>
        <w:rPr>
          <w:rFonts w:ascii="Calibri" w:hAnsi="Calibri"/>
          <w:lang w:val="fr-FR"/>
        </w:rPr>
        <w:t>Le tuyau d’eau doit être d’un diamètre minimum de 19mm</w:t>
      </w:r>
    </w:p>
    <w:p w:rsidR="000936A1" w:rsidRDefault="000936A1">
      <w:pPr>
        <w:pStyle w:val="5"/>
        <w:numPr>
          <w:ilvl w:val="0"/>
          <w:numId w:val="4"/>
        </w:numPr>
        <w:shd w:val="clear" w:color="auto" w:fill="auto"/>
        <w:tabs>
          <w:tab w:val="left" w:pos="660"/>
        </w:tabs>
        <w:spacing w:after="120" w:line="331" w:lineRule="exact"/>
        <w:ind w:left="760" w:right="840"/>
        <w:jc w:val="left"/>
        <w:rPr>
          <w:rFonts w:ascii="Calibri" w:hAnsi="Calibri" w:cs="Times New Roman"/>
          <w:lang w:val="fr-FR"/>
        </w:rPr>
      </w:pPr>
      <w:r>
        <w:rPr>
          <w:rFonts w:ascii="Calibri" w:hAnsi="Calibri"/>
          <w:lang w:val="fr-FR"/>
        </w:rPr>
        <w:t>Le débit d’approvisionnement en eau doit être supérieur à 6.2 Litres minute.</w:t>
      </w:r>
    </w:p>
    <w:p w:rsidR="000936A1" w:rsidRDefault="000936A1">
      <w:pPr>
        <w:pStyle w:val="5"/>
        <w:numPr>
          <w:ilvl w:val="0"/>
          <w:numId w:val="4"/>
        </w:numPr>
        <w:shd w:val="clear" w:color="auto" w:fill="auto"/>
        <w:tabs>
          <w:tab w:val="left" w:pos="660"/>
        </w:tabs>
        <w:spacing w:after="233" w:line="331" w:lineRule="exact"/>
        <w:ind w:left="760" w:right="20"/>
        <w:jc w:val="left"/>
        <w:rPr>
          <w:rFonts w:ascii="Calibri" w:hAnsi="Calibri" w:cs="Times New Roman"/>
          <w:color w:val="FF0000"/>
          <w:lang w:val="fr-FR"/>
        </w:rPr>
      </w:pPr>
      <w:r>
        <w:rPr>
          <w:rFonts w:ascii="Calibri" w:hAnsi="Calibri" w:cs="Times New Roman"/>
          <w:color w:val="000000"/>
          <w:lang w:val="fr-FR"/>
        </w:rPr>
        <w:t>Le débit peut être déterminé par le remplissage d’un récipient en une minute.</w:t>
      </w:r>
    </w:p>
    <w:p w:rsidR="000936A1" w:rsidRDefault="000936A1">
      <w:pPr>
        <w:pStyle w:val="5"/>
        <w:numPr>
          <w:ilvl w:val="0"/>
          <w:numId w:val="4"/>
        </w:numPr>
        <w:shd w:val="clear" w:color="auto" w:fill="auto"/>
        <w:tabs>
          <w:tab w:val="left" w:pos="660"/>
        </w:tabs>
        <w:spacing w:after="221" w:line="190" w:lineRule="exact"/>
        <w:ind w:left="340" w:firstLine="0"/>
        <w:rPr>
          <w:rFonts w:ascii="Calibri" w:hAnsi="Calibri" w:cs="Times New Roman"/>
          <w:lang w:val="fr-FR"/>
        </w:rPr>
      </w:pPr>
      <w:r>
        <w:rPr>
          <w:rFonts w:ascii="Calibri" w:hAnsi="Calibri"/>
          <w:lang w:val="fr-FR"/>
        </w:rPr>
        <w:t>La température de l'eau ne doit pas dépasser 50°C</w:t>
      </w:r>
    </w:p>
    <w:p w:rsidR="000936A1" w:rsidRDefault="000936A1">
      <w:pPr>
        <w:pStyle w:val="5"/>
        <w:numPr>
          <w:ilvl w:val="0"/>
          <w:numId w:val="4"/>
        </w:numPr>
        <w:shd w:val="clear" w:color="auto" w:fill="auto"/>
        <w:tabs>
          <w:tab w:val="left" w:pos="660"/>
        </w:tabs>
        <w:spacing w:after="120" w:line="336" w:lineRule="exact"/>
        <w:ind w:left="760" w:right="400"/>
        <w:jc w:val="left"/>
        <w:rPr>
          <w:rFonts w:ascii="Calibri" w:hAnsi="Calibri" w:cs="Times New Roman"/>
          <w:lang w:val="fr-FR"/>
        </w:rPr>
      </w:pPr>
      <w:r>
        <w:rPr>
          <w:rFonts w:ascii="Calibri" w:hAnsi="Calibri"/>
          <w:lang w:val="fr-FR"/>
        </w:rPr>
        <w:t xml:space="preserve">Ne pas utiliser de l'eau qui contient du dissolvant, tels que diluant pour la peinture, l'essence, huile, etc. </w:t>
      </w:r>
    </w:p>
    <w:p w:rsidR="000936A1" w:rsidRDefault="000936A1">
      <w:pPr>
        <w:pStyle w:val="5"/>
        <w:numPr>
          <w:ilvl w:val="0"/>
          <w:numId w:val="4"/>
        </w:numPr>
        <w:shd w:val="clear" w:color="auto" w:fill="auto"/>
        <w:tabs>
          <w:tab w:val="left" w:pos="660"/>
        </w:tabs>
        <w:spacing w:after="1034" w:line="336" w:lineRule="exact"/>
        <w:ind w:left="760" w:right="400"/>
        <w:jc w:val="left"/>
        <w:rPr>
          <w:rFonts w:ascii="Calibri" w:hAnsi="Calibri" w:cs="Times New Roman"/>
          <w:lang w:val="fr-FR"/>
        </w:rPr>
      </w:pPr>
      <w:r>
        <w:rPr>
          <w:rFonts w:ascii="Calibri" w:hAnsi="Calibri"/>
          <w:lang w:val="fr-FR"/>
        </w:rPr>
        <w:t>Il faut toujours utiliser de l'eau propre afin d'éviter de mettre des saletés dans le nettoyeur</w:t>
      </w:r>
      <w:r>
        <w:rPr>
          <w:rFonts w:ascii="Calibri" w:hAnsi="Calibri" w:cs="Times New Roman"/>
          <w:lang w:val="fr-FR"/>
        </w:rPr>
        <w:t>.</w:t>
      </w:r>
    </w:p>
    <w:p w:rsidR="000936A1" w:rsidRDefault="000936A1">
      <w:pPr>
        <w:pStyle w:val="111"/>
        <w:shd w:val="clear" w:color="auto" w:fill="auto"/>
        <w:spacing w:before="0" w:after="1121"/>
        <w:ind w:left="20" w:right="400"/>
        <w:rPr>
          <w:rFonts w:ascii="Calibri" w:hAnsi="Calibri" w:cs="Times New Roman"/>
          <w:lang w:val="fr-FR"/>
        </w:rPr>
      </w:pPr>
      <w:r>
        <w:rPr>
          <w:rFonts w:ascii="Calibri" w:hAnsi="Calibri"/>
          <w:lang w:val="fr-FR"/>
        </w:rPr>
        <w:t>Nous recommandons fortement que ce nettoyeur ne doit pas être laissé en marche sans que la gâchette de pistolet soit engagée pendant une durée de plus de 5 minutes ou plus, il faut absolument qu’il y ai une circulation d’eau dans la pompe pour la refroidir.</w:t>
      </w:r>
    </w:p>
    <w:p w:rsidR="000936A1" w:rsidRDefault="000936A1">
      <w:pPr>
        <w:framePr w:h="547" w:wrap="notBeside" w:vAnchor="text" w:hAnchor="text" w:y="1"/>
        <w:rPr>
          <w:rFonts w:ascii="Calibri" w:hAnsi="Calibri" w:cs="Times New Roman"/>
          <w:sz w:val="2"/>
          <w:szCs w:val="2"/>
          <w:lang w:val="fr-FR"/>
        </w:rPr>
      </w:pPr>
    </w:p>
    <w:p w:rsidR="000936A1" w:rsidRDefault="00FB2029">
      <w:pPr>
        <w:rPr>
          <w:rFonts w:ascii="Calibri" w:hAnsi="Calibri" w:cs="Times New Roman"/>
          <w:lang w:val="fr-FR"/>
        </w:rPr>
      </w:pPr>
      <w:r>
        <w:rPr>
          <w:noProof/>
          <w:lang w:val="fr-FR" w:eastAsia="fr-FR"/>
        </w:rPr>
        <w:drawing>
          <wp:anchor distT="0" distB="0" distL="63500" distR="63500" simplePos="0" relativeHeight="251665920" behindDoc="1" locked="0" layoutInCell="1" allowOverlap="1">
            <wp:simplePos x="0" y="0"/>
            <wp:positionH relativeFrom="margin">
              <wp:posOffset>-100330</wp:posOffset>
            </wp:positionH>
            <wp:positionV relativeFrom="paragraph">
              <wp:posOffset>195580</wp:posOffset>
            </wp:positionV>
            <wp:extent cx="518160" cy="463550"/>
            <wp:effectExtent l="0" t="0" r="0" b="0"/>
            <wp:wrapTight wrapText="bothSides">
              <wp:wrapPolygon edited="0">
                <wp:start x="0" y="0"/>
                <wp:lineTo x="0" y="20416"/>
                <wp:lineTo x="20647" y="20416"/>
                <wp:lineTo x="20647" y="0"/>
                <wp:lineTo x="0" y="0"/>
              </wp:wrapPolygon>
            </wp:wrapTight>
            <wp:docPr id="49" name="图片 1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imag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0" cy="463550"/>
                    </a:xfrm>
                    <a:prstGeom prst="rect">
                      <a:avLst/>
                    </a:prstGeom>
                    <a:noFill/>
                  </pic:spPr>
                </pic:pic>
              </a:graphicData>
            </a:graphic>
            <wp14:sizeRelH relativeFrom="page">
              <wp14:pctWidth>0</wp14:pctWidth>
            </wp14:sizeRelH>
            <wp14:sizeRelV relativeFrom="page">
              <wp14:pctHeight>0</wp14:pctHeight>
            </wp14:sizeRelV>
          </wp:anchor>
        </w:drawing>
      </w:r>
      <w:bookmarkStart w:id="4" w:name="bookmark20"/>
    </w:p>
    <w:p w:rsidR="000936A1" w:rsidRDefault="000936A1">
      <w:pPr>
        <w:rPr>
          <w:rFonts w:ascii="Calibri" w:hAnsi="Calibri" w:cs="Times New Roman"/>
          <w:b/>
          <w:lang w:val="fr-FR"/>
        </w:rPr>
      </w:pPr>
      <w:r>
        <w:rPr>
          <w:rFonts w:ascii="Calibri" w:hAnsi="Calibri"/>
          <w:b/>
          <w:lang w:val="fr-FR"/>
        </w:rPr>
        <w:t>Se référer  aux instructions de maintenance du manuel d'utilisation</w:t>
      </w:r>
      <w:bookmarkEnd w:id="4"/>
    </w:p>
    <w:p w:rsidR="000936A1" w:rsidRDefault="000936A1">
      <w:pPr>
        <w:rPr>
          <w:rFonts w:ascii="Calibri" w:hAnsi="Calibri" w:cs="Times New Roman"/>
          <w:b/>
          <w:lang w:val="fr-FR"/>
        </w:rPr>
      </w:pPr>
    </w:p>
    <w:p w:rsidR="000936A1" w:rsidRDefault="000936A1">
      <w:pPr>
        <w:rPr>
          <w:rFonts w:ascii="Calibri" w:hAnsi="Calibri" w:cs="Times New Roman"/>
          <w:b/>
          <w:sz w:val="2"/>
          <w:szCs w:val="2"/>
          <w:lang w:val="fr-FR"/>
        </w:rPr>
      </w:pPr>
      <w:r>
        <w:rPr>
          <w:rFonts w:ascii="Calibri" w:hAnsi="Calibri"/>
          <w:b/>
          <w:lang w:val="fr-FR"/>
        </w:rPr>
        <w:t>L'emplacement des autocollants de sécurité</w:t>
      </w:r>
    </w:p>
    <w:p w:rsidR="000936A1" w:rsidRDefault="000936A1">
      <w:pPr>
        <w:pStyle w:val="111"/>
        <w:shd w:val="clear" w:color="auto" w:fill="auto"/>
        <w:spacing w:before="0" w:after="120"/>
        <w:ind w:left="20" w:right="400"/>
        <w:rPr>
          <w:rFonts w:ascii="Calibri" w:hAnsi="Calibri" w:cs="Times New Roman"/>
          <w:lang w:val="fr-FR"/>
        </w:rPr>
      </w:pPr>
      <w:r>
        <w:rPr>
          <w:rFonts w:ascii="Calibri" w:hAnsi="Calibri"/>
          <w:lang w:val="fr-FR"/>
        </w:rPr>
        <w:t>Ces étiquettes vous avertissent de risques potentiels qui pourraient conduire à des blessures.</w:t>
      </w:r>
    </w:p>
    <w:p w:rsidR="000936A1" w:rsidRDefault="000936A1">
      <w:pPr>
        <w:pStyle w:val="111"/>
        <w:shd w:val="clear" w:color="auto" w:fill="auto"/>
        <w:spacing w:before="0" w:after="0"/>
        <w:ind w:left="20" w:right="20"/>
        <w:rPr>
          <w:rFonts w:ascii="Calibri" w:hAnsi="Calibri" w:cs="Times New Roman"/>
          <w:lang w:val="fr-FR"/>
        </w:rPr>
      </w:pPr>
      <w:r>
        <w:rPr>
          <w:rFonts w:ascii="Calibri" w:hAnsi="Calibri"/>
          <w:lang w:val="fr-FR"/>
        </w:rPr>
        <w:t>Lire attentivement ces étiquettes de mise en garde et les consignes et instructions données dans la présente notice d’utilisation.</w:t>
      </w:r>
    </w:p>
    <w:p w:rsidR="000936A1" w:rsidRDefault="000936A1">
      <w:pPr>
        <w:widowControl/>
        <w:rPr>
          <w:rFonts w:ascii="Calibri" w:hAnsi="Calibri"/>
          <w:lang w:val="fr-FR"/>
        </w:rPr>
      </w:pPr>
      <w:r>
        <w:rPr>
          <w:rFonts w:ascii="Calibri" w:hAnsi="Calibri"/>
          <w:lang w:val="fr-FR"/>
        </w:rPr>
        <w:br w:type="page"/>
      </w:r>
    </w:p>
    <w:p w:rsidR="000936A1" w:rsidRDefault="000936A1">
      <w:pPr>
        <w:pStyle w:val="111"/>
        <w:shd w:val="clear" w:color="auto" w:fill="auto"/>
        <w:spacing w:before="0" w:after="0"/>
        <w:ind w:left="20" w:right="20"/>
        <w:rPr>
          <w:rFonts w:ascii="Calibri" w:hAnsi="Calibri" w:cs="Times New Roman"/>
          <w:sz w:val="40"/>
          <w:lang w:val="fr-FR"/>
        </w:rPr>
      </w:pPr>
      <w:r>
        <w:rPr>
          <w:rFonts w:ascii="Calibri" w:hAnsi="Calibri"/>
          <w:sz w:val="40"/>
          <w:lang w:val="fr-FR"/>
        </w:rPr>
        <w:t>Avertissement:</w:t>
      </w:r>
    </w:p>
    <w:p w:rsidR="000936A1" w:rsidRDefault="000936A1">
      <w:pPr>
        <w:rPr>
          <w:rFonts w:ascii="Calibri" w:hAnsi="Calibri" w:cs="Times New Roman"/>
          <w:b/>
          <w:lang w:val="fr-FR"/>
        </w:rPr>
      </w:pPr>
      <w:r>
        <w:rPr>
          <w:rFonts w:ascii="Calibri" w:hAnsi="Calibri"/>
          <w:b/>
          <w:lang w:val="fr-FR"/>
        </w:rPr>
        <w:t>Cet appareil ne doit pas être utilisé par des enfants, des handicapés moteur ou mental, ou par des personnes qui n'ont pas  d'expérience, ou ils doivent être assistés par des personnes qui les encadrent</w:t>
      </w:r>
    </w:p>
    <w:p w:rsidR="000936A1" w:rsidRDefault="000936A1">
      <w:pPr>
        <w:rPr>
          <w:rFonts w:ascii="Calibri" w:hAnsi="Calibri" w:cs="Times New Roman"/>
          <w:b/>
          <w:lang w:val="fr-FR"/>
        </w:rPr>
      </w:pPr>
      <w:r>
        <w:rPr>
          <w:rFonts w:ascii="Calibri" w:hAnsi="Calibri"/>
          <w:b/>
          <w:lang w:val="fr-FR"/>
        </w:rPr>
        <w:t>Contrôler que les enfants ne jouent pas avec l'appareil.</w:t>
      </w:r>
    </w:p>
    <w:p w:rsidR="000936A1" w:rsidRDefault="000936A1">
      <w:pPr>
        <w:rPr>
          <w:rFonts w:ascii="Calibri" w:hAnsi="Calibri" w:cs="Times New Roman"/>
          <w:b/>
          <w:lang w:val="fr-FR"/>
        </w:rPr>
      </w:pPr>
    </w:p>
    <w:p w:rsidR="000936A1" w:rsidRDefault="000936A1">
      <w:pPr>
        <w:pStyle w:val="111"/>
        <w:shd w:val="clear" w:color="auto" w:fill="auto"/>
        <w:spacing w:before="0" w:after="0"/>
        <w:ind w:left="20" w:right="20"/>
        <w:rPr>
          <w:rFonts w:ascii="Calibri" w:hAnsi="Calibri" w:cs="Times New Roman"/>
          <w:lang w:val="fr-FR"/>
        </w:rPr>
      </w:pPr>
      <w:r>
        <w:rPr>
          <w:rFonts w:ascii="Calibri" w:hAnsi="Calibri"/>
          <w:sz w:val="32"/>
          <w:lang w:val="fr-FR"/>
        </w:rPr>
        <w:t>Avertissement:</w:t>
      </w:r>
      <w:r>
        <w:rPr>
          <w:rFonts w:ascii="Calibri" w:hAnsi="Calibri"/>
          <w:lang w:val="fr-FR"/>
        </w:rPr>
        <w:t xml:space="preserve"> Utiliser les produits de nettoyage  fabriqués ou recommandés par le fabricant </w:t>
      </w:r>
    </w:p>
    <w:p w:rsidR="000936A1" w:rsidRDefault="000936A1" w:rsidP="0011584A">
      <w:pPr>
        <w:pStyle w:val="111"/>
        <w:shd w:val="clear" w:color="auto" w:fill="auto"/>
        <w:spacing w:before="0" w:after="0"/>
        <w:ind w:left="1411" w:right="20" w:hangingChars="441" w:hanging="1411"/>
        <w:jc w:val="left"/>
        <w:rPr>
          <w:rFonts w:ascii="Calibri" w:hAnsi="Calibri" w:cs="Times New Roman"/>
          <w:lang w:val="fr-FR"/>
        </w:rPr>
      </w:pPr>
      <w:r>
        <w:rPr>
          <w:rFonts w:ascii="Calibri" w:hAnsi="Calibri"/>
          <w:sz w:val="32"/>
          <w:lang w:val="fr-FR"/>
        </w:rPr>
        <w:t xml:space="preserve">Avertissement: </w:t>
      </w:r>
      <w:r>
        <w:rPr>
          <w:rFonts w:ascii="Calibri" w:hAnsi="Calibri"/>
          <w:lang w:val="fr-FR"/>
        </w:rPr>
        <w:t>Les jets à haute pression peuvent être dangereux s'ils sont mal utilisés ,Le jet ne doit être par dirigé vers les personnes, les équipements électrique ou sur l'appareil même.</w:t>
      </w:r>
    </w:p>
    <w:p w:rsidR="000936A1" w:rsidRDefault="000936A1" w:rsidP="0011584A">
      <w:pPr>
        <w:pStyle w:val="111"/>
        <w:shd w:val="clear" w:color="auto" w:fill="auto"/>
        <w:spacing w:before="0" w:after="0"/>
        <w:ind w:left="1411" w:right="20" w:hangingChars="441" w:hanging="1411"/>
        <w:rPr>
          <w:rFonts w:ascii="Calibri" w:hAnsi="Calibri" w:cs="Times New Roman"/>
          <w:lang w:val="fr-FR"/>
        </w:rPr>
      </w:pPr>
      <w:r>
        <w:rPr>
          <w:rFonts w:ascii="Calibri" w:hAnsi="Calibri"/>
          <w:sz w:val="32"/>
          <w:lang w:val="fr-FR"/>
        </w:rPr>
        <w:t>Avertissement:</w:t>
      </w:r>
      <w:r>
        <w:rPr>
          <w:rFonts w:ascii="Calibri" w:hAnsi="Calibri"/>
          <w:lang w:val="fr-FR"/>
        </w:rPr>
        <w:t xml:space="preserve"> Ne pas utiliser l'appareil au milieu des personnes à moins qu’elles portent des vêtements de sécurité </w:t>
      </w:r>
    </w:p>
    <w:p w:rsidR="000936A1" w:rsidRDefault="000936A1" w:rsidP="0011584A">
      <w:pPr>
        <w:pStyle w:val="111"/>
        <w:shd w:val="clear" w:color="auto" w:fill="auto"/>
        <w:spacing w:before="0" w:after="0"/>
        <w:ind w:left="1411" w:right="20" w:hangingChars="441" w:hanging="1411"/>
        <w:rPr>
          <w:rFonts w:ascii="Calibri" w:hAnsi="Calibri" w:cs="Times New Roman"/>
          <w:lang w:val="fr-FR"/>
        </w:rPr>
      </w:pPr>
      <w:r>
        <w:rPr>
          <w:rFonts w:ascii="Calibri" w:hAnsi="Calibri"/>
          <w:sz w:val="32"/>
          <w:lang w:val="fr-FR"/>
        </w:rPr>
        <w:t>Avertissement:</w:t>
      </w:r>
      <w:r>
        <w:rPr>
          <w:rFonts w:ascii="Calibri" w:hAnsi="Calibri"/>
          <w:lang w:val="fr-FR"/>
        </w:rPr>
        <w:t xml:space="preserve"> Ne pas diriger le jet ni vers vous ni vers d'autres personnes dans le but de nettoyer les vêtements ou les chaussures</w:t>
      </w:r>
    </w:p>
    <w:p w:rsidR="000936A1" w:rsidRDefault="000936A1">
      <w:pPr>
        <w:pStyle w:val="111"/>
        <w:shd w:val="clear" w:color="auto" w:fill="auto"/>
        <w:spacing w:before="0" w:after="0"/>
        <w:ind w:left="20" w:right="20"/>
        <w:rPr>
          <w:rFonts w:ascii="Calibri" w:hAnsi="Calibri" w:cs="Times New Roman"/>
          <w:lang w:val="fr-FR"/>
        </w:rPr>
      </w:pPr>
      <w:r>
        <w:rPr>
          <w:rFonts w:ascii="Calibri" w:hAnsi="Calibri"/>
          <w:sz w:val="32"/>
          <w:lang w:val="fr-FR"/>
        </w:rPr>
        <w:t>Avertissement:</w:t>
      </w:r>
      <w:r>
        <w:rPr>
          <w:rFonts w:ascii="Calibri" w:hAnsi="Calibri"/>
          <w:lang w:val="fr-FR"/>
        </w:rPr>
        <w:t xml:space="preserve"> Les risques d'explosion : Ne pas pulvériser des liquides inflammables</w:t>
      </w:r>
    </w:p>
    <w:p w:rsidR="000936A1" w:rsidRDefault="000936A1">
      <w:pPr>
        <w:pStyle w:val="111"/>
        <w:shd w:val="clear" w:color="auto" w:fill="auto"/>
        <w:spacing w:before="0" w:after="0"/>
        <w:ind w:left="20" w:right="20"/>
        <w:jc w:val="left"/>
        <w:rPr>
          <w:rFonts w:ascii="Calibri" w:hAnsi="Calibri" w:cs="Times New Roman"/>
          <w:lang w:val="fr-FR"/>
        </w:rPr>
      </w:pPr>
      <w:r>
        <w:rPr>
          <w:rFonts w:ascii="Calibri" w:hAnsi="Calibri"/>
          <w:sz w:val="32"/>
          <w:lang w:val="fr-FR"/>
        </w:rPr>
        <w:t>Avertissement:</w:t>
      </w:r>
      <w:r>
        <w:rPr>
          <w:rFonts w:ascii="Calibri" w:hAnsi="Calibri"/>
          <w:lang w:val="fr-FR"/>
        </w:rPr>
        <w:t xml:space="preserve"> l'appareil haute pression ne doit pas être utilisé par des enfants ou par le personnel non qualifié </w:t>
      </w:r>
    </w:p>
    <w:p w:rsidR="000936A1" w:rsidRDefault="000936A1" w:rsidP="0011584A">
      <w:pPr>
        <w:pStyle w:val="111"/>
        <w:shd w:val="clear" w:color="auto" w:fill="auto"/>
        <w:spacing w:before="0" w:after="0"/>
        <w:ind w:left="1411" w:right="20" w:hangingChars="441" w:hanging="1411"/>
        <w:jc w:val="left"/>
        <w:rPr>
          <w:rFonts w:ascii="Calibri" w:hAnsi="Calibri" w:cs="Times New Roman"/>
          <w:lang w:val="fr-FR"/>
        </w:rPr>
      </w:pPr>
      <w:r>
        <w:rPr>
          <w:rFonts w:ascii="Calibri" w:hAnsi="Calibri"/>
          <w:sz w:val="32"/>
          <w:lang w:val="fr-FR"/>
        </w:rPr>
        <w:t>Avertissement:</w:t>
      </w:r>
      <w:r>
        <w:rPr>
          <w:rFonts w:ascii="Calibri" w:hAnsi="Calibri"/>
          <w:lang w:val="fr-FR"/>
        </w:rPr>
        <w:t xml:space="preserve"> Les flexibles  à haute pression, les raccords et les coupleurs sont nécessaires pour la sécurité de l'appareil.  Utiliser les flexibles, les raccords et les coupleurs recommandés par le fabricant  </w:t>
      </w:r>
    </w:p>
    <w:p w:rsidR="000936A1" w:rsidRDefault="000936A1" w:rsidP="0011584A">
      <w:pPr>
        <w:pStyle w:val="111"/>
        <w:shd w:val="clear" w:color="auto" w:fill="auto"/>
        <w:spacing w:before="0" w:after="0"/>
        <w:ind w:leftChars="8" w:left="1411" w:right="20" w:hangingChars="435" w:hanging="1392"/>
        <w:rPr>
          <w:rFonts w:ascii="Calibri" w:hAnsi="Calibri" w:cs="Times New Roman"/>
          <w:lang w:val="fr-FR"/>
        </w:rPr>
      </w:pPr>
      <w:r>
        <w:rPr>
          <w:rFonts w:ascii="Calibri" w:hAnsi="Calibri"/>
          <w:sz w:val="32"/>
          <w:lang w:val="fr-FR"/>
        </w:rPr>
        <w:t>Avertissement:</w:t>
      </w:r>
      <w:r>
        <w:rPr>
          <w:rFonts w:ascii="Calibri" w:hAnsi="Calibri"/>
          <w:lang w:val="fr-FR"/>
        </w:rPr>
        <w:t xml:space="preserve"> Utiliser uniquement les pièces de rechange d'origine ou approuvées par le  fabricant</w:t>
      </w:r>
    </w:p>
    <w:p w:rsidR="000936A1" w:rsidRDefault="000936A1" w:rsidP="0011584A">
      <w:pPr>
        <w:pStyle w:val="111"/>
        <w:shd w:val="clear" w:color="auto" w:fill="auto"/>
        <w:spacing w:before="0" w:after="0"/>
        <w:ind w:leftChars="-1" w:left="1412" w:right="20" w:hangingChars="442" w:hanging="1414"/>
        <w:rPr>
          <w:rFonts w:ascii="Calibri" w:hAnsi="Calibri" w:cs="Times New Roman"/>
          <w:lang w:val="fr-FR"/>
        </w:rPr>
      </w:pPr>
      <w:r>
        <w:rPr>
          <w:rFonts w:ascii="Calibri" w:hAnsi="Calibri"/>
          <w:sz w:val="32"/>
          <w:lang w:val="fr-FR"/>
        </w:rPr>
        <w:t>Avertissement:</w:t>
      </w:r>
      <w:r>
        <w:rPr>
          <w:rFonts w:ascii="Calibri" w:hAnsi="Calibri"/>
          <w:lang w:val="fr-FR"/>
        </w:rPr>
        <w:t xml:space="preserve"> l'eau qui  sort de la pompe est non potable. </w:t>
      </w:r>
    </w:p>
    <w:p w:rsidR="000936A1" w:rsidRDefault="000936A1" w:rsidP="0011584A">
      <w:pPr>
        <w:pStyle w:val="111"/>
        <w:shd w:val="clear" w:color="auto" w:fill="auto"/>
        <w:tabs>
          <w:tab w:val="left" w:pos="-142"/>
        </w:tabs>
        <w:spacing w:before="0" w:after="0"/>
        <w:ind w:left="1411" w:right="20" w:hangingChars="441" w:hanging="1411"/>
        <w:rPr>
          <w:rFonts w:ascii="Calibri" w:hAnsi="Calibri" w:cs="Times New Roman"/>
          <w:lang w:val="fr-FR"/>
        </w:rPr>
      </w:pPr>
      <w:r>
        <w:rPr>
          <w:rFonts w:ascii="Calibri" w:hAnsi="Calibri"/>
          <w:sz w:val="32"/>
          <w:lang w:val="fr-FR"/>
        </w:rPr>
        <w:t>Avertissement:</w:t>
      </w:r>
      <w:r>
        <w:rPr>
          <w:rFonts w:ascii="Calibri" w:hAnsi="Calibri"/>
          <w:lang w:val="fr-FR"/>
        </w:rPr>
        <w:t xml:space="preserve"> Ne pas utiliser la machine le moteur allumé à l'intérieur d'une pièce à moins qu'elle soit aérée conformément aux normes prescrites par l'autorité nationale compétente.</w:t>
      </w:r>
    </w:p>
    <w:p w:rsidR="000936A1" w:rsidRDefault="000936A1">
      <w:pPr>
        <w:pStyle w:val="111"/>
        <w:shd w:val="clear" w:color="auto" w:fill="auto"/>
        <w:tabs>
          <w:tab w:val="left" w:pos="142"/>
        </w:tabs>
        <w:spacing w:before="0" w:after="0"/>
        <w:ind w:right="20"/>
        <w:rPr>
          <w:rFonts w:ascii="Calibri" w:hAnsi="Calibri" w:cs="Times New Roman"/>
          <w:lang w:val="fr-FR"/>
        </w:rPr>
      </w:pPr>
      <w:r>
        <w:rPr>
          <w:rFonts w:ascii="Calibri" w:hAnsi="Calibri"/>
          <w:sz w:val="32"/>
          <w:lang w:val="fr-FR"/>
        </w:rPr>
        <w:t>Avertissement:</w:t>
      </w:r>
      <w:r>
        <w:rPr>
          <w:rFonts w:ascii="Calibri" w:hAnsi="Calibri"/>
          <w:lang w:val="fr-FR"/>
        </w:rPr>
        <w:t xml:space="preserve"> assurez-vous que toutes les émissions du tuyau d'échappement ne soient pas à proximité de bouche d’aération, entrée d’air, ventilation. </w:t>
      </w:r>
    </w:p>
    <w:p w:rsidR="000936A1" w:rsidRDefault="000936A1">
      <w:pPr>
        <w:pStyle w:val="111"/>
        <w:shd w:val="clear" w:color="auto" w:fill="auto"/>
        <w:spacing w:before="0" w:after="0"/>
        <w:ind w:left="20" w:right="20"/>
        <w:rPr>
          <w:rFonts w:ascii="Calibri" w:hAnsi="Calibri" w:cs="Times New Roman"/>
          <w:sz w:val="32"/>
          <w:lang w:val="fr-FR"/>
        </w:rPr>
      </w:pPr>
      <w:r>
        <w:rPr>
          <w:rFonts w:ascii="Calibri" w:hAnsi="Calibri"/>
          <w:sz w:val="32"/>
          <w:lang w:val="fr-FR"/>
        </w:rPr>
        <w:t>Avertissement:</w:t>
      </w:r>
      <w:r>
        <w:rPr>
          <w:rFonts w:ascii="Calibri" w:hAnsi="Calibri"/>
          <w:lang w:val="fr-FR"/>
        </w:rPr>
        <w:t xml:space="preserve"> utiliser toujours un carburant de bonne qualité.</w:t>
      </w:r>
      <w:r>
        <w:rPr>
          <w:rFonts w:ascii="Calibri" w:hAnsi="Calibri" w:cs="Times New Roman"/>
          <w:sz w:val="32"/>
          <w:lang w:val="fr-FR"/>
        </w:rPr>
        <w:br w:type="page"/>
      </w:r>
      <w:r>
        <w:rPr>
          <w:rFonts w:ascii="Calibri" w:hAnsi="Calibri"/>
          <w:sz w:val="32"/>
          <w:lang w:val="fr-FR"/>
        </w:rPr>
        <w:t xml:space="preserve">Explication des symboles: </w:t>
      </w:r>
    </w:p>
    <w:p w:rsidR="000936A1" w:rsidRDefault="000936A1">
      <w:pPr>
        <w:pStyle w:val="111"/>
        <w:shd w:val="clear" w:color="auto" w:fill="auto"/>
        <w:spacing w:before="0" w:after="0"/>
        <w:ind w:left="20" w:right="20"/>
        <w:rPr>
          <w:rFonts w:ascii="Calibri" w:hAnsi="Calibri"/>
          <w:lang w:val="fr-FR"/>
        </w:rPr>
      </w:pPr>
    </w:p>
    <w:tbl>
      <w:tblPr>
        <w:tblW w:w="8188" w:type="dxa"/>
        <w:tblLayout w:type="fixed"/>
        <w:tblLook w:val="00A0" w:firstRow="1" w:lastRow="0" w:firstColumn="1" w:lastColumn="0" w:noHBand="0" w:noVBand="0"/>
      </w:tblPr>
      <w:tblGrid>
        <w:gridCol w:w="2171"/>
        <w:gridCol w:w="6017"/>
      </w:tblGrid>
      <w:tr w:rsidR="000936A1">
        <w:trPr>
          <w:trHeight w:val="1353"/>
        </w:trPr>
        <w:tc>
          <w:tcPr>
            <w:tcW w:w="2171" w:type="dxa"/>
            <w:vAlign w:val="center"/>
          </w:tcPr>
          <w:p w:rsidR="000936A1" w:rsidRDefault="00FB2029">
            <w:pPr>
              <w:widowControl/>
              <w:jc w:val="center"/>
              <w:rPr>
                <w:rFonts w:ascii="Calibri" w:hAnsi="Calibri" w:cs="Times New Roman"/>
                <w:b/>
                <w:bCs/>
                <w:color w:val="auto"/>
                <w:kern w:val="2"/>
                <w:sz w:val="23"/>
                <w:szCs w:val="23"/>
              </w:rPr>
            </w:pPr>
            <w:r>
              <w:rPr>
                <w:rFonts w:ascii="Calibri" w:hAnsi="Calibri" w:cs="Times New Roman"/>
                <w:b/>
                <w:noProof/>
                <w:color w:val="auto"/>
                <w:kern w:val="2"/>
                <w:sz w:val="23"/>
                <w:szCs w:val="23"/>
                <w:lang w:val="fr-FR" w:eastAsia="fr-FR"/>
              </w:rPr>
              <w:drawing>
                <wp:inline distT="0" distB="0" distL="0" distR="0">
                  <wp:extent cx="658495" cy="647700"/>
                  <wp:effectExtent l="0" t="0" r="8255" b="0"/>
                  <wp:docPr id="4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495" cy="647700"/>
                          </a:xfrm>
                          <a:prstGeom prst="rect">
                            <a:avLst/>
                          </a:prstGeom>
                          <a:noFill/>
                          <a:ln>
                            <a:noFill/>
                          </a:ln>
                        </pic:spPr>
                      </pic:pic>
                    </a:graphicData>
                  </a:graphic>
                </wp:inline>
              </w:drawing>
            </w:r>
          </w:p>
        </w:tc>
        <w:tc>
          <w:tcPr>
            <w:tcW w:w="6017" w:type="dxa"/>
            <w:vAlign w:val="center"/>
          </w:tcPr>
          <w:p w:rsidR="000936A1" w:rsidRDefault="000936A1">
            <w:pPr>
              <w:widowControl/>
              <w:rPr>
                <w:rFonts w:ascii="Calibri" w:hAnsi="Calibri" w:cs="Times New Roman"/>
                <w:b/>
                <w:bCs/>
                <w:sz w:val="23"/>
                <w:szCs w:val="23"/>
              </w:rPr>
            </w:pPr>
          </w:p>
          <w:p w:rsidR="000936A1" w:rsidRDefault="000936A1">
            <w:pPr>
              <w:widowControl/>
              <w:rPr>
                <w:rFonts w:ascii="Calibri" w:hAnsi="Calibri" w:cs="Times New Roman"/>
                <w:b/>
                <w:bCs/>
                <w:sz w:val="23"/>
                <w:szCs w:val="23"/>
              </w:rPr>
            </w:pPr>
            <w:r>
              <w:rPr>
                <w:rFonts w:ascii="Calibri" w:hAnsi="Calibri" w:cs="Times New Roman"/>
                <w:b/>
                <w:bCs/>
                <w:sz w:val="23"/>
                <w:szCs w:val="23"/>
              </w:rPr>
              <w:t>Avertissement sonore</w:t>
            </w:r>
          </w:p>
          <w:p w:rsidR="000936A1" w:rsidRDefault="000936A1">
            <w:pPr>
              <w:widowControl/>
              <w:rPr>
                <w:rFonts w:ascii="Calibri" w:hAnsi="Calibri" w:cs="Times New Roman"/>
                <w:b/>
                <w:bCs/>
                <w:sz w:val="23"/>
                <w:szCs w:val="23"/>
              </w:rPr>
            </w:pPr>
            <w:r>
              <w:rPr>
                <w:rFonts w:ascii="Calibri" w:hAnsi="Calibri" w:cs="Times New Roman"/>
                <w:b/>
                <w:bCs/>
                <w:sz w:val="23"/>
                <w:szCs w:val="23"/>
              </w:rPr>
              <w:t xml:space="preserve">Peut atteindre </w:t>
            </w:r>
            <w:r w:rsidRPr="00851BCF">
              <w:rPr>
                <w:rFonts w:ascii="Calibri" w:hAnsi="Calibri" w:cs="Times New Roman"/>
                <w:b/>
                <w:bCs/>
                <w:sz w:val="23"/>
                <w:szCs w:val="23"/>
              </w:rPr>
              <w:t>112</w:t>
            </w:r>
            <w:r>
              <w:rPr>
                <w:rFonts w:ascii="Calibri" w:hAnsi="Calibri" w:cs="Times New Roman"/>
                <w:b/>
                <w:bCs/>
                <w:sz w:val="23"/>
                <w:szCs w:val="23"/>
              </w:rPr>
              <w:t>dB (A )</w:t>
            </w:r>
          </w:p>
          <w:p w:rsidR="000936A1" w:rsidRDefault="000936A1">
            <w:pPr>
              <w:widowControl/>
              <w:jc w:val="both"/>
              <w:rPr>
                <w:rFonts w:ascii="Calibri" w:hAnsi="Calibri" w:cs="Times New Roman"/>
                <w:b/>
                <w:bCs/>
                <w:color w:val="auto"/>
                <w:kern w:val="2"/>
                <w:sz w:val="23"/>
                <w:szCs w:val="23"/>
              </w:rPr>
            </w:pPr>
          </w:p>
        </w:tc>
      </w:tr>
      <w:tr w:rsidR="000936A1">
        <w:trPr>
          <w:trHeight w:val="1272"/>
        </w:trPr>
        <w:tc>
          <w:tcPr>
            <w:tcW w:w="2171" w:type="dxa"/>
            <w:vAlign w:val="center"/>
          </w:tcPr>
          <w:p w:rsidR="000936A1" w:rsidRDefault="000936A1">
            <w:pPr>
              <w:widowControl/>
              <w:jc w:val="center"/>
              <w:rPr>
                <w:rFonts w:ascii="Calibri" w:hAnsi="Calibri" w:cs="Times New Roman"/>
                <w:b/>
                <w:bCs/>
                <w:color w:val="auto"/>
                <w:kern w:val="2"/>
                <w:sz w:val="23"/>
                <w:szCs w:val="23"/>
              </w:rPr>
            </w:pPr>
          </w:p>
        </w:tc>
        <w:tc>
          <w:tcPr>
            <w:tcW w:w="6017" w:type="dxa"/>
            <w:vAlign w:val="center"/>
          </w:tcPr>
          <w:p w:rsidR="000936A1" w:rsidRDefault="000936A1">
            <w:pPr>
              <w:widowControl/>
              <w:jc w:val="both"/>
              <w:rPr>
                <w:rFonts w:ascii="Calibri" w:hAnsi="Calibri" w:cs="Times New Roman"/>
                <w:b/>
                <w:bCs/>
                <w:color w:val="auto"/>
                <w:kern w:val="2"/>
                <w:sz w:val="23"/>
                <w:szCs w:val="23"/>
              </w:rPr>
            </w:pPr>
          </w:p>
        </w:tc>
      </w:tr>
      <w:tr w:rsidR="000936A1">
        <w:trPr>
          <w:trHeight w:val="1276"/>
        </w:trPr>
        <w:tc>
          <w:tcPr>
            <w:tcW w:w="2171" w:type="dxa"/>
            <w:vAlign w:val="center"/>
          </w:tcPr>
          <w:p w:rsidR="000936A1" w:rsidRDefault="00FB2029">
            <w:pPr>
              <w:widowControl/>
              <w:jc w:val="center"/>
              <w:rPr>
                <w:rFonts w:ascii="Calibri" w:hAnsi="Calibri" w:cs="Times New Roman"/>
                <w:b/>
                <w:bCs/>
                <w:color w:val="auto"/>
                <w:kern w:val="2"/>
                <w:sz w:val="23"/>
                <w:szCs w:val="23"/>
              </w:rPr>
            </w:pPr>
            <w:r>
              <w:rPr>
                <w:rFonts w:ascii="Calibri" w:hAnsi="Calibri" w:cs="Times New Roman"/>
                <w:b/>
                <w:noProof/>
                <w:color w:val="auto"/>
                <w:kern w:val="2"/>
                <w:sz w:val="23"/>
                <w:szCs w:val="23"/>
                <w:lang w:val="fr-FR" w:eastAsia="fr-FR"/>
              </w:rPr>
              <w:drawing>
                <wp:inline distT="0" distB="0" distL="0" distR="0">
                  <wp:extent cx="771525" cy="590550"/>
                  <wp:effectExtent l="0" t="0" r="9525" b="0"/>
                  <wp:docPr id="3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tc>
        <w:tc>
          <w:tcPr>
            <w:tcW w:w="6017" w:type="dxa"/>
            <w:vAlign w:val="center"/>
          </w:tcPr>
          <w:p w:rsidR="000936A1" w:rsidRDefault="000936A1">
            <w:pPr>
              <w:widowControl/>
              <w:jc w:val="both"/>
              <w:rPr>
                <w:rFonts w:ascii="Calibri" w:hAnsi="Calibri" w:cs="Times New Roman"/>
                <w:b/>
                <w:bCs/>
                <w:color w:val="auto"/>
                <w:kern w:val="2"/>
                <w:sz w:val="23"/>
                <w:szCs w:val="23"/>
              </w:rPr>
            </w:pPr>
            <w:r>
              <w:rPr>
                <w:rFonts w:ascii="Calibri" w:hAnsi="Calibri"/>
                <w:lang w:val="fr-CA"/>
              </w:rPr>
              <w:t>MISE EN GARDE. SURFACE CHAUDE. NE PAS TOUCHER.</w:t>
            </w:r>
          </w:p>
        </w:tc>
      </w:tr>
      <w:tr w:rsidR="000936A1">
        <w:trPr>
          <w:trHeight w:val="1266"/>
        </w:trPr>
        <w:tc>
          <w:tcPr>
            <w:tcW w:w="2171" w:type="dxa"/>
            <w:vAlign w:val="center"/>
          </w:tcPr>
          <w:p w:rsidR="000936A1" w:rsidRDefault="00FB2029">
            <w:pPr>
              <w:widowControl/>
              <w:jc w:val="center"/>
              <w:rPr>
                <w:rFonts w:ascii="Calibri" w:hAnsi="Calibri" w:cs="Times New Roman"/>
                <w:b/>
                <w:bCs/>
                <w:color w:val="auto"/>
                <w:kern w:val="2"/>
                <w:sz w:val="23"/>
                <w:szCs w:val="23"/>
              </w:rPr>
            </w:pPr>
            <w:r>
              <w:rPr>
                <w:rFonts w:ascii="Calibri" w:hAnsi="Calibri" w:cs="Times New Roman"/>
                <w:b/>
                <w:noProof/>
                <w:color w:val="auto"/>
                <w:kern w:val="2"/>
                <w:sz w:val="23"/>
                <w:szCs w:val="23"/>
                <w:lang w:val="fr-FR" w:eastAsia="fr-FR"/>
              </w:rPr>
              <w:drawing>
                <wp:inline distT="0" distB="0" distL="0" distR="0">
                  <wp:extent cx="628650" cy="638175"/>
                  <wp:effectExtent l="0" t="0" r="0" b="9525"/>
                  <wp:docPr id="34"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tc>
        <w:tc>
          <w:tcPr>
            <w:tcW w:w="6017" w:type="dxa"/>
            <w:vAlign w:val="center"/>
          </w:tcPr>
          <w:p w:rsidR="000936A1" w:rsidRDefault="000936A1">
            <w:pPr>
              <w:widowControl/>
              <w:jc w:val="both"/>
              <w:rPr>
                <w:rFonts w:ascii="Calibri" w:hAnsi="Calibri" w:cs="Times New Roman"/>
                <w:b/>
                <w:bCs/>
                <w:color w:val="auto"/>
                <w:kern w:val="2"/>
                <w:sz w:val="23"/>
                <w:szCs w:val="23"/>
              </w:rPr>
            </w:pPr>
            <w:r>
              <w:rPr>
                <w:rFonts w:ascii="Calibri" w:hAnsi="Calibri" w:cs="Times New Roman"/>
                <w:b/>
                <w:bCs/>
                <w:sz w:val="23"/>
                <w:szCs w:val="23"/>
              </w:rPr>
              <w:t xml:space="preserve">Porter un protection auditive. </w:t>
            </w:r>
          </w:p>
        </w:tc>
      </w:tr>
      <w:tr w:rsidR="000936A1">
        <w:trPr>
          <w:trHeight w:val="1426"/>
        </w:trPr>
        <w:tc>
          <w:tcPr>
            <w:tcW w:w="2171" w:type="dxa"/>
            <w:vAlign w:val="center"/>
          </w:tcPr>
          <w:p w:rsidR="000936A1" w:rsidRDefault="000936A1">
            <w:pPr>
              <w:widowControl/>
              <w:jc w:val="center"/>
              <w:rPr>
                <w:rFonts w:ascii="Calibri" w:hAnsi="Calibri"/>
              </w:rPr>
            </w:pPr>
            <w:r w:rsidRPr="000E601F">
              <w:rPr>
                <w:rFonts w:ascii="Calibri" w:hAnsi="Calibri"/>
              </w:rPr>
              <w:object w:dxaOrig="1957"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75pt;height:53.25pt" o:ole="">
                  <v:imagedata r:id="rId21" o:title=""/>
                </v:shape>
                <o:OLEObject Type="Embed" ProgID="PBrush" ShapeID="_x0000_i1029" DrawAspect="Content" ObjectID="_1513496014" r:id="rId22"/>
              </w:object>
            </w:r>
          </w:p>
        </w:tc>
        <w:tc>
          <w:tcPr>
            <w:tcW w:w="6017" w:type="dxa"/>
            <w:vAlign w:val="center"/>
          </w:tcPr>
          <w:p w:rsidR="000936A1" w:rsidRDefault="000936A1">
            <w:pPr>
              <w:autoSpaceDE w:val="0"/>
              <w:autoSpaceDN w:val="0"/>
              <w:adjustRightInd w:val="0"/>
              <w:rPr>
                <w:rFonts w:ascii="Calibri" w:hAnsi="Calibri" w:cs="Times New Roman"/>
                <w:b/>
                <w:bCs/>
                <w:sz w:val="23"/>
                <w:szCs w:val="23"/>
                <w:lang w:val="fr-FR"/>
              </w:rPr>
            </w:pPr>
          </w:p>
          <w:p w:rsidR="000936A1" w:rsidRDefault="000936A1">
            <w:pPr>
              <w:autoSpaceDE w:val="0"/>
              <w:autoSpaceDN w:val="0"/>
              <w:adjustRightInd w:val="0"/>
              <w:rPr>
                <w:rFonts w:ascii="Calibri" w:hAnsi="Calibri" w:cs="Times New Roman"/>
                <w:b/>
                <w:bCs/>
                <w:sz w:val="23"/>
                <w:szCs w:val="23"/>
                <w:lang w:val="fr-FR"/>
              </w:rPr>
            </w:pPr>
            <w:r>
              <w:rPr>
                <w:rFonts w:ascii="Calibri" w:hAnsi="Calibri" w:cs="Times New Roman"/>
                <w:b/>
                <w:bCs/>
                <w:sz w:val="23"/>
                <w:szCs w:val="23"/>
                <w:lang w:val="fr-FR"/>
              </w:rPr>
              <w:t>NE PAS tourner le pistolet vers les personnes, les animaux ou les moyens d’approvisionnement</w:t>
            </w:r>
          </w:p>
          <w:p w:rsidR="000936A1" w:rsidRDefault="000936A1">
            <w:pPr>
              <w:autoSpaceDE w:val="0"/>
              <w:autoSpaceDN w:val="0"/>
              <w:adjustRightInd w:val="0"/>
              <w:jc w:val="both"/>
              <w:rPr>
                <w:rFonts w:ascii="Calibri" w:hAnsi="Calibri"/>
                <w:lang w:val="fr-FR"/>
              </w:rPr>
            </w:pPr>
          </w:p>
        </w:tc>
      </w:tr>
      <w:tr w:rsidR="000936A1">
        <w:tc>
          <w:tcPr>
            <w:tcW w:w="2171" w:type="dxa"/>
            <w:vAlign w:val="center"/>
          </w:tcPr>
          <w:p w:rsidR="000936A1" w:rsidRDefault="00FB2029">
            <w:pPr>
              <w:widowControl/>
              <w:jc w:val="center"/>
              <w:rPr>
                <w:rFonts w:ascii="Calibri" w:hAnsi="Calibri" w:cs="Times New Roman"/>
                <w:b/>
                <w:bCs/>
                <w:color w:val="auto"/>
                <w:kern w:val="2"/>
                <w:sz w:val="23"/>
                <w:szCs w:val="23"/>
              </w:rPr>
            </w:pPr>
            <w:r>
              <w:rPr>
                <w:rFonts w:ascii="Calibri" w:hAnsi="Calibri" w:cs="Times New Roman"/>
                <w:b/>
                <w:noProof/>
                <w:color w:val="auto"/>
                <w:kern w:val="2"/>
                <w:sz w:val="23"/>
                <w:szCs w:val="23"/>
                <w:lang w:val="fr-FR" w:eastAsia="fr-FR"/>
              </w:rPr>
              <w:drawing>
                <wp:inline distT="0" distB="0" distL="0" distR="0">
                  <wp:extent cx="647700" cy="781050"/>
                  <wp:effectExtent l="0" t="0" r="0" b="0"/>
                  <wp:docPr id="10"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23">
                            <a:extLst>
                              <a:ext uri="{28A0092B-C50C-407E-A947-70E740481C1C}">
                                <a14:useLocalDpi xmlns:a14="http://schemas.microsoft.com/office/drawing/2010/main" val="0"/>
                              </a:ext>
                            </a:extLst>
                          </a:blip>
                          <a:srcRect l="30669"/>
                          <a:stretch>
                            <a:fillRect/>
                          </a:stretch>
                        </pic:blipFill>
                        <pic:spPr bwMode="auto">
                          <a:xfrm>
                            <a:off x="0" y="0"/>
                            <a:ext cx="647700" cy="781050"/>
                          </a:xfrm>
                          <a:prstGeom prst="rect">
                            <a:avLst/>
                          </a:prstGeom>
                          <a:noFill/>
                          <a:ln>
                            <a:noFill/>
                          </a:ln>
                        </pic:spPr>
                      </pic:pic>
                    </a:graphicData>
                  </a:graphic>
                </wp:inline>
              </w:drawing>
            </w:r>
          </w:p>
        </w:tc>
        <w:tc>
          <w:tcPr>
            <w:tcW w:w="6017" w:type="dxa"/>
            <w:vAlign w:val="center"/>
          </w:tcPr>
          <w:p w:rsidR="000936A1" w:rsidRDefault="000936A1">
            <w:pPr>
              <w:widowControl/>
              <w:jc w:val="both"/>
              <w:rPr>
                <w:rFonts w:ascii="Calibri" w:hAnsi="Calibri" w:cs="Times New Roman"/>
                <w:b/>
                <w:bCs/>
                <w:color w:val="auto"/>
                <w:kern w:val="2"/>
                <w:sz w:val="23"/>
                <w:szCs w:val="23"/>
              </w:rPr>
            </w:pPr>
            <w:r>
              <w:rPr>
                <w:rFonts w:ascii="Calibri" w:hAnsi="Calibri" w:cs="Times New Roman"/>
                <w:b/>
                <w:bCs/>
                <w:sz w:val="23"/>
                <w:szCs w:val="23"/>
              </w:rPr>
              <w:t>Réservoir d’essence</w:t>
            </w:r>
          </w:p>
        </w:tc>
      </w:tr>
      <w:tr w:rsidR="000936A1">
        <w:trPr>
          <w:trHeight w:val="1370"/>
        </w:trPr>
        <w:tc>
          <w:tcPr>
            <w:tcW w:w="2171" w:type="dxa"/>
            <w:vAlign w:val="center"/>
          </w:tcPr>
          <w:p w:rsidR="000936A1" w:rsidRDefault="00FB2029">
            <w:pPr>
              <w:widowControl/>
              <w:jc w:val="center"/>
              <w:rPr>
                <w:rFonts w:ascii="Calibri" w:hAnsi="Calibri" w:cs="Times New Roman"/>
                <w:sz w:val="19"/>
                <w:szCs w:val="19"/>
              </w:rPr>
            </w:pPr>
            <w:r>
              <w:rPr>
                <w:rFonts w:ascii="Calibri" w:hAnsi="Calibri" w:cs="Times New Roman"/>
                <w:noProof/>
                <w:sz w:val="19"/>
                <w:szCs w:val="19"/>
                <w:lang w:val="fr-FR" w:eastAsia="fr-FR"/>
              </w:rPr>
              <w:drawing>
                <wp:inline distT="0" distB="0" distL="0" distR="0">
                  <wp:extent cx="723900" cy="704850"/>
                  <wp:effectExtent l="0" t="0" r="0" b="0"/>
                  <wp:docPr id="7"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6017" w:type="dxa"/>
            <w:vAlign w:val="center"/>
          </w:tcPr>
          <w:p w:rsidR="000936A1" w:rsidRDefault="000936A1">
            <w:pPr>
              <w:widowControl/>
              <w:jc w:val="both"/>
              <w:rPr>
                <w:rFonts w:ascii="Calibri" w:hAnsi="Calibri" w:cs="Times New Roman"/>
                <w:b/>
                <w:bCs/>
                <w:color w:val="auto"/>
                <w:kern w:val="2"/>
                <w:sz w:val="23"/>
                <w:szCs w:val="23"/>
              </w:rPr>
            </w:pPr>
            <w:r>
              <w:rPr>
                <w:rFonts w:ascii="Calibri" w:hAnsi="Calibri" w:cs="Times New Roman"/>
                <w:b/>
                <w:bCs/>
                <w:sz w:val="23"/>
                <w:szCs w:val="23"/>
                <w:lang w:val="fr-FR"/>
              </w:rPr>
              <w:t>Augmentation de la vitesse du moteur</w:t>
            </w:r>
          </w:p>
        </w:tc>
      </w:tr>
      <w:tr w:rsidR="000936A1">
        <w:trPr>
          <w:trHeight w:val="1121"/>
        </w:trPr>
        <w:tc>
          <w:tcPr>
            <w:tcW w:w="2171" w:type="dxa"/>
            <w:vAlign w:val="center"/>
          </w:tcPr>
          <w:p w:rsidR="000936A1" w:rsidRDefault="00FB2029">
            <w:pPr>
              <w:widowControl/>
              <w:jc w:val="center"/>
              <w:rPr>
                <w:rFonts w:ascii="Calibri" w:hAnsi="Calibri" w:cs="Times New Roman"/>
                <w:sz w:val="19"/>
                <w:szCs w:val="19"/>
              </w:rPr>
            </w:pPr>
            <w:r>
              <w:rPr>
                <w:rFonts w:ascii="Calibri" w:hAnsi="Calibri" w:cs="Times New Roman"/>
                <w:noProof/>
                <w:sz w:val="19"/>
                <w:szCs w:val="19"/>
                <w:lang w:val="fr-FR" w:eastAsia="fr-FR"/>
              </w:rPr>
              <w:drawing>
                <wp:inline distT="0" distB="0" distL="0" distR="0">
                  <wp:extent cx="885825" cy="638175"/>
                  <wp:effectExtent l="0" t="0" r="9525" b="9525"/>
                  <wp:docPr id="8"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tc>
        <w:tc>
          <w:tcPr>
            <w:tcW w:w="6017" w:type="dxa"/>
            <w:vAlign w:val="center"/>
          </w:tcPr>
          <w:p w:rsidR="000936A1" w:rsidRDefault="000936A1">
            <w:pPr>
              <w:widowControl/>
              <w:jc w:val="both"/>
              <w:rPr>
                <w:rFonts w:ascii="Calibri" w:hAnsi="Calibri" w:cs="Times New Roman"/>
                <w:b/>
                <w:bCs/>
                <w:color w:val="auto"/>
                <w:kern w:val="2"/>
                <w:sz w:val="23"/>
                <w:szCs w:val="23"/>
              </w:rPr>
            </w:pPr>
            <w:r>
              <w:rPr>
                <w:rFonts w:ascii="Calibri" w:hAnsi="Calibri" w:cs="Times New Roman"/>
                <w:b/>
                <w:bCs/>
                <w:sz w:val="23"/>
                <w:szCs w:val="23"/>
                <w:lang w:val="fr-FR"/>
              </w:rPr>
              <w:t>Réduction de la vitesse du moteur</w:t>
            </w:r>
          </w:p>
        </w:tc>
      </w:tr>
      <w:tr w:rsidR="000936A1">
        <w:trPr>
          <w:trHeight w:val="1548"/>
        </w:trPr>
        <w:tc>
          <w:tcPr>
            <w:tcW w:w="2171" w:type="dxa"/>
            <w:vAlign w:val="center"/>
          </w:tcPr>
          <w:p w:rsidR="000936A1" w:rsidRDefault="00FB2029">
            <w:pPr>
              <w:widowControl/>
              <w:jc w:val="center"/>
              <w:rPr>
                <w:rFonts w:ascii="Calibri" w:hAnsi="Calibri"/>
              </w:rPr>
            </w:pPr>
            <w:r>
              <w:rPr>
                <w:rFonts w:ascii="Calibri" w:hAnsi="Calibri" w:cs="Arial"/>
                <w:b/>
                <w:noProof/>
                <w:sz w:val="18"/>
                <w:szCs w:val="18"/>
                <w:lang w:val="fr-FR" w:eastAsia="fr-FR"/>
              </w:rPr>
              <w:drawing>
                <wp:inline distT="0" distB="0" distL="0" distR="0">
                  <wp:extent cx="790575" cy="981075"/>
                  <wp:effectExtent l="0" t="0" r="9525" b="9525"/>
                  <wp:docPr id="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0575" cy="981075"/>
                          </a:xfrm>
                          <a:prstGeom prst="rect">
                            <a:avLst/>
                          </a:prstGeom>
                          <a:noFill/>
                          <a:ln>
                            <a:noFill/>
                          </a:ln>
                        </pic:spPr>
                      </pic:pic>
                    </a:graphicData>
                  </a:graphic>
                </wp:inline>
              </w:drawing>
            </w:r>
          </w:p>
        </w:tc>
        <w:tc>
          <w:tcPr>
            <w:tcW w:w="6017" w:type="dxa"/>
            <w:vAlign w:val="center"/>
          </w:tcPr>
          <w:p w:rsidR="000936A1" w:rsidRDefault="000936A1">
            <w:pPr>
              <w:widowControl/>
              <w:jc w:val="both"/>
              <w:rPr>
                <w:rFonts w:ascii="Calibri" w:hAnsi="Calibri"/>
              </w:rPr>
            </w:pPr>
            <w:r>
              <w:rPr>
                <w:rFonts w:ascii="Calibri" w:hAnsi="Calibri" w:cs="Times New Roman"/>
                <w:b/>
                <w:bCs/>
                <w:sz w:val="23"/>
                <w:szCs w:val="23"/>
                <w:lang w:val="fr-FR"/>
              </w:rPr>
              <w:t>Ne pas simplement jeter la machine, les accessoires et les emballages dans la poubelle, mais plutôt les déposer dans une station de recyclage respectueuse de l’environnement. Ce petit effort est bon pour notre environnement.</w:t>
            </w:r>
          </w:p>
        </w:tc>
      </w:tr>
    </w:tbl>
    <w:p w:rsidR="000936A1" w:rsidRDefault="00FB2029">
      <w:pPr>
        <w:widowControl/>
        <w:rPr>
          <w:rFonts w:ascii="Calibri" w:hAnsi="Calibri"/>
          <w:lang w:val="fr-FR"/>
        </w:rPr>
      </w:pPr>
      <w:r>
        <w:rPr>
          <w:noProof/>
          <w:lang w:val="fr-FR" w:eastAsia="fr-FR"/>
        </w:rPr>
        <mc:AlternateContent>
          <mc:Choice Requires="wps">
            <w:drawing>
              <wp:anchor distT="0" distB="0" distL="114300" distR="114300" simplePos="0" relativeHeight="251656704" behindDoc="0" locked="0" layoutInCell="1" allowOverlap="1">
                <wp:simplePos x="0" y="0"/>
                <wp:positionH relativeFrom="column">
                  <wp:posOffset>7538720</wp:posOffset>
                </wp:positionH>
                <wp:positionV relativeFrom="paragraph">
                  <wp:posOffset>109855</wp:posOffset>
                </wp:positionV>
                <wp:extent cx="2295525" cy="7743825"/>
                <wp:effectExtent l="0" t="0" r="9525" b="9525"/>
                <wp:wrapNone/>
                <wp:docPr id="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774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rPr>
                            </w:pPr>
                          </w:p>
                          <w:p w:rsidR="000936A1" w:rsidRDefault="000936A1">
                            <w:pPr>
                              <w:rPr>
                                <w:rFonts w:ascii="Times New Roman" w:hAnsi="Times New Roman" w:cs="Times New Roman"/>
                              </w:rPr>
                            </w:pPr>
                          </w:p>
                          <w:p w:rsidR="000936A1" w:rsidRDefault="000936A1">
                            <w:pPr>
                              <w:rPr>
                                <w:rFonts w:ascii="Times New Roman" w:hAnsi="Times New Roman" w:cs="Times New Roman"/>
                              </w:rPr>
                            </w:pPr>
                          </w:p>
                          <w:p w:rsidR="000936A1" w:rsidRDefault="000936A1">
                            <w:pPr>
                              <w:rPr>
                                <w:rFonts w:ascii="Times New Roman" w:hAnsi="Times New Roman" w:cs="Times New Roman"/>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593.6pt;margin-top:8.65pt;width:180.75pt;height:60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WYhA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" stroked="f">
                <v:textbox>
                  <w:txbxContent>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rPr>
                      </w:pPr>
                    </w:p>
                    <w:p w:rsidR="000936A1" w:rsidRDefault="000936A1">
                      <w:pPr>
                        <w:rPr>
                          <w:rFonts w:ascii="Times New Roman" w:hAnsi="Times New Roman" w:cs="Times New Roman"/>
                        </w:rPr>
                      </w:pPr>
                    </w:p>
                    <w:p w:rsidR="000936A1" w:rsidRDefault="000936A1">
                      <w:pPr>
                        <w:rPr>
                          <w:rFonts w:ascii="Times New Roman" w:hAnsi="Times New Roman" w:cs="Times New Roman"/>
                        </w:rPr>
                      </w:pPr>
                    </w:p>
                    <w:p w:rsidR="000936A1" w:rsidRDefault="000936A1">
                      <w:pPr>
                        <w:rPr>
                          <w:rFonts w:ascii="Times New Roman" w:hAnsi="Times New Roman" w:cs="Times New Roman"/>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p w:rsidR="000936A1" w:rsidRDefault="000936A1">
                      <w:pPr>
                        <w:rPr>
                          <w:rFonts w:ascii="Times New Roman" w:hAnsi="Times New Roman" w:cs="Times New Roman"/>
                          <w:sz w:val="20"/>
                          <w:szCs w:val="20"/>
                        </w:rPr>
                      </w:pPr>
                    </w:p>
                  </w:txbxContent>
                </v:textbox>
              </v:shape>
            </w:pict>
          </mc:Fallback>
        </mc:AlternateContent>
      </w:r>
    </w:p>
    <w:p w:rsidR="000936A1" w:rsidRDefault="000936A1">
      <w:pPr>
        <w:widowControl/>
        <w:rPr>
          <w:rFonts w:ascii="Calibri" w:hAnsi="Calibri"/>
          <w:lang w:val="fr-FR"/>
        </w:rPr>
      </w:pPr>
    </w:p>
    <w:p w:rsidR="000936A1" w:rsidRDefault="000936A1">
      <w:pPr>
        <w:widowControl/>
        <w:rPr>
          <w:rFonts w:ascii="Calibri" w:hAnsi="Calibri"/>
          <w:lang w:val="fr-FR"/>
        </w:rPr>
      </w:pPr>
    </w:p>
    <w:p w:rsidR="000936A1" w:rsidRDefault="000936A1">
      <w:pPr>
        <w:widowControl/>
        <w:rPr>
          <w:rFonts w:ascii="Calibri" w:hAnsi="Calibri"/>
          <w:lang w:val="fr-FR"/>
        </w:rPr>
      </w:pPr>
    </w:p>
    <w:p w:rsidR="000936A1" w:rsidRDefault="000936A1">
      <w:pPr>
        <w:widowControl/>
        <w:rPr>
          <w:rFonts w:ascii="Calibri" w:hAnsi="Calibri"/>
          <w:lang w:val="fr-FR"/>
        </w:rPr>
      </w:pPr>
    </w:p>
    <w:p w:rsidR="000936A1" w:rsidRDefault="000936A1">
      <w:pPr>
        <w:widowControl/>
        <w:rPr>
          <w:rFonts w:ascii="Calibri" w:hAnsi="Calibri"/>
          <w:lang w:val="fr-FR"/>
        </w:rPr>
      </w:pPr>
    </w:p>
    <w:p w:rsidR="000936A1" w:rsidRDefault="000936A1">
      <w:pPr>
        <w:widowControl/>
        <w:rPr>
          <w:rFonts w:ascii="Calibri" w:hAnsi="Calibri"/>
          <w:lang w:val="fr-FR"/>
        </w:rPr>
      </w:pPr>
    </w:p>
    <w:p w:rsidR="000936A1" w:rsidRDefault="000936A1">
      <w:pPr>
        <w:pStyle w:val="1110"/>
        <w:shd w:val="clear" w:color="auto" w:fill="auto"/>
        <w:spacing w:after="634" w:line="230" w:lineRule="exact"/>
        <w:ind w:left="80"/>
        <w:jc w:val="both"/>
        <w:rPr>
          <w:rFonts w:ascii="Calibri" w:hAnsi="Calibri" w:cs="Times New Roman"/>
        </w:rPr>
      </w:pPr>
      <w:r>
        <w:rPr>
          <w:rFonts w:ascii="Calibri" w:hAnsi="Calibri"/>
        </w:rPr>
        <w:t xml:space="preserve">Les noms de differents constituants </w:t>
      </w:r>
    </w:p>
    <w:p w:rsidR="000936A1" w:rsidRDefault="00FB2029">
      <w:pPr>
        <w:pStyle w:val="170"/>
        <w:numPr>
          <w:ilvl w:val="0"/>
          <w:numId w:val="5"/>
        </w:numPr>
        <w:shd w:val="clear" w:color="auto" w:fill="auto"/>
        <w:tabs>
          <w:tab w:val="left" w:pos="450"/>
        </w:tabs>
        <w:spacing w:before="0"/>
        <w:ind w:left="80"/>
        <w:rPr>
          <w:rFonts w:ascii="Calibri" w:hAnsi="Calibri" w:cs="Times New Roman"/>
          <w:sz w:val="20"/>
          <w:szCs w:val="20"/>
        </w:rPr>
      </w:pPr>
      <w:r>
        <w:rPr>
          <w:noProof/>
          <w:lang w:val="fr-FR" w:eastAsia="fr-FR"/>
        </w:rPr>
        <mc:AlternateContent>
          <mc:Choice Requires="wps">
            <w:drawing>
              <wp:anchor distT="0" distB="0" distL="114300" distR="114300" simplePos="0" relativeHeight="251657728" behindDoc="0" locked="0" layoutInCell="1" allowOverlap="1">
                <wp:simplePos x="0" y="0"/>
                <wp:positionH relativeFrom="column">
                  <wp:posOffset>2632075</wp:posOffset>
                </wp:positionH>
                <wp:positionV relativeFrom="paragraph">
                  <wp:posOffset>179070</wp:posOffset>
                </wp:positionV>
                <wp:extent cx="3159760" cy="2838450"/>
                <wp:effectExtent l="3175" t="0" r="0" b="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283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FB2029">
                            <w:pPr>
                              <w:widowControl/>
                              <w:rPr>
                                <w:rFonts w:ascii="SimSun" w:cs="SimSun"/>
                                <w:color w:val="auto"/>
                              </w:rPr>
                            </w:pPr>
                            <w:r>
                              <w:rPr>
                                <w:rFonts w:ascii="SimSun" w:cs="SimSun"/>
                                <w:b/>
                                <w:bCs/>
                                <w:noProof/>
                                <w:lang w:val="fr-FR" w:eastAsia="fr-FR"/>
                              </w:rPr>
                              <w:drawing>
                                <wp:inline distT="0" distB="0" distL="0" distR="0">
                                  <wp:extent cx="2534285" cy="26676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4285" cy="2667635"/>
                                          </a:xfrm>
                                          <a:prstGeom prst="rect">
                                            <a:avLst/>
                                          </a:prstGeom>
                                          <a:noFill/>
                                          <a:ln>
                                            <a:noFill/>
                                          </a:ln>
                                        </pic:spPr>
                                      </pic:pic>
                                    </a:graphicData>
                                  </a:graphic>
                                </wp:inline>
                              </w:drawing>
                            </w:r>
                          </w:p>
                          <w:p w:rsidR="000936A1" w:rsidRDefault="000936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07.25pt;margin-top:14.1pt;width:248.8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iAIAABAF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" stroked="f">
                <v:textbox>
                  <w:txbxContent>
                    <w:p w:rsidR="000936A1" w:rsidRDefault="00FB2029">
                      <w:pPr>
                        <w:widowControl/>
                        <w:rPr>
                          <w:rFonts w:ascii="SimSun" w:cs="SimSun"/>
                          <w:color w:val="auto"/>
                        </w:rPr>
                      </w:pPr>
                      <w:r>
                        <w:rPr>
                          <w:rFonts w:ascii="SimSun" w:cs="SimSun"/>
                          <w:b/>
                          <w:bCs/>
                          <w:noProof/>
                          <w:lang w:val="fr-FR" w:eastAsia="fr-FR"/>
                        </w:rPr>
                        <w:drawing>
                          <wp:inline distT="0" distB="0" distL="0" distR="0">
                            <wp:extent cx="2534285" cy="26676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4285" cy="2667635"/>
                                    </a:xfrm>
                                    <a:prstGeom prst="rect">
                                      <a:avLst/>
                                    </a:prstGeom>
                                    <a:noFill/>
                                    <a:ln>
                                      <a:noFill/>
                                    </a:ln>
                                  </pic:spPr>
                                </pic:pic>
                              </a:graphicData>
                            </a:graphic>
                          </wp:inline>
                        </w:drawing>
                      </w:r>
                    </w:p>
                    <w:p w:rsidR="000936A1" w:rsidRDefault="000936A1"/>
                  </w:txbxContent>
                </v:textbox>
              </v:rect>
            </w:pict>
          </mc:Fallback>
        </mc:AlternateContent>
      </w:r>
      <w:r w:rsidR="000936A1">
        <w:rPr>
          <w:rFonts w:ascii="Calibri" w:hAnsi="Calibri"/>
          <w:sz w:val="20"/>
        </w:rPr>
        <w:t>Buses</w:t>
      </w:r>
    </w:p>
    <w:p w:rsidR="000936A1" w:rsidRDefault="000936A1">
      <w:pPr>
        <w:pStyle w:val="170"/>
        <w:numPr>
          <w:ilvl w:val="0"/>
          <w:numId w:val="5"/>
        </w:numPr>
        <w:shd w:val="clear" w:color="auto" w:fill="auto"/>
        <w:tabs>
          <w:tab w:val="left" w:pos="450"/>
        </w:tabs>
        <w:spacing w:before="0"/>
        <w:ind w:left="80"/>
        <w:rPr>
          <w:rFonts w:ascii="Calibri" w:hAnsi="Calibri" w:cs="Times New Roman"/>
          <w:sz w:val="20"/>
          <w:szCs w:val="20"/>
        </w:rPr>
      </w:pPr>
      <w:r>
        <w:rPr>
          <w:rFonts w:ascii="Calibri" w:hAnsi="Calibri"/>
          <w:sz w:val="20"/>
        </w:rPr>
        <w:t>Pistolet</w:t>
      </w:r>
    </w:p>
    <w:p w:rsidR="000936A1" w:rsidRDefault="000936A1">
      <w:pPr>
        <w:pStyle w:val="170"/>
        <w:numPr>
          <w:ilvl w:val="0"/>
          <w:numId w:val="5"/>
        </w:numPr>
        <w:shd w:val="clear" w:color="auto" w:fill="auto"/>
        <w:tabs>
          <w:tab w:val="left" w:pos="450"/>
        </w:tabs>
        <w:spacing w:before="0"/>
        <w:ind w:left="80"/>
        <w:rPr>
          <w:rFonts w:ascii="Calibri" w:hAnsi="Calibri" w:cs="Times New Roman"/>
          <w:sz w:val="20"/>
          <w:szCs w:val="20"/>
        </w:rPr>
      </w:pPr>
      <w:r>
        <w:rPr>
          <w:rFonts w:ascii="Calibri" w:hAnsi="Calibri"/>
          <w:sz w:val="20"/>
        </w:rPr>
        <w:t xml:space="preserve">Flexible </w:t>
      </w:r>
    </w:p>
    <w:p w:rsidR="000936A1" w:rsidRDefault="000936A1">
      <w:pPr>
        <w:pStyle w:val="170"/>
        <w:numPr>
          <w:ilvl w:val="0"/>
          <w:numId w:val="5"/>
        </w:numPr>
        <w:shd w:val="clear" w:color="auto" w:fill="auto"/>
        <w:tabs>
          <w:tab w:val="left" w:pos="450"/>
        </w:tabs>
        <w:spacing w:before="0"/>
        <w:ind w:left="80"/>
        <w:rPr>
          <w:rFonts w:ascii="Calibri" w:hAnsi="Calibri" w:cs="Times New Roman"/>
          <w:sz w:val="20"/>
          <w:szCs w:val="20"/>
        </w:rPr>
      </w:pPr>
      <w:r>
        <w:rPr>
          <w:rFonts w:ascii="Calibri" w:hAnsi="Calibri"/>
          <w:sz w:val="20"/>
        </w:rPr>
        <w:t>Fixation de guidon</w:t>
      </w:r>
    </w:p>
    <w:p w:rsidR="000936A1" w:rsidRDefault="000936A1">
      <w:pPr>
        <w:pStyle w:val="170"/>
        <w:numPr>
          <w:ilvl w:val="0"/>
          <w:numId w:val="5"/>
        </w:numPr>
        <w:shd w:val="clear" w:color="auto" w:fill="auto"/>
        <w:tabs>
          <w:tab w:val="left" w:pos="450"/>
        </w:tabs>
        <w:spacing w:before="0"/>
        <w:ind w:left="80"/>
        <w:rPr>
          <w:rFonts w:ascii="Calibri" w:hAnsi="Calibri" w:cs="Times New Roman"/>
          <w:sz w:val="20"/>
          <w:szCs w:val="20"/>
        </w:rPr>
      </w:pPr>
      <w:r>
        <w:rPr>
          <w:rStyle w:val="25"/>
          <w:rFonts w:ascii="Calibri" w:hAnsi="Calibri" w:cs="Times New Roman"/>
          <w:sz w:val="20"/>
        </w:rPr>
        <w:t>Moteur</w:t>
      </w:r>
    </w:p>
    <w:p w:rsidR="000936A1" w:rsidRDefault="000936A1">
      <w:pPr>
        <w:pStyle w:val="170"/>
        <w:numPr>
          <w:ilvl w:val="0"/>
          <w:numId w:val="5"/>
        </w:numPr>
        <w:shd w:val="clear" w:color="auto" w:fill="auto"/>
        <w:tabs>
          <w:tab w:val="left" w:pos="450"/>
        </w:tabs>
        <w:spacing w:before="0"/>
        <w:ind w:left="80"/>
        <w:rPr>
          <w:rFonts w:ascii="Calibri" w:hAnsi="Calibri" w:cs="Times New Roman"/>
          <w:sz w:val="20"/>
          <w:szCs w:val="20"/>
        </w:rPr>
      </w:pPr>
      <w:r>
        <w:rPr>
          <w:rFonts w:ascii="Calibri" w:hAnsi="Calibri"/>
          <w:sz w:val="20"/>
        </w:rPr>
        <w:t>Raccord d'entrée d'eau</w:t>
      </w:r>
    </w:p>
    <w:p w:rsidR="000936A1" w:rsidRDefault="000936A1" w:rsidP="0011584A">
      <w:pPr>
        <w:pStyle w:val="170"/>
        <w:shd w:val="clear" w:color="auto" w:fill="auto"/>
        <w:tabs>
          <w:tab w:val="left" w:pos="450"/>
        </w:tabs>
        <w:spacing w:before="0"/>
        <w:ind w:firstLineChars="49" w:firstLine="98"/>
        <w:rPr>
          <w:rFonts w:ascii="Calibri" w:hAnsi="Calibri" w:cs="Times New Roman"/>
          <w:sz w:val="20"/>
          <w:szCs w:val="20"/>
        </w:rPr>
      </w:pPr>
      <w:r>
        <w:rPr>
          <w:rFonts w:ascii="Calibri" w:hAnsi="Calibri"/>
          <w:sz w:val="20"/>
        </w:rPr>
        <w:t>7.  Roue</w:t>
      </w:r>
    </w:p>
    <w:p w:rsidR="000936A1" w:rsidRDefault="000936A1">
      <w:pPr>
        <w:pStyle w:val="170"/>
        <w:shd w:val="clear" w:color="auto" w:fill="auto"/>
        <w:tabs>
          <w:tab w:val="left" w:pos="450"/>
        </w:tabs>
        <w:spacing w:before="0"/>
        <w:rPr>
          <w:rFonts w:ascii="Calibri" w:hAnsi="Calibri" w:cs="Times New Roman"/>
          <w:sz w:val="20"/>
          <w:szCs w:val="20"/>
        </w:rPr>
      </w:pPr>
      <w:r>
        <w:rPr>
          <w:rFonts w:ascii="Calibri" w:hAnsi="Calibri"/>
          <w:sz w:val="20"/>
        </w:rPr>
        <w:t xml:space="preserve"> 8.  Lanceur</w:t>
      </w:r>
    </w:p>
    <w:p w:rsidR="000936A1" w:rsidRDefault="000936A1">
      <w:pPr>
        <w:pStyle w:val="1110"/>
        <w:shd w:val="clear" w:color="auto" w:fill="auto"/>
        <w:spacing w:after="182" w:line="590" w:lineRule="exact"/>
        <w:ind w:left="80"/>
        <w:jc w:val="both"/>
        <w:rPr>
          <w:rFonts w:ascii="Calibri" w:hAnsi="Calibri" w:cs="Times New Roman"/>
        </w:rPr>
      </w:pPr>
      <w:r>
        <w:rPr>
          <w:rFonts w:ascii="Calibri" w:hAnsi="Calibri"/>
        </w:rPr>
        <w:t>Instructions d’assemblage:</w:t>
      </w:r>
    </w:p>
    <w:p w:rsidR="000936A1" w:rsidRDefault="00FB2029">
      <w:pPr>
        <w:framePr w:h="3230" w:wrap="notBeside" w:vAnchor="text" w:hAnchor="text" w:y="1"/>
        <w:rPr>
          <w:rFonts w:ascii="Calibri" w:hAnsi="Calibri" w:cs="Times New Roman"/>
          <w:sz w:val="2"/>
          <w:szCs w:val="2"/>
        </w:rPr>
      </w:pPr>
      <w:r>
        <w:rPr>
          <w:rFonts w:ascii="Calibri" w:hAnsi="Calibri" w:cs="Times New Roman"/>
          <w:noProof/>
          <w:lang w:val="fr-FR" w:eastAsia="fr-FR"/>
        </w:rPr>
        <w:drawing>
          <wp:inline distT="0" distB="0" distL="0" distR="0">
            <wp:extent cx="2895600" cy="2057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95600" cy="2057400"/>
                    </a:xfrm>
                    <a:prstGeom prst="rect">
                      <a:avLst/>
                    </a:prstGeom>
                    <a:noFill/>
                    <a:ln>
                      <a:noFill/>
                    </a:ln>
                  </pic:spPr>
                </pic:pic>
              </a:graphicData>
            </a:graphic>
          </wp:inline>
        </w:drawing>
      </w:r>
    </w:p>
    <w:p w:rsidR="000936A1" w:rsidRDefault="000936A1">
      <w:pPr>
        <w:rPr>
          <w:rFonts w:ascii="Calibri" w:hAnsi="Calibri" w:cs="Times New Roman"/>
          <w:sz w:val="2"/>
          <w:szCs w:val="2"/>
        </w:rPr>
      </w:pPr>
    </w:p>
    <w:p w:rsidR="000936A1" w:rsidRDefault="000936A1">
      <w:pPr>
        <w:pStyle w:val="5"/>
        <w:shd w:val="clear" w:color="auto" w:fill="auto"/>
        <w:spacing w:before="208" w:after="659" w:line="307" w:lineRule="exact"/>
        <w:ind w:left="80" w:right="180" w:firstLine="0"/>
        <w:rPr>
          <w:rFonts w:ascii="Calibri" w:hAnsi="Calibri" w:cs="Times New Roman"/>
          <w:lang w:val="fr-FR"/>
        </w:rPr>
      </w:pPr>
      <w:r>
        <w:rPr>
          <w:rFonts w:ascii="Calibri" w:hAnsi="Calibri"/>
          <w:lang w:val="fr-FR"/>
        </w:rPr>
        <w:t xml:space="preserve">Étape1: Insérez le guidon dans les tubes du cadre du nettoyeur haute pression en alignant les trous, mettez les boulons et serrez. </w:t>
      </w:r>
    </w:p>
    <w:p w:rsidR="000936A1" w:rsidRDefault="00FB2029">
      <w:pPr>
        <w:framePr w:h="1675" w:wrap="notBeside" w:vAnchor="text" w:hAnchor="text" w:y="1"/>
        <w:rPr>
          <w:rFonts w:ascii="Calibri" w:hAnsi="Calibri" w:cs="Times New Roman"/>
          <w:sz w:val="2"/>
          <w:szCs w:val="2"/>
        </w:rPr>
      </w:pPr>
      <w:r>
        <w:rPr>
          <w:rFonts w:ascii="Calibri" w:hAnsi="Calibri" w:cs="Times New Roman"/>
          <w:noProof/>
          <w:lang w:val="fr-FR" w:eastAsia="fr-FR"/>
        </w:rPr>
        <w:drawing>
          <wp:inline distT="0" distB="0" distL="0" distR="0">
            <wp:extent cx="1905000" cy="10668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rsidR="000936A1" w:rsidRDefault="000936A1">
      <w:pPr>
        <w:pStyle w:val="5"/>
        <w:shd w:val="clear" w:color="auto" w:fill="auto"/>
        <w:spacing w:before="292" w:line="190" w:lineRule="exact"/>
        <w:ind w:left="80" w:firstLine="0"/>
        <w:rPr>
          <w:rFonts w:ascii="Calibri" w:hAnsi="Calibri" w:cs="Times New Roman"/>
          <w:sz w:val="2"/>
          <w:szCs w:val="2"/>
        </w:rPr>
      </w:pPr>
    </w:p>
    <w:p w:rsidR="000936A1" w:rsidRDefault="000936A1">
      <w:pPr>
        <w:pStyle w:val="5"/>
        <w:shd w:val="clear" w:color="auto" w:fill="auto"/>
        <w:spacing w:before="292" w:line="190" w:lineRule="exact"/>
        <w:ind w:left="80" w:firstLine="0"/>
        <w:rPr>
          <w:rFonts w:ascii="Calibri" w:hAnsi="Calibri" w:cs="Times New Roman"/>
          <w:lang w:val="fr-FR"/>
        </w:rPr>
      </w:pPr>
      <w:r>
        <w:rPr>
          <w:rFonts w:ascii="Calibri" w:hAnsi="Calibri"/>
          <w:lang w:val="fr-FR"/>
        </w:rPr>
        <w:t>Etape2: Fixer la lance au pistolet de pulvérisation.</w:t>
      </w:r>
    </w:p>
    <w:p w:rsidR="000936A1" w:rsidRDefault="000936A1">
      <w:pPr>
        <w:widowControl/>
        <w:rPr>
          <w:rFonts w:ascii="Calibri" w:hAnsi="Calibri"/>
          <w:lang w:val="fr-FR"/>
        </w:rPr>
      </w:pPr>
      <w:r>
        <w:rPr>
          <w:rFonts w:ascii="Calibri" w:hAnsi="Calibri"/>
          <w:lang w:val="fr-FR"/>
        </w:rPr>
        <w:br w:type="page"/>
      </w:r>
    </w:p>
    <w:p w:rsidR="000936A1" w:rsidRDefault="00FB2029">
      <w:pPr>
        <w:widowControl/>
        <w:rPr>
          <w:rFonts w:ascii="Calibri" w:hAnsi="Calibri" w:cs="SimSun"/>
          <w:color w:val="auto"/>
        </w:rPr>
      </w:pPr>
      <w:r>
        <w:rPr>
          <w:rFonts w:ascii="Calibri" w:hAnsi="Calibri" w:cs="SimSun"/>
          <w:noProof/>
          <w:color w:val="auto"/>
          <w:lang w:val="fr-FR" w:eastAsia="fr-FR"/>
        </w:rPr>
        <w:drawing>
          <wp:inline distT="0" distB="0" distL="0" distR="0">
            <wp:extent cx="1562100" cy="92392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p w:rsidR="000936A1" w:rsidRDefault="000936A1">
      <w:pPr>
        <w:pStyle w:val="5"/>
        <w:shd w:val="clear" w:color="auto" w:fill="auto"/>
        <w:spacing w:after="742" w:line="190" w:lineRule="exact"/>
        <w:ind w:left="20" w:firstLine="0"/>
        <w:jc w:val="left"/>
        <w:rPr>
          <w:rFonts w:ascii="Calibri" w:hAnsi="Calibri" w:cs="Times New Roman"/>
          <w:lang w:val="fr-FR"/>
        </w:rPr>
      </w:pPr>
      <w:r>
        <w:rPr>
          <w:rFonts w:ascii="Calibri" w:hAnsi="Calibri"/>
          <w:lang w:val="fr-FR"/>
        </w:rPr>
        <w:t>Etape3: fixer la lance sur le pistolet</w:t>
      </w:r>
    </w:p>
    <w:p w:rsidR="000936A1" w:rsidRDefault="00FB2029">
      <w:pPr>
        <w:framePr w:h="2880" w:wrap="notBeside" w:vAnchor="text" w:hAnchor="text" w:y="1"/>
        <w:rPr>
          <w:rFonts w:ascii="Calibri" w:hAnsi="Calibri" w:cs="Times New Roman"/>
          <w:sz w:val="2"/>
          <w:szCs w:val="2"/>
        </w:rPr>
      </w:pPr>
      <w:r>
        <w:rPr>
          <w:rFonts w:ascii="Calibri" w:hAnsi="Calibri" w:cs="Times New Roman"/>
          <w:noProof/>
          <w:lang w:val="fr-FR" w:eastAsia="fr-FR"/>
        </w:rPr>
        <w:drawing>
          <wp:inline distT="0" distB="0" distL="0" distR="0">
            <wp:extent cx="2619375" cy="15716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19375" cy="1571625"/>
                    </a:xfrm>
                    <a:prstGeom prst="rect">
                      <a:avLst/>
                    </a:prstGeom>
                    <a:noFill/>
                    <a:ln>
                      <a:noFill/>
                    </a:ln>
                  </pic:spPr>
                </pic:pic>
              </a:graphicData>
            </a:graphic>
          </wp:inline>
        </w:drawing>
      </w:r>
    </w:p>
    <w:p w:rsidR="000936A1" w:rsidRDefault="000936A1">
      <w:pPr>
        <w:rPr>
          <w:rFonts w:ascii="Calibri" w:hAnsi="Calibri" w:cs="Times New Roman"/>
          <w:sz w:val="2"/>
          <w:szCs w:val="2"/>
        </w:rPr>
      </w:pPr>
    </w:p>
    <w:p w:rsidR="000936A1" w:rsidRDefault="000936A1">
      <w:pPr>
        <w:pStyle w:val="5"/>
        <w:shd w:val="clear" w:color="auto" w:fill="auto"/>
        <w:spacing w:after="742" w:line="190" w:lineRule="exact"/>
        <w:ind w:left="20" w:firstLine="0"/>
        <w:jc w:val="left"/>
        <w:rPr>
          <w:rFonts w:ascii="Calibri" w:hAnsi="Calibri" w:cs="Times New Roman"/>
          <w:lang w:val="fr-FR"/>
        </w:rPr>
      </w:pPr>
      <w:r>
        <w:rPr>
          <w:rFonts w:ascii="Calibri" w:hAnsi="Calibri"/>
          <w:lang w:val="fr-FR"/>
        </w:rPr>
        <w:t>Étape 4:Connecter le flexible au raccord de sortie d’eau du nettoyeur haute pression.</w:t>
      </w:r>
    </w:p>
    <w:p w:rsidR="000936A1" w:rsidRDefault="00FB2029">
      <w:pPr>
        <w:framePr w:h="2866" w:wrap="notBeside" w:vAnchor="text" w:hAnchor="text" w:y="1"/>
        <w:rPr>
          <w:rFonts w:ascii="Calibri" w:hAnsi="Calibri" w:cs="Times New Roman"/>
          <w:sz w:val="2"/>
          <w:szCs w:val="2"/>
        </w:rPr>
      </w:pPr>
      <w:r>
        <w:rPr>
          <w:rFonts w:ascii="Calibri" w:hAnsi="Calibri" w:cs="Times New Roman"/>
          <w:noProof/>
          <w:lang w:val="fr-FR" w:eastAsia="fr-FR"/>
        </w:rPr>
        <w:drawing>
          <wp:inline distT="0" distB="0" distL="0" distR="0">
            <wp:extent cx="2981325" cy="17907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81325" cy="1790700"/>
                    </a:xfrm>
                    <a:prstGeom prst="rect">
                      <a:avLst/>
                    </a:prstGeom>
                    <a:noFill/>
                    <a:ln>
                      <a:noFill/>
                    </a:ln>
                  </pic:spPr>
                </pic:pic>
              </a:graphicData>
            </a:graphic>
          </wp:inline>
        </w:drawing>
      </w:r>
    </w:p>
    <w:p w:rsidR="000936A1" w:rsidRDefault="000936A1">
      <w:pPr>
        <w:pStyle w:val="5"/>
        <w:shd w:val="clear" w:color="auto" w:fill="auto"/>
        <w:spacing w:before="292" w:after="259" w:line="190" w:lineRule="exact"/>
        <w:ind w:left="20" w:firstLine="0"/>
        <w:jc w:val="left"/>
        <w:rPr>
          <w:rFonts w:ascii="Calibri" w:hAnsi="Calibri" w:cs="Times New Roman"/>
        </w:rPr>
      </w:pPr>
    </w:p>
    <w:p w:rsidR="000936A1" w:rsidRDefault="000936A1">
      <w:pPr>
        <w:widowControl/>
        <w:rPr>
          <w:rFonts w:ascii="Calibri" w:hAnsi="Calibri" w:cs="Times New Roman"/>
          <w:lang w:val="fr-FR"/>
        </w:rPr>
      </w:pPr>
      <w:r>
        <w:rPr>
          <w:rFonts w:ascii="Calibri" w:hAnsi="Calibri"/>
          <w:sz w:val="19"/>
          <w:lang w:val="fr-FR"/>
        </w:rPr>
        <w:t xml:space="preserve">Étape 5: connectez le tuyau d’alimentation d’eau au raccord d’entrée d’eau du nettoyeur. </w:t>
      </w:r>
      <w:r>
        <w:rPr>
          <w:rFonts w:ascii="Calibri" w:hAnsi="Calibri" w:cs="Times New Roman"/>
          <w:lang w:val="fr-FR"/>
        </w:rPr>
        <w:br w:type="page"/>
      </w:r>
    </w:p>
    <w:p w:rsidR="000936A1" w:rsidRDefault="000936A1" w:rsidP="0011584A">
      <w:pPr>
        <w:pStyle w:val="111"/>
        <w:shd w:val="clear" w:color="auto" w:fill="auto"/>
        <w:spacing w:before="0" w:after="0" w:line="220" w:lineRule="exact"/>
        <w:ind w:left="339" w:hangingChars="150" w:hanging="339"/>
        <w:jc w:val="left"/>
        <w:rPr>
          <w:rFonts w:ascii="Calibri" w:hAnsi="Calibri" w:cs="Times New Roman"/>
          <w:b w:val="0"/>
          <w:u w:val="single"/>
        </w:rPr>
      </w:pPr>
      <w:r>
        <w:rPr>
          <w:rStyle w:val="11Exact"/>
          <w:rFonts w:ascii="Calibri" w:hAnsi="Calibri"/>
          <w:b/>
          <w:u w:val="single"/>
        </w:rPr>
        <w:t xml:space="preserve">Instructions </w:t>
      </w:r>
      <w:r>
        <w:rPr>
          <w:rFonts w:ascii="Calibri" w:hAnsi="Calibri"/>
          <w:u w:val="single"/>
        </w:rPr>
        <w:t>d’utilisation</w:t>
      </w:r>
    </w:p>
    <w:p w:rsidR="000936A1" w:rsidRDefault="000936A1">
      <w:pPr>
        <w:widowControl/>
        <w:rPr>
          <w:rFonts w:ascii="Calibri" w:hAnsi="Calibri" w:cs="Times New Roman"/>
        </w:rPr>
      </w:pPr>
    </w:p>
    <w:p w:rsidR="000936A1" w:rsidRDefault="00FB2029">
      <w:pPr>
        <w:widowControl/>
        <w:rPr>
          <w:rFonts w:ascii="Calibri" w:hAnsi="Calibri"/>
        </w:rPr>
      </w:pPr>
      <w:r>
        <w:rPr>
          <w:rFonts w:ascii="Calibri" w:hAnsi="Calibri" w:cs="Times New Roman"/>
          <w:noProof/>
          <w:lang w:val="fr-FR" w:eastAsia="fr-FR"/>
        </w:rPr>
        <w:drawing>
          <wp:inline distT="0" distB="0" distL="0" distR="0">
            <wp:extent cx="1828800" cy="9810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8800" cy="981075"/>
                    </a:xfrm>
                    <a:prstGeom prst="rect">
                      <a:avLst/>
                    </a:prstGeom>
                    <a:noFill/>
                    <a:ln>
                      <a:noFill/>
                    </a:ln>
                  </pic:spPr>
                </pic:pic>
              </a:graphicData>
            </a:graphic>
          </wp:inline>
        </w:drawing>
      </w:r>
    </w:p>
    <w:p w:rsidR="000936A1" w:rsidRDefault="000936A1">
      <w:pPr>
        <w:pStyle w:val="5"/>
        <w:shd w:val="clear" w:color="auto" w:fill="auto"/>
        <w:spacing w:line="240" w:lineRule="exact"/>
        <w:ind w:firstLine="0"/>
        <w:rPr>
          <w:rFonts w:ascii="Calibri" w:hAnsi="Calibri" w:cs="Times New Roman"/>
          <w:lang w:val="fr-FR"/>
        </w:rPr>
      </w:pPr>
      <w:r>
        <w:rPr>
          <w:rFonts w:ascii="Calibri" w:hAnsi="Calibri"/>
          <w:lang w:val="fr-FR"/>
        </w:rPr>
        <w:t>1. Vérifier le niveau d'huile moteur. L’huile doit atteindre le repère max gravé au bord inférieur du goulot de remplissage d’huile, ou utiliser le repère maximum sur la jauge.</w:t>
      </w:r>
    </w:p>
    <w:p w:rsidR="000936A1" w:rsidRDefault="000936A1">
      <w:pPr>
        <w:pStyle w:val="5"/>
        <w:shd w:val="clear" w:color="auto" w:fill="auto"/>
        <w:spacing w:line="240" w:lineRule="exact"/>
        <w:ind w:left="440" w:firstLine="0"/>
        <w:rPr>
          <w:rFonts w:ascii="Calibri" w:hAnsi="Calibri" w:cs="Times New Roman"/>
          <w:lang w:val="fr-FR"/>
        </w:rPr>
      </w:pPr>
    </w:p>
    <w:p w:rsidR="000936A1" w:rsidRDefault="000936A1">
      <w:pPr>
        <w:pStyle w:val="5"/>
        <w:shd w:val="clear" w:color="auto" w:fill="auto"/>
        <w:spacing w:line="240" w:lineRule="exact"/>
        <w:ind w:firstLine="0"/>
        <w:rPr>
          <w:rFonts w:ascii="Calibri" w:hAnsi="Calibri"/>
          <w:lang w:val="fr-FR"/>
        </w:rPr>
      </w:pPr>
      <w:r>
        <w:rPr>
          <w:rFonts w:ascii="Calibri" w:hAnsi="Calibri"/>
          <w:lang w:val="fr-FR"/>
        </w:rPr>
        <w:t>Reportez-vous au manuel d’utilisation du moteur</w:t>
      </w:r>
    </w:p>
    <w:p w:rsidR="000936A1" w:rsidRDefault="000936A1">
      <w:pPr>
        <w:pStyle w:val="5"/>
        <w:shd w:val="clear" w:color="auto" w:fill="auto"/>
        <w:spacing w:line="240" w:lineRule="exact"/>
        <w:ind w:firstLine="0"/>
        <w:rPr>
          <w:rFonts w:ascii="Calibri" w:hAnsi="Calibri"/>
          <w:lang w:val="fr-FR"/>
        </w:rPr>
      </w:pPr>
    </w:p>
    <w:p w:rsidR="000936A1" w:rsidRDefault="000936A1">
      <w:pPr>
        <w:pStyle w:val="5"/>
        <w:shd w:val="clear" w:color="auto" w:fill="auto"/>
        <w:spacing w:line="240" w:lineRule="exact"/>
        <w:ind w:firstLine="0"/>
        <w:rPr>
          <w:rFonts w:ascii="Calibri" w:hAnsi="Calibri" w:cs="Times New Roman"/>
          <w:lang w:val="fr-FR"/>
        </w:rPr>
      </w:pPr>
      <w:r>
        <w:rPr>
          <w:rFonts w:ascii="Calibri" w:hAnsi="Calibri"/>
          <w:lang w:val="fr-FR"/>
        </w:rPr>
        <w:t xml:space="preserve">Après 5 heures d'utilisation , vidanger l'appareil, changez l’huile , ensuite vidanger toutes les 50 heures </w:t>
      </w:r>
    </w:p>
    <w:p w:rsidR="000936A1" w:rsidRDefault="000936A1">
      <w:pPr>
        <w:pStyle w:val="5"/>
        <w:shd w:val="clear" w:color="auto" w:fill="auto"/>
        <w:spacing w:line="360" w:lineRule="exact"/>
        <w:ind w:left="20" w:right="220" w:firstLine="0"/>
        <w:jc w:val="left"/>
        <w:rPr>
          <w:rFonts w:ascii="Calibri" w:hAnsi="Calibri" w:cs="Times New Roman"/>
          <w:lang w:val="fr-FR"/>
        </w:rPr>
      </w:pPr>
    </w:p>
    <w:p w:rsidR="000936A1" w:rsidRDefault="00FB2029">
      <w:pPr>
        <w:framePr w:h="2318" w:wrap="notBeside" w:vAnchor="text" w:hAnchor="text" w:y="1"/>
        <w:rPr>
          <w:rFonts w:ascii="Calibri" w:hAnsi="Calibri" w:cs="Times New Roman"/>
          <w:sz w:val="2"/>
          <w:szCs w:val="2"/>
        </w:rPr>
      </w:pPr>
      <w:r>
        <w:rPr>
          <w:rFonts w:ascii="Calibri" w:hAnsi="Calibri" w:cs="Times New Roman"/>
          <w:noProof/>
          <w:lang w:val="fr-FR" w:eastAsia="fr-FR"/>
        </w:rPr>
        <w:drawing>
          <wp:inline distT="0" distB="0" distL="0" distR="0">
            <wp:extent cx="1581150" cy="12287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1150" cy="1228725"/>
                    </a:xfrm>
                    <a:prstGeom prst="rect">
                      <a:avLst/>
                    </a:prstGeom>
                    <a:noFill/>
                    <a:ln>
                      <a:noFill/>
                    </a:ln>
                  </pic:spPr>
                </pic:pic>
              </a:graphicData>
            </a:graphic>
          </wp:inline>
        </w:drawing>
      </w:r>
    </w:p>
    <w:p w:rsidR="000936A1" w:rsidRDefault="000936A1">
      <w:pPr>
        <w:pStyle w:val="5"/>
        <w:shd w:val="clear" w:color="auto" w:fill="auto"/>
        <w:spacing w:line="240" w:lineRule="auto"/>
        <w:ind w:left="142" w:firstLine="0"/>
        <w:rPr>
          <w:rFonts w:ascii="Calibri" w:hAnsi="Calibri" w:cs="Times New Roman"/>
          <w:lang w:val="fr-FR"/>
        </w:rPr>
      </w:pPr>
      <w:r>
        <w:rPr>
          <w:rFonts w:ascii="Calibri" w:hAnsi="Calibri"/>
          <w:lang w:val="fr-FR"/>
        </w:rPr>
        <w:t>2. Ajouter l'essence sans plomb dans le réservoir à essence.</w:t>
      </w:r>
    </w:p>
    <w:p w:rsidR="000936A1" w:rsidRDefault="00FB2029">
      <w:pPr>
        <w:framePr w:w="2551" w:h="1861" w:wrap="notBeside" w:vAnchor="text" w:hAnchor="page" w:x="1381" w:y="163"/>
        <w:rPr>
          <w:rFonts w:ascii="Calibri" w:hAnsi="Calibri" w:cs="Times New Roman"/>
          <w:sz w:val="2"/>
          <w:szCs w:val="2"/>
        </w:rPr>
      </w:pPr>
      <w:r>
        <w:rPr>
          <w:rFonts w:ascii="Calibri" w:hAnsi="Calibri" w:cs="Times New Roman"/>
          <w:noProof/>
          <w:lang w:val="fr-FR" w:eastAsia="fr-FR"/>
        </w:rPr>
        <w:drawing>
          <wp:inline distT="0" distB="0" distL="0" distR="0">
            <wp:extent cx="1600200" cy="113347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00200" cy="1133475"/>
                    </a:xfrm>
                    <a:prstGeom prst="rect">
                      <a:avLst/>
                    </a:prstGeom>
                    <a:noFill/>
                    <a:ln>
                      <a:noFill/>
                    </a:ln>
                  </pic:spPr>
                </pic:pic>
              </a:graphicData>
            </a:graphic>
          </wp:inline>
        </w:drawing>
      </w:r>
    </w:p>
    <w:p w:rsidR="000936A1" w:rsidRDefault="000936A1">
      <w:pPr>
        <w:pStyle w:val="5"/>
        <w:shd w:val="clear" w:color="auto" w:fill="auto"/>
        <w:spacing w:line="240" w:lineRule="auto"/>
        <w:ind w:right="220" w:firstLine="0"/>
        <w:jc w:val="left"/>
        <w:rPr>
          <w:rFonts w:ascii="Calibri" w:hAnsi="Calibri" w:cs="Times New Roman"/>
        </w:rPr>
      </w:pPr>
    </w:p>
    <w:p w:rsidR="000936A1" w:rsidRDefault="000936A1">
      <w:pPr>
        <w:pStyle w:val="5"/>
        <w:shd w:val="clear" w:color="auto" w:fill="auto"/>
        <w:spacing w:line="240" w:lineRule="exact"/>
        <w:ind w:firstLine="0"/>
        <w:rPr>
          <w:rFonts w:ascii="Calibri" w:hAnsi="Calibri" w:cs="Times New Roman"/>
          <w:lang w:val="fr-FR"/>
        </w:rPr>
      </w:pPr>
      <w:r>
        <w:rPr>
          <w:rFonts w:ascii="Calibri" w:hAnsi="Calibri"/>
          <w:lang w:val="fr-FR"/>
        </w:rPr>
        <w:t>3. Connectez les tuyaux à un robinet  d’eau courante et ouvrez complètement le robinet.</w:t>
      </w:r>
    </w:p>
    <w:p w:rsidR="000936A1" w:rsidRDefault="000936A1">
      <w:pPr>
        <w:pStyle w:val="5"/>
        <w:shd w:val="clear" w:color="auto" w:fill="auto"/>
        <w:spacing w:line="240" w:lineRule="exact"/>
        <w:ind w:firstLine="0"/>
        <w:rPr>
          <w:rFonts w:ascii="Calibri" w:hAnsi="Calibri" w:cs="Times New Roman"/>
          <w:lang w:val="fr-FR"/>
        </w:rPr>
      </w:pPr>
    </w:p>
    <w:p w:rsidR="000936A1" w:rsidRDefault="00FB2029">
      <w:pPr>
        <w:framePr w:h="1781" w:wrap="notBeside" w:vAnchor="text" w:hAnchor="text" w:y="1"/>
        <w:rPr>
          <w:rFonts w:ascii="Calibri" w:hAnsi="Calibri" w:cs="Times New Roman"/>
          <w:sz w:val="2"/>
          <w:szCs w:val="2"/>
        </w:rPr>
      </w:pPr>
      <w:r>
        <w:rPr>
          <w:rFonts w:ascii="Calibri" w:hAnsi="Calibri" w:cs="Times New Roman"/>
          <w:noProof/>
          <w:lang w:val="fr-FR" w:eastAsia="fr-FR"/>
        </w:rPr>
        <w:drawing>
          <wp:inline distT="0" distB="0" distL="0" distR="0">
            <wp:extent cx="1809750" cy="11144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0" cy="1114425"/>
                    </a:xfrm>
                    <a:prstGeom prst="rect">
                      <a:avLst/>
                    </a:prstGeom>
                    <a:noFill/>
                    <a:ln>
                      <a:noFill/>
                    </a:ln>
                  </pic:spPr>
                </pic:pic>
              </a:graphicData>
            </a:graphic>
          </wp:inline>
        </w:drawing>
      </w: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pStyle w:val="190"/>
        <w:shd w:val="clear" w:color="auto" w:fill="auto"/>
        <w:spacing w:after="0" w:line="240" w:lineRule="exact"/>
        <w:ind w:left="23" w:right="160"/>
        <w:rPr>
          <w:rFonts w:ascii="Calibri" w:hAnsi="Calibri"/>
          <w:sz w:val="19"/>
          <w:lang w:val="fr-FR"/>
        </w:rPr>
      </w:pPr>
      <w:r>
        <w:rPr>
          <w:rFonts w:ascii="Calibri" w:hAnsi="Calibri"/>
          <w:b w:val="0"/>
          <w:sz w:val="19"/>
          <w:lang w:val="fr-FR"/>
        </w:rPr>
        <w:t>4. Enfoncez la gâchette du pistolet pour chasser l’air hors du nettoyeur et du tuyau, attendez jusqu’à ce que l’eau sortant de la buse soit stable.</w:t>
      </w: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sz w:val="19"/>
          <w:lang w:val="fr-FR"/>
        </w:rPr>
      </w:pPr>
    </w:p>
    <w:p w:rsidR="000936A1" w:rsidRDefault="000936A1">
      <w:pPr>
        <w:pStyle w:val="51"/>
        <w:shd w:val="clear" w:color="auto" w:fill="auto"/>
        <w:spacing w:line="240" w:lineRule="exact"/>
        <w:ind w:left="23" w:firstLine="0"/>
        <w:jc w:val="both"/>
        <w:rPr>
          <w:rFonts w:ascii="Calibri" w:hAnsi="Calibri" w:cs="Times New Roman"/>
          <w:sz w:val="19"/>
          <w:szCs w:val="19"/>
        </w:rPr>
      </w:pPr>
      <w:r>
        <w:rPr>
          <w:rFonts w:ascii="Calibri" w:hAnsi="Calibri"/>
          <w:sz w:val="19"/>
        </w:rPr>
        <w:t>Démarrage du moteur.</w:t>
      </w:r>
    </w:p>
    <w:p w:rsidR="000936A1" w:rsidRDefault="000936A1">
      <w:pPr>
        <w:pStyle w:val="51"/>
        <w:shd w:val="clear" w:color="auto" w:fill="auto"/>
        <w:spacing w:line="240" w:lineRule="exact"/>
        <w:ind w:left="23" w:firstLine="0"/>
        <w:jc w:val="both"/>
        <w:rPr>
          <w:rStyle w:val="202"/>
          <w:rFonts w:ascii="Calibri" w:eastAsia="Malgun Gothic" w:hAnsi="Calibri" w:cs="Times New Roman"/>
          <w:color w:val="auto"/>
          <w:sz w:val="19"/>
          <w:szCs w:val="19"/>
          <w:shd w:val="clear" w:color="auto" w:fill="auto"/>
        </w:rPr>
      </w:pPr>
    </w:p>
    <w:p w:rsidR="000936A1" w:rsidRDefault="00FB2029">
      <w:pPr>
        <w:widowControl/>
        <w:rPr>
          <w:rFonts w:ascii="Calibri" w:hAnsi="Calibri" w:cs="SimSun"/>
          <w:color w:val="auto"/>
          <w:sz w:val="19"/>
          <w:szCs w:val="19"/>
        </w:rPr>
      </w:pPr>
      <w:r>
        <w:rPr>
          <w:noProof/>
          <w:lang w:val="fr-FR" w:eastAsia="fr-FR"/>
        </w:rPr>
        <mc:AlternateContent>
          <mc:Choice Requires="wps">
            <w:drawing>
              <wp:anchor distT="0" distB="0" distL="114300" distR="114300" simplePos="0" relativeHeight="251658752" behindDoc="0" locked="0" layoutInCell="1" allowOverlap="1">
                <wp:simplePos x="0" y="0"/>
                <wp:positionH relativeFrom="column">
                  <wp:posOffset>-73025</wp:posOffset>
                </wp:positionH>
                <wp:positionV relativeFrom="paragraph">
                  <wp:posOffset>421005</wp:posOffset>
                </wp:positionV>
                <wp:extent cx="565785" cy="255905"/>
                <wp:effectExtent l="3175" t="2540" r="2540" b="0"/>
                <wp:wrapNone/>
                <wp:docPr id="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0936A1">
                            <w:pPr>
                              <w:rPr>
                                <w:rFonts w:ascii="Times New Roman" w:hAnsi="Times New Roman" w:cs="Times New Roman"/>
                                <w:sz w:val="18"/>
                                <w:szCs w:val="18"/>
                              </w:rPr>
                            </w:pPr>
                            <w:r>
                              <w:rPr>
                                <w:rFonts w:ascii="Times New Roman" w:hAnsi="Times New Roman" w:cs="Times New Roman"/>
                                <w:sz w:val="18"/>
                                <w:szCs w:val="18"/>
                              </w:rPr>
                              <w:t>Fermer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5.75pt;margin-top:33.15pt;width:44.55pt;height:2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aBhQIAABc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" stroked="f">
                <v:textbox>
                  <w:txbxContent>
                    <w:p w:rsidR="000936A1" w:rsidRDefault="000936A1">
                      <w:pPr>
                        <w:rPr>
                          <w:rFonts w:ascii="Times New Roman" w:hAnsi="Times New Roman" w:cs="Times New Roman"/>
                          <w:sz w:val="18"/>
                          <w:szCs w:val="18"/>
                        </w:rPr>
                      </w:pPr>
                      <w:r>
                        <w:rPr>
                          <w:rFonts w:ascii="Times New Roman" w:hAnsi="Times New Roman" w:cs="Times New Roman"/>
                          <w:sz w:val="18"/>
                          <w:szCs w:val="18"/>
                        </w:rPr>
                        <w:t>Fermer</w:t>
                      </w:r>
                    </w:p>
                  </w:txbxContent>
                </v:textbox>
              </v:shape>
            </w:pict>
          </mc:Fallback>
        </mc:AlternateContent>
      </w:r>
      <w:r>
        <w:rPr>
          <w:noProof/>
          <w:lang w:val="fr-FR" w:eastAsia="fr-FR"/>
        </w:rPr>
        <mc:AlternateContent>
          <mc:Choice Requires="wps">
            <w:drawing>
              <wp:anchor distT="0" distB="0" distL="114300" distR="114300" simplePos="0" relativeHeight="251659776" behindDoc="0" locked="0" layoutInCell="1" allowOverlap="1">
                <wp:simplePos x="0" y="0"/>
                <wp:positionH relativeFrom="column">
                  <wp:posOffset>492760</wp:posOffset>
                </wp:positionH>
                <wp:positionV relativeFrom="paragraph">
                  <wp:posOffset>55245</wp:posOffset>
                </wp:positionV>
                <wp:extent cx="1248410" cy="300990"/>
                <wp:effectExtent l="0" t="0" r="1905" b="0"/>
                <wp:wrapNone/>
                <wp:docPr id="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0936A1">
                            <w:pPr>
                              <w:rPr>
                                <w:rFonts w:ascii="Times New Roman" w:hAnsi="Times New Roman" w:cs="Times New Roman"/>
                                <w:sz w:val="18"/>
                                <w:szCs w:val="18"/>
                              </w:rPr>
                            </w:pPr>
                            <w:r>
                              <w:rPr>
                                <w:rFonts w:ascii="Times New Roman" w:hAnsi="Times New Roman" w:cs="Times New Roman"/>
                                <w:sz w:val="18"/>
                                <w:szCs w:val="18"/>
                              </w:rPr>
                              <w:t>Levier de registre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8.8pt;margin-top:4.35pt;width:98.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" stroked="f">
                <v:textbox>
                  <w:txbxContent>
                    <w:p w:rsidR="000936A1" w:rsidRDefault="000936A1">
                      <w:pPr>
                        <w:rPr>
                          <w:rFonts w:ascii="Times New Roman" w:hAnsi="Times New Roman" w:cs="Times New Roman"/>
                          <w:sz w:val="18"/>
                          <w:szCs w:val="18"/>
                        </w:rPr>
                      </w:pPr>
                      <w:r>
                        <w:rPr>
                          <w:rFonts w:ascii="Times New Roman" w:hAnsi="Times New Roman" w:cs="Times New Roman"/>
                          <w:sz w:val="18"/>
                          <w:szCs w:val="18"/>
                        </w:rPr>
                        <w:t>Levier de registre 2</w:t>
                      </w:r>
                    </w:p>
                  </w:txbxContent>
                </v:textbox>
              </v:shape>
            </w:pict>
          </mc:Fallback>
        </mc:AlternateContent>
      </w:r>
      <w:r>
        <w:rPr>
          <w:rFonts w:ascii="Calibri" w:hAnsi="Calibri" w:cs="SimSun"/>
          <w:noProof/>
          <w:color w:val="auto"/>
          <w:sz w:val="19"/>
          <w:szCs w:val="19"/>
          <w:lang w:val="fr-FR" w:eastAsia="fr-FR"/>
        </w:rPr>
        <w:drawing>
          <wp:inline distT="0" distB="0" distL="0" distR="0">
            <wp:extent cx="1819275" cy="112395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19275" cy="1123950"/>
                    </a:xfrm>
                    <a:prstGeom prst="rect">
                      <a:avLst/>
                    </a:prstGeom>
                    <a:noFill/>
                    <a:ln>
                      <a:noFill/>
                    </a:ln>
                  </pic:spPr>
                </pic:pic>
              </a:graphicData>
            </a:graphic>
          </wp:inline>
        </w:drawing>
      </w:r>
    </w:p>
    <w:p w:rsidR="000936A1" w:rsidRDefault="000936A1">
      <w:pPr>
        <w:widowControl/>
        <w:rPr>
          <w:rFonts w:ascii="Calibri" w:hAnsi="Calibri" w:cs="SimSun"/>
          <w:color w:val="auto"/>
          <w:sz w:val="19"/>
          <w:szCs w:val="19"/>
        </w:rPr>
      </w:pPr>
    </w:p>
    <w:p w:rsidR="000936A1" w:rsidRDefault="000936A1">
      <w:pPr>
        <w:pStyle w:val="190"/>
        <w:shd w:val="clear" w:color="auto" w:fill="auto"/>
        <w:spacing w:after="0" w:line="240" w:lineRule="exact"/>
        <w:ind w:left="23"/>
        <w:rPr>
          <w:rFonts w:ascii="Calibri" w:hAnsi="Calibri" w:cs="Times New Roman"/>
          <w:b w:val="0"/>
          <w:sz w:val="19"/>
          <w:szCs w:val="19"/>
          <w:lang w:val="fr-FR"/>
        </w:rPr>
      </w:pPr>
      <w:r>
        <w:rPr>
          <w:rFonts w:ascii="Calibri" w:hAnsi="Calibri"/>
          <w:b w:val="0"/>
          <w:sz w:val="19"/>
          <w:lang w:val="fr-FR"/>
        </w:rPr>
        <w:t>5. Mettre le levier de starter sur la position "ON"</w:t>
      </w:r>
    </w:p>
    <w:p w:rsidR="000936A1" w:rsidRDefault="00FB2029">
      <w:pPr>
        <w:pStyle w:val="190"/>
        <w:shd w:val="clear" w:color="auto" w:fill="auto"/>
        <w:spacing w:after="0" w:line="240" w:lineRule="exact"/>
        <w:ind w:left="23"/>
        <w:rPr>
          <w:rFonts w:eastAsia="SimSun"/>
        </w:rPr>
      </w:pPr>
      <w:r>
        <w:rPr>
          <w:noProof/>
          <w:lang w:val="fr-FR" w:eastAsia="fr-FR"/>
        </w:rPr>
        <w:drawing>
          <wp:anchor distT="0" distB="0" distL="114300" distR="114300" simplePos="0" relativeHeight="251660800" behindDoc="0" locked="0" layoutInCell="1" allowOverlap="1">
            <wp:simplePos x="0" y="0"/>
            <wp:positionH relativeFrom="column">
              <wp:posOffset>10795</wp:posOffset>
            </wp:positionH>
            <wp:positionV relativeFrom="paragraph">
              <wp:posOffset>25400</wp:posOffset>
            </wp:positionV>
            <wp:extent cx="2896870" cy="1470660"/>
            <wp:effectExtent l="0" t="0" r="0" b="0"/>
            <wp:wrapNone/>
            <wp:docPr id="44" name="图片 107" descr="QQ图片2015112015105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descr="QQ图片20151120151055_副本"/>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96870" cy="1470660"/>
                    </a:xfrm>
                    <a:prstGeom prst="rect">
                      <a:avLst/>
                    </a:prstGeom>
                    <a:noFill/>
                  </pic:spPr>
                </pic:pic>
              </a:graphicData>
            </a:graphic>
            <wp14:sizeRelH relativeFrom="page">
              <wp14:pctWidth>0</wp14:pctWidth>
            </wp14:sizeRelH>
            <wp14:sizeRelV relativeFrom="page">
              <wp14:pctHeight>0</wp14:pctHeight>
            </wp14:sizeRelV>
          </wp:anchor>
        </w:drawing>
      </w:r>
    </w:p>
    <w:p w:rsidR="000936A1" w:rsidRDefault="000936A1">
      <w:pPr>
        <w:pStyle w:val="190"/>
        <w:shd w:val="clear" w:color="auto" w:fill="auto"/>
        <w:spacing w:after="0" w:line="240" w:lineRule="exact"/>
        <w:ind w:left="23"/>
        <w:rPr>
          <w:rFonts w:eastAsia="SimSun"/>
        </w:rPr>
      </w:pPr>
    </w:p>
    <w:p w:rsidR="000936A1" w:rsidRDefault="000936A1">
      <w:pPr>
        <w:pStyle w:val="190"/>
        <w:shd w:val="clear" w:color="auto" w:fill="auto"/>
        <w:spacing w:after="0" w:line="240" w:lineRule="exact"/>
        <w:ind w:left="23"/>
        <w:rPr>
          <w:rFonts w:eastAsia="SimSun"/>
        </w:rPr>
      </w:pPr>
    </w:p>
    <w:p w:rsidR="000936A1" w:rsidRDefault="000936A1">
      <w:pPr>
        <w:pStyle w:val="190"/>
        <w:shd w:val="clear" w:color="auto" w:fill="auto"/>
        <w:spacing w:after="0" w:line="240" w:lineRule="exact"/>
        <w:ind w:left="23"/>
        <w:rPr>
          <w:rFonts w:eastAsia="SimSun"/>
        </w:rPr>
      </w:pPr>
    </w:p>
    <w:p w:rsidR="000936A1" w:rsidRDefault="000936A1">
      <w:pPr>
        <w:pStyle w:val="190"/>
        <w:shd w:val="clear" w:color="auto" w:fill="auto"/>
        <w:spacing w:after="0" w:line="240" w:lineRule="exact"/>
        <w:ind w:left="23"/>
        <w:rPr>
          <w:rFonts w:eastAsia="SimSun"/>
        </w:rPr>
      </w:pPr>
    </w:p>
    <w:p w:rsidR="000936A1" w:rsidRDefault="000936A1">
      <w:pPr>
        <w:pStyle w:val="190"/>
        <w:shd w:val="clear" w:color="auto" w:fill="auto"/>
        <w:spacing w:after="0" w:line="240" w:lineRule="exact"/>
        <w:ind w:left="23"/>
        <w:rPr>
          <w:rFonts w:eastAsia="SimSun"/>
        </w:rPr>
      </w:pPr>
    </w:p>
    <w:p w:rsidR="000936A1" w:rsidRDefault="000936A1">
      <w:pPr>
        <w:pStyle w:val="190"/>
        <w:shd w:val="clear" w:color="auto" w:fill="auto"/>
        <w:spacing w:after="0" w:line="240" w:lineRule="exact"/>
        <w:ind w:left="23"/>
        <w:rPr>
          <w:rFonts w:eastAsia="SimSun"/>
        </w:rPr>
      </w:pPr>
    </w:p>
    <w:p w:rsidR="000936A1" w:rsidRDefault="000936A1">
      <w:pPr>
        <w:pStyle w:val="190"/>
        <w:shd w:val="clear" w:color="auto" w:fill="auto"/>
        <w:spacing w:after="0" w:line="240" w:lineRule="exact"/>
        <w:ind w:left="23"/>
        <w:rPr>
          <w:rFonts w:ascii="Calibri" w:hAnsi="Calibri" w:cs="Times New Roman"/>
          <w:sz w:val="19"/>
          <w:szCs w:val="19"/>
          <w:lang w:val="fr-FR"/>
        </w:rPr>
      </w:pPr>
    </w:p>
    <w:p w:rsidR="000936A1" w:rsidRDefault="000936A1">
      <w:pPr>
        <w:pStyle w:val="24"/>
        <w:shd w:val="clear" w:color="auto" w:fill="auto"/>
        <w:spacing w:line="170" w:lineRule="exact"/>
        <w:rPr>
          <w:rFonts w:ascii="Calibri" w:eastAsia="SimSun" w:hAnsi="Calibri"/>
          <w:b w:val="0"/>
          <w:sz w:val="19"/>
        </w:rPr>
      </w:pPr>
    </w:p>
    <w:p w:rsidR="000936A1" w:rsidRDefault="000936A1">
      <w:pPr>
        <w:pStyle w:val="24"/>
        <w:shd w:val="clear" w:color="auto" w:fill="auto"/>
        <w:spacing w:line="170" w:lineRule="exact"/>
        <w:rPr>
          <w:rFonts w:ascii="Calibri" w:eastAsia="SimSun" w:hAnsi="Calibri"/>
          <w:b w:val="0"/>
          <w:sz w:val="19"/>
        </w:rPr>
      </w:pPr>
    </w:p>
    <w:p w:rsidR="000936A1" w:rsidRDefault="000936A1">
      <w:pPr>
        <w:pStyle w:val="24"/>
        <w:shd w:val="clear" w:color="auto" w:fill="auto"/>
        <w:spacing w:line="170" w:lineRule="exact"/>
        <w:rPr>
          <w:rFonts w:ascii="Calibri" w:eastAsia="SimSun" w:hAnsi="Calibri"/>
          <w:b w:val="0"/>
          <w:sz w:val="19"/>
        </w:rPr>
      </w:pPr>
    </w:p>
    <w:p w:rsidR="000936A1" w:rsidRDefault="000936A1">
      <w:pPr>
        <w:pStyle w:val="24"/>
        <w:shd w:val="clear" w:color="auto" w:fill="auto"/>
        <w:spacing w:line="170" w:lineRule="exact"/>
        <w:rPr>
          <w:rFonts w:ascii="Calibri" w:eastAsia="SimSun" w:hAnsi="Calibri"/>
          <w:b w:val="0"/>
          <w:sz w:val="19"/>
        </w:rPr>
      </w:pPr>
    </w:p>
    <w:p w:rsidR="000936A1" w:rsidRDefault="000936A1">
      <w:pPr>
        <w:pStyle w:val="24"/>
        <w:shd w:val="clear" w:color="auto" w:fill="auto"/>
        <w:spacing w:line="170" w:lineRule="exact"/>
        <w:rPr>
          <w:rFonts w:ascii="Calibri" w:hAnsi="Calibri" w:cs="Times New Roman"/>
          <w:b w:val="0"/>
          <w:sz w:val="19"/>
          <w:szCs w:val="19"/>
        </w:rPr>
      </w:pPr>
      <w:r>
        <w:rPr>
          <w:rFonts w:ascii="Calibri" w:hAnsi="Calibri"/>
          <w:b w:val="0"/>
          <w:sz w:val="19"/>
        </w:rPr>
        <w:t>6. Ouvrir le robinet d’essence</w:t>
      </w:r>
    </w:p>
    <w:p w:rsidR="000936A1" w:rsidRDefault="00FB2029">
      <w:pPr>
        <w:spacing w:line="540" w:lineRule="exact"/>
        <w:rPr>
          <w:rFonts w:ascii="Calibri" w:hAnsi="Calibri" w:cs="Times New Roman"/>
          <w:sz w:val="19"/>
          <w:szCs w:val="19"/>
        </w:rPr>
      </w:pPr>
      <w:r>
        <w:rPr>
          <w:noProof/>
          <w:lang w:val="fr-FR" w:eastAsia="fr-FR"/>
        </w:rPr>
        <w:drawing>
          <wp:anchor distT="0" distB="0" distL="114300" distR="114300" simplePos="0" relativeHeight="251661824" behindDoc="0" locked="0" layoutInCell="0" allowOverlap="1">
            <wp:simplePos x="0" y="0"/>
            <wp:positionH relativeFrom="page">
              <wp:posOffset>842645</wp:posOffset>
            </wp:positionH>
            <wp:positionV relativeFrom="paragraph">
              <wp:posOffset>178435</wp:posOffset>
            </wp:positionV>
            <wp:extent cx="3266440" cy="1643380"/>
            <wp:effectExtent l="0" t="0" r="0" b="0"/>
            <wp:wrapNone/>
            <wp:docPr id="43"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66440" cy="1643380"/>
                    </a:xfrm>
                    <a:prstGeom prst="rect">
                      <a:avLst/>
                    </a:prstGeom>
                    <a:noFill/>
                  </pic:spPr>
                </pic:pic>
              </a:graphicData>
            </a:graphic>
            <wp14:sizeRelH relativeFrom="page">
              <wp14:pctWidth>0</wp14:pctWidth>
            </wp14:sizeRelH>
            <wp14:sizeRelV relativeFrom="page">
              <wp14:pctHeight>0</wp14:pctHeight>
            </wp14:sizeRelV>
          </wp:anchor>
        </w:drawing>
      </w:r>
    </w:p>
    <w:p w:rsidR="000936A1" w:rsidRDefault="000936A1">
      <w:pPr>
        <w:spacing w:line="540" w:lineRule="exact"/>
        <w:rPr>
          <w:rFonts w:ascii="Calibri" w:hAnsi="Calibri" w:cs="Times New Roman"/>
          <w:sz w:val="19"/>
          <w:szCs w:val="19"/>
        </w:rPr>
      </w:pPr>
    </w:p>
    <w:p w:rsidR="000936A1" w:rsidRDefault="000936A1">
      <w:pPr>
        <w:spacing w:line="540" w:lineRule="exact"/>
        <w:rPr>
          <w:rFonts w:ascii="Calibri" w:hAnsi="Calibri" w:cs="Times New Roman"/>
          <w:sz w:val="19"/>
          <w:szCs w:val="19"/>
        </w:rPr>
      </w:pPr>
    </w:p>
    <w:p w:rsidR="000936A1" w:rsidRDefault="000936A1">
      <w:pPr>
        <w:spacing w:line="540" w:lineRule="exact"/>
        <w:rPr>
          <w:rFonts w:ascii="Calibri" w:hAnsi="Calibri" w:cs="Times New Roman"/>
          <w:sz w:val="19"/>
          <w:szCs w:val="19"/>
        </w:rPr>
      </w:pPr>
    </w:p>
    <w:p w:rsidR="000936A1" w:rsidRDefault="000936A1">
      <w:pPr>
        <w:spacing w:line="540" w:lineRule="exact"/>
        <w:rPr>
          <w:rFonts w:ascii="Calibri" w:hAnsi="Calibri" w:cs="Times New Roman"/>
          <w:sz w:val="19"/>
          <w:szCs w:val="19"/>
        </w:rPr>
      </w:pPr>
    </w:p>
    <w:p w:rsidR="000936A1" w:rsidRDefault="000936A1">
      <w:pPr>
        <w:rPr>
          <w:rFonts w:ascii="Calibri" w:hAnsi="Calibri" w:cs="Times New Roman"/>
          <w:sz w:val="19"/>
          <w:szCs w:val="19"/>
        </w:rPr>
      </w:pPr>
    </w:p>
    <w:p w:rsidR="000936A1" w:rsidRDefault="000936A1">
      <w:pPr>
        <w:widowControl/>
        <w:rPr>
          <w:rFonts w:ascii="Calibri" w:hAnsi="Calibri" w:cs="Times New Roman"/>
          <w:sz w:val="2"/>
          <w:szCs w:val="2"/>
        </w:rPr>
      </w:pPr>
      <w:r>
        <w:rPr>
          <w:rFonts w:ascii="Calibri" w:hAnsi="Calibri"/>
          <w:sz w:val="19"/>
          <w:lang w:val="fr-FR"/>
        </w:rPr>
        <w:t xml:space="preserve">7. Pousser vers la gauche le levier de commande de gaz </w:t>
      </w:r>
      <w:r>
        <w:rPr>
          <w:rFonts w:ascii="Calibri" w:hAnsi="Calibri" w:hint="eastAsia"/>
          <w:sz w:val="19"/>
          <w:lang w:val="fr-FR"/>
        </w:rPr>
        <w:t xml:space="preserve">　</w:t>
      </w:r>
      <w:r>
        <w:rPr>
          <w:rFonts w:ascii="Calibri" w:hAnsi="Calibri"/>
          <w:sz w:val="19"/>
          <w:szCs w:val="19"/>
          <w:lang w:val="fr-FR"/>
        </w:rPr>
        <w:br w:type="page"/>
      </w:r>
      <w:r w:rsidR="00FB2029">
        <w:rPr>
          <w:rFonts w:ascii="Calibri" w:hAnsi="Calibri"/>
          <w:noProof/>
          <w:sz w:val="19"/>
          <w:szCs w:val="19"/>
          <w:lang w:val="fr-FR" w:eastAsia="fr-FR"/>
        </w:rPr>
        <w:drawing>
          <wp:inline distT="0" distB="0" distL="0" distR="0">
            <wp:extent cx="2543175" cy="13716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3175" cy="1371600"/>
                    </a:xfrm>
                    <a:prstGeom prst="rect">
                      <a:avLst/>
                    </a:prstGeom>
                    <a:noFill/>
                    <a:ln>
                      <a:noFill/>
                    </a:ln>
                  </pic:spPr>
                </pic:pic>
              </a:graphicData>
            </a:graphic>
          </wp:inline>
        </w:drawing>
      </w:r>
    </w:p>
    <w:p w:rsidR="000936A1" w:rsidRDefault="000936A1">
      <w:pPr>
        <w:pStyle w:val="5"/>
        <w:shd w:val="clear" w:color="auto" w:fill="auto"/>
        <w:spacing w:line="240" w:lineRule="exact"/>
        <w:ind w:left="23" w:firstLine="0"/>
        <w:jc w:val="left"/>
        <w:rPr>
          <w:rFonts w:ascii="Calibri" w:hAnsi="Calibri" w:cs="Times New Roman"/>
        </w:rPr>
      </w:pPr>
    </w:p>
    <w:p w:rsidR="000936A1" w:rsidRDefault="000936A1">
      <w:pPr>
        <w:pStyle w:val="5"/>
        <w:shd w:val="clear" w:color="auto" w:fill="auto"/>
        <w:spacing w:line="240" w:lineRule="exact"/>
        <w:ind w:left="23" w:firstLine="0"/>
        <w:jc w:val="left"/>
        <w:rPr>
          <w:rFonts w:ascii="Calibri" w:hAnsi="Calibri" w:cs="Times New Roman"/>
          <w:lang w:val="fr-FR"/>
        </w:rPr>
      </w:pPr>
      <w:r>
        <w:rPr>
          <w:rFonts w:ascii="Calibri" w:hAnsi="Calibri"/>
          <w:lang w:val="fr-FR"/>
        </w:rPr>
        <w:t>8. Mettre l'interrupteur de l'appareil  sur "ON"</w:t>
      </w:r>
    </w:p>
    <w:p w:rsidR="000936A1" w:rsidRDefault="000936A1">
      <w:pPr>
        <w:pStyle w:val="5"/>
        <w:shd w:val="clear" w:color="auto" w:fill="auto"/>
        <w:spacing w:line="240" w:lineRule="exact"/>
        <w:ind w:left="23" w:firstLine="0"/>
        <w:jc w:val="left"/>
        <w:rPr>
          <w:rFonts w:ascii="Calibri" w:hAnsi="Calibri" w:cs="Times New Roman"/>
          <w:lang w:val="fr-FR"/>
        </w:rPr>
      </w:pPr>
    </w:p>
    <w:p w:rsidR="000936A1" w:rsidRDefault="000936A1">
      <w:pPr>
        <w:pStyle w:val="211"/>
        <w:shd w:val="clear" w:color="auto" w:fill="auto"/>
        <w:spacing w:before="0" w:after="0" w:line="240" w:lineRule="exact"/>
        <w:ind w:left="23" w:right="940"/>
        <w:rPr>
          <w:rFonts w:ascii="Calibri" w:hAnsi="Calibri" w:cs="Times New Roman"/>
          <w:lang w:val="fr-FR"/>
        </w:rPr>
      </w:pPr>
      <w:r>
        <w:rPr>
          <w:rFonts w:ascii="Calibri" w:hAnsi="Calibri"/>
          <w:lang w:val="fr-FR"/>
        </w:rPr>
        <w:t xml:space="preserve">Information: N'utiliser pas le starter si le moteur est chaud ou si la température atmosphérique est élevée. </w:t>
      </w:r>
    </w:p>
    <w:p w:rsidR="000936A1" w:rsidRDefault="000936A1">
      <w:pPr>
        <w:pStyle w:val="211"/>
        <w:shd w:val="clear" w:color="auto" w:fill="auto"/>
        <w:spacing w:before="0" w:after="0" w:line="240" w:lineRule="exact"/>
        <w:ind w:left="23" w:right="940"/>
        <w:rPr>
          <w:rFonts w:ascii="Calibri" w:hAnsi="Calibri" w:cs="Times New Roman"/>
          <w:lang w:val="fr-FR"/>
        </w:rPr>
      </w:pPr>
    </w:p>
    <w:p w:rsidR="000936A1" w:rsidRDefault="000936A1">
      <w:pPr>
        <w:pStyle w:val="211"/>
        <w:shd w:val="clear" w:color="auto" w:fill="auto"/>
        <w:spacing w:before="0" w:after="0" w:line="240" w:lineRule="exact"/>
        <w:ind w:left="23" w:right="280"/>
        <w:rPr>
          <w:rFonts w:ascii="Calibri" w:hAnsi="Calibri"/>
          <w:lang w:val="fr-FR"/>
        </w:rPr>
      </w:pPr>
      <w:r>
        <w:rPr>
          <w:rFonts w:ascii="Calibri" w:hAnsi="Calibri"/>
          <w:lang w:val="fr-FR"/>
        </w:rPr>
        <w:t>IMPORTANT: Ne faites pas tourner le moteur quand le niveau d'huile est trop haut ou trop bas; cela peut détériorer le moteur.</w:t>
      </w:r>
    </w:p>
    <w:p w:rsidR="000936A1" w:rsidRDefault="000936A1">
      <w:pPr>
        <w:pStyle w:val="211"/>
        <w:shd w:val="clear" w:color="auto" w:fill="auto"/>
        <w:spacing w:before="0" w:after="0" w:line="240" w:lineRule="exact"/>
        <w:ind w:left="23" w:right="280"/>
        <w:rPr>
          <w:rFonts w:ascii="Calibri" w:hAnsi="Calibri" w:cs="Times New Roman"/>
          <w:lang w:val="fr-FR"/>
        </w:rPr>
      </w:pPr>
    </w:p>
    <w:p w:rsidR="000936A1" w:rsidRDefault="00FB2029">
      <w:pPr>
        <w:framePr w:h="2491" w:wrap="notBeside" w:vAnchor="text" w:hAnchor="page" w:x="1463" w:y="150"/>
        <w:rPr>
          <w:rFonts w:ascii="Calibri" w:hAnsi="Calibri" w:cs="Times New Roman"/>
          <w:sz w:val="2"/>
          <w:szCs w:val="2"/>
        </w:rPr>
      </w:pPr>
      <w:r>
        <w:rPr>
          <w:rFonts w:ascii="Calibri" w:hAnsi="Calibri" w:cs="Times New Roman"/>
          <w:noProof/>
          <w:sz w:val="2"/>
          <w:szCs w:val="2"/>
          <w:lang w:val="fr-FR" w:eastAsia="fr-FR"/>
        </w:rPr>
        <w:drawing>
          <wp:inline distT="0" distB="0" distL="0" distR="0">
            <wp:extent cx="2219325" cy="15906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19325" cy="1590675"/>
                    </a:xfrm>
                    <a:prstGeom prst="rect">
                      <a:avLst/>
                    </a:prstGeom>
                    <a:noFill/>
                    <a:ln>
                      <a:noFill/>
                    </a:ln>
                  </pic:spPr>
                </pic:pic>
              </a:graphicData>
            </a:graphic>
          </wp:inline>
        </w:drawing>
      </w:r>
    </w:p>
    <w:p w:rsidR="000936A1" w:rsidRDefault="000936A1">
      <w:pPr>
        <w:pStyle w:val="211"/>
        <w:shd w:val="clear" w:color="auto" w:fill="auto"/>
        <w:spacing w:before="0" w:after="0" w:line="240" w:lineRule="exact"/>
        <w:ind w:left="23" w:right="280"/>
        <w:rPr>
          <w:rFonts w:ascii="Calibri" w:hAnsi="Calibri" w:cs="Times New Roman"/>
          <w:lang w:val="fr-FR"/>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pStyle w:val="5"/>
        <w:shd w:val="clear" w:color="auto" w:fill="auto"/>
        <w:spacing w:line="240" w:lineRule="exact"/>
        <w:ind w:firstLine="0"/>
        <w:jc w:val="left"/>
        <w:rPr>
          <w:rFonts w:ascii="Calibri" w:hAnsi="Calibri" w:cs="Times New Roman"/>
          <w:lang w:val="fr-FR"/>
        </w:rPr>
      </w:pPr>
      <w:r>
        <w:rPr>
          <w:rFonts w:ascii="Calibri" w:hAnsi="Calibri"/>
          <w:lang w:val="fr-FR"/>
        </w:rPr>
        <w:t xml:space="preserve">9. Tirez d’abord doucement la poignée du lanceur jusqu’à la butée, ensuite tirer d’un coup sec pour lancer le moteur. </w:t>
      </w:r>
    </w:p>
    <w:p w:rsidR="000936A1" w:rsidRDefault="000936A1">
      <w:pPr>
        <w:pStyle w:val="211"/>
        <w:shd w:val="clear" w:color="auto" w:fill="auto"/>
        <w:spacing w:before="0" w:after="0" w:line="240" w:lineRule="exact"/>
        <w:rPr>
          <w:rFonts w:ascii="Calibri" w:hAnsi="Calibri" w:cs="Times New Roman"/>
          <w:b w:val="0"/>
          <w:bCs w:val="0"/>
          <w:sz w:val="19"/>
          <w:szCs w:val="19"/>
          <w:lang w:val="fr-FR"/>
        </w:rPr>
      </w:pPr>
    </w:p>
    <w:p w:rsidR="000936A1" w:rsidRDefault="000936A1">
      <w:pPr>
        <w:pStyle w:val="211"/>
        <w:shd w:val="clear" w:color="auto" w:fill="auto"/>
        <w:spacing w:before="0" w:after="0" w:line="240" w:lineRule="exact"/>
        <w:rPr>
          <w:rFonts w:ascii="Calibri" w:hAnsi="Calibri" w:cs="Times New Roman"/>
          <w:lang w:val="fr-FR"/>
        </w:rPr>
      </w:pPr>
      <w:r>
        <w:rPr>
          <w:rFonts w:ascii="Calibri" w:hAnsi="Calibri"/>
          <w:lang w:val="fr-FR"/>
        </w:rPr>
        <w:t xml:space="preserve">Note : pour éviter le retour brutal du lanceur, accompagner le lanceur jusqu‘à sa position initiale. </w:t>
      </w:r>
    </w:p>
    <w:p w:rsidR="000936A1" w:rsidRDefault="000936A1">
      <w:pPr>
        <w:pStyle w:val="211"/>
        <w:shd w:val="clear" w:color="auto" w:fill="auto"/>
        <w:spacing w:before="0" w:after="0" w:line="240" w:lineRule="exact"/>
        <w:rPr>
          <w:rFonts w:ascii="Calibri" w:hAnsi="Calibri" w:cs="Times New Roman"/>
          <w:lang w:val="fr-FR"/>
        </w:rPr>
      </w:pPr>
    </w:p>
    <w:p w:rsidR="000936A1" w:rsidRDefault="00FB2029">
      <w:pPr>
        <w:widowControl/>
        <w:rPr>
          <w:rFonts w:ascii="Calibri" w:hAnsi="Calibri" w:cs="SimSun"/>
          <w:color w:val="auto"/>
        </w:rPr>
      </w:pPr>
      <w:r>
        <w:rPr>
          <w:rFonts w:ascii="Calibri" w:hAnsi="Calibri" w:cs="SimSun"/>
          <w:noProof/>
          <w:color w:val="auto"/>
          <w:lang w:val="fr-FR" w:eastAsia="fr-FR"/>
        </w:rPr>
        <w:drawing>
          <wp:inline distT="0" distB="0" distL="0" distR="0">
            <wp:extent cx="2714625" cy="162877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14625" cy="1628775"/>
                    </a:xfrm>
                    <a:prstGeom prst="rect">
                      <a:avLst/>
                    </a:prstGeom>
                    <a:noFill/>
                    <a:ln>
                      <a:noFill/>
                    </a:ln>
                  </pic:spPr>
                </pic:pic>
              </a:graphicData>
            </a:graphic>
          </wp:inline>
        </w:drawing>
      </w:r>
    </w:p>
    <w:p w:rsidR="000936A1" w:rsidRDefault="000936A1">
      <w:pPr>
        <w:widowControl/>
        <w:rPr>
          <w:rFonts w:ascii="Calibri" w:hAnsi="Calibri" w:cs="SimSun"/>
          <w:color w:val="auto"/>
        </w:rPr>
      </w:pPr>
    </w:p>
    <w:p w:rsidR="000936A1" w:rsidRDefault="000936A1">
      <w:pPr>
        <w:pStyle w:val="5"/>
        <w:shd w:val="clear" w:color="auto" w:fill="auto"/>
        <w:spacing w:line="180" w:lineRule="exact"/>
        <w:ind w:firstLine="0"/>
        <w:jc w:val="left"/>
        <w:rPr>
          <w:rStyle w:val="Exact"/>
          <w:rFonts w:ascii="Calibri" w:hAnsi="Calibri" w:cs="Times New Roman"/>
          <w:sz w:val="19"/>
          <w:szCs w:val="19"/>
          <w:lang w:val="fr-FR"/>
        </w:rPr>
      </w:pPr>
      <w:r>
        <w:rPr>
          <w:rFonts w:ascii="Calibri" w:hAnsi="Calibri"/>
          <w:lang w:val="fr-FR"/>
        </w:rPr>
        <w:t>10.</w:t>
      </w:r>
      <w:r>
        <w:rPr>
          <w:rStyle w:val="Exact"/>
          <w:rFonts w:ascii="Calibri" w:hAnsi="Calibri"/>
          <w:sz w:val="19"/>
          <w:lang w:val="fr-FR"/>
        </w:rPr>
        <w:t>Placer le levier de starter sur la position "OFF"</w:t>
      </w:r>
    </w:p>
    <w:p w:rsidR="000936A1" w:rsidRDefault="000936A1">
      <w:pPr>
        <w:pStyle w:val="211"/>
        <w:shd w:val="clear" w:color="auto" w:fill="auto"/>
        <w:spacing w:before="0" w:after="0" w:line="240" w:lineRule="exact"/>
        <w:rPr>
          <w:rFonts w:ascii="Calibri" w:hAnsi="Calibri" w:cs="Times New Roman"/>
          <w:lang w:val="fr-FR"/>
        </w:rPr>
      </w:pPr>
    </w:p>
    <w:p w:rsidR="000936A1" w:rsidRDefault="000936A1">
      <w:pPr>
        <w:pStyle w:val="211"/>
        <w:shd w:val="clear" w:color="auto" w:fill="auto"/>
        <w:spacing w:before="0" w:after="0" w:line="240" w:lineRule="exact"/>
        <w:rPr>
          <w:rFonts w:ascii="Calibri" w:hAnsi="Calibri" w:cs="Times New Roman"/>
          <w:lang w:val="fr-FR"/>
        </w:rPr>
      </w:pPr>
    </w:p>
    <w:p w:rsidR="000936A1" w:rsidRDefault="000936A1">
      <w:pPr>
        <w:pStyle w:val="211"/>
        <w:shd w:val="clear" w:color="auto" w:fill="auto"/>
        <w:spacing w:before="0" w:after="0" w:line="240" w:lineRule="exact"/>
        <w:rPr>
          <w:rFonts w:ascii="Calibri" w:hAnsi="Calibri" w:cs="Times New Roman"/>
          <w:lang w:val="fr-FR"/>
        </w:rPr>
      </w:pPr>
    </w:p>
    <w:p w:rsidR="000936A1" w:rsidRDefault="000936A1">
      <w:pPr>
        <w:pStyle w:val="211"/>
        <w:shd w:val="clear" w:color="auto" w:fill="auto"/>
        <w:spacing w:before="0" w:after="0" w:line="240" w:lineRule="exact"/>
        <w:rPr>
          <w:rFonts w:ascii="Calibri" w:hAnsi="Calibri" w:cs="Times New Roman"/>
          <w:lang w:val="fr-FR"/>
        </w:rPr>
        <w:sectPr w:rsidR="000936A1">
          <w:footerReference w:type="even" r:id="rId43"/>
          <w:footerReference w:type="default" r:id="rId44"/>
          <w:pgSz w:w="11909" w:h="16838"/>
          <w:pgMar w:top="888" w:right="1341" w:bottom="1152" w:left="1365" w:header="709" w:footer="3" w:gutter="0"/>
          <w:pgNumType w:start="11"/>
          <w:cols w:space="720"/>
          <w:docGrid w:linePitch="360"/>
        </w:sectPr>
      </w:pPr>
    </w:p>
    <w:p w:rsidR="000936A1" w:rsidRDefault="00FB2029">
      <w:pPr>
        <w:framePr w:w="4667" w:h="2133" w:wrap="notBeside" w:vAnchor="text" w:hAnchor="page" w:x="1701" w:y="363"/>
        <w:rPr>
          <w:rFonts w:ascii="Calibri" w:hAnsi="Calibri" w:cs="Times New Roman"/>
          <w:sz w:val="2"/>
          <w:szCs w:val="2"/>
        </w:rPr>
      </w:pPr>
      <w:r>
        <w:rPr>
          <w:rFonts w:ascii="Calibri" w:hAnsi="Calibri" w:cs="Times New Roman"/>
          <w:noProof/>
          <w:sz w:val="2"/>
          <w:szCs w:val="2"/>
          <w:lang w:val="fr-FR" w:eastAsia="fr-FR"/>
        </w:rPr>
        <w:drawing>
          <wp:inline distT="0" distB="0" distL="0" distR="0">
            <wp:extent cx="2952750" cy="1476375"/>
            <wp:effectExtent l="0" t="0" r="0" b="9525"/>
            <wp:docPr id="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52750" cy="1476375"/>
                    </a:xfrm>
                    <a:prstGeom prst="rect">
                      <a:avLst/>
                    </a:prstGeom>
                    <a:noFill/>
                    <a:ln>
                      <a:noFill/>
                    </a:ln>
                  </pic:spPr>
                </pic:pic>
              </a:graphicData>
            </a:graphic>
          </wp:inline>
        </w:drawing>
      </w:r>
    </w:p>
    <w:p w:rsidR="000936A1" w:rsidRDefault="000936A1">
      <w:pPr>
        <w:framePr w:w="4667" w:h="2133" w:wrap="notBeside" w:vAnchor="text" w:hAnchor="page" w:x="1701" w:y="363"/>
        <w:rPr>
          <w:rFonts w:ascii="Calibri" w:hAnsi="Calibri" w:cs="Times New Roman"/>
          <w:sz w:val="2"/>
          <w:szCs w:val="2"/>
        </w:rPr>
      </w:pPr>
    </w:p>
    <w:p w:rsidR="000936A1" w:rsidRDefault="000936A1">
      <w:pPr>
        <w:framePr w:w="4667" w:h="2133" w:wrap="notBeside" w:vAnchor="text" w:hAnchor="page" w:x="1701" w:y="363"/>
        <w:rPr>
          <w:rFonts w:ascii="Calibri" w:hAnsi="Calibri" w:cs="Times New Roman"/>
          <w:sz w:val="2"/>
          <w:szCs w:val="2"/>
        </w:rPr>
      </w:pPr>
    </w:p>
    <w:p w:rsidR="000936A1" w:rsidRDefault="000936A1">
      <w:pPr>
        <w:framePr w:w="4667" w:h="2133" w:wrap="notBeside" w:vAnchor="text" w:hAnchor="page" w:x="1701" w:y="363"/>
        <w:rPr>
          <w:rFonts w:ascii="Calibri" w:hAnsi="Calibri" w:cs="Times New Roman"/>
          <w:sz w:val="2"/>
          <w:szCs w:val="2"/>
        </w:rPr>
      </w:pPr>
    </w:p>
    <w:p w:rsidR="000936A1" w:rsidRDefault="000936A1">
      <w:pPr>
        <w:framePr w:w="4667" w:h="2133" w:wrap="notBeside" w:vAnchor="text" w:hAnchor="page" w:x="1701" w:y="363"/>
        <w:rPr>
          <w:rFonts w:ascii="Calibri" w:hAnsi="Calibri" w:cs="Times New Roman"/>
          <w:sz w:val="2"/>
          <w:szCs w:val="2"/>
        </w:rPr>
      </w:pPr>
    </w:p>
    <w:p w:rsidR="000936A1" w:rsidRDefault="000936A1">
      <w:pPr>
        <w:framePr w:w="4667" w:h="2133" w:wrap="notBeside" w:vAnchor="text" w:hAnchor="page" w:x="1701" w:y="363"/>
        <w:rPr>
          <w:rFonts w:ascii="Calibri" w:hAnsi="Calibri" w:cs="Times New Roman"/>
          <w:sz w:val="2"/>
          <w:szCs w:val="2"/>
        </w:rPr>
      </w:pPr>
    </w:p>
    <w:p w:rsidR="000936A1" w:rsidRDefault="000936A1">
      <w:pPr>
        <w:framePr w:w="4667" w:h="2133" w:wrap="notBeside" w:vAnchor="text" w:hAnchor="page" w:x="1701" w:y="363"/>
        <w:rPr>
          <w:rFonts w:ascii="Calibri" w:hAnsi="Calibri" w:cs="Times New Roman"/>
          <w:sz w:val="2"/>
          <w:szCs w:val="2"/>
        </w:rPr>
      </w:pPr>
    </w:p>
    <w:p w:rsidR="000936A1" w:rsidRDefault="000936A1">
      <w:pPr>
        <w:framePr w:w="4667" w:h="2133" w:wrap="notBeside" w:vAnchor="text" w:hAnchor="page" w:x="1701" w:y="363"/>
        <w:rPr>
          <w:rFonts w:ascii="Calibri" w:hAnsi="Calibri" w:cs="Times New Roman"/>
          <w:sz w:val="2"/>
          <w:szCs w:val="2"/>
        </w:rPr>
      </w:pPr>
    </w:p>
    <w:p w:rsidR="000936A1" w:rsidRDefault="000936A1">
      <w:pPr>
        <w:framePr w:w="4667" w:h="2133" w:wrap="notBeside" w:vAnchor="text" w:hAnchor="page" w:x="1701" w:y="363"/>
        <w:rPr>
          <w:rFonts w:ascii="Calibri" w:hAnsi="Calibri" w:cs="Times New Roman"/>
          <w:sz w:val="2"/>
          <w:szCs w:val="2"/>
        </w:rPr>
      </w:pPr>
    </w:p>
    <w:p w:rsidR="000936A1" w:rsidRDefault="000936A1">
      <w:pPr>
        <w:framePr w:w="4667" w:h="2133" w:wrap="notBeside" w:vAnchor="text" w:hAnchor="page" w:x="1701" w:y="363"/>
        <w:rPr>
          <w:rFonts w:ascii="Calibri" w:hAnsi="Calibri" w:cs="Times New Roman"/>
          <w:sz w:val="2"/>
          <w:szCs w:val="2"/>
        </w:rPr>
      </w:pPr>
    </w:p>
    <w:p w:rsidR="000936A1" w:rsidRDefault="000936A1">
      <w:pPr>
        <w:framePr w:w="4667" w:h="2133" w:wrap="notBeside" w:vAnchor="text" w:hAnchor="page" w:x="1701" w:y="363"/>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pStyle w:val="5"/>
        <w:shd w:val="clear" w:color="auto" w:fill="auto"/>
        <w:spacing w:line="240" w:lineRule="exact"/>
        <w:ind w:left="40" w:firstLine="0"/>
        <w:jc w:val="left"/>
        <w:rPr>
          <w:rFonts w:ascii="Calibri" w:hAnsi="Calibri"/>
          <w:b/>
          <w:sz w:val="24"/>
          <w:szCs w:val="24"/>
          <w:lang w:val="fr-FR"/>
        </w:rPr>
      </w:pPr>
      <w:r>
        <w:rPr>
          <w:rFonts w:ascii="Calibri" w:hAnsi="Calibri"/>
          <w:b/>
          <w:sz w:val="24"/>
          <w:szCs w:val="24"/>
          <w:lang w:val="fr-FR"/>
        </w:rPr>
        <w:t xml:space="preserve">Arrêt du moteur </w:t>
      </w:r>
    </w:p>
    <w:p w:rsidR="000936A1" w:rsidRDefault="000936A1">
      <w:pPr>
        <w:pStyle w:val="5"/>
        <w:shd w:val="clear" w:color="auto" w:fill="auto"/>
        <w:spacing w:line="240" w:lineRule="auto"/>
        <w:ind w:left="40" w:firstLine="0"/>
        <w:jc w:val="left"/>
        <w:rPr>
          <w:rFonts w:ascii="Calibri" w:hAnsi="Calibri"/>
          <w:lang w:val="fr-FR"/>
        </w:rPr>
      </w:pPr>
    </w:p>
    <w:p w:rsidR="000936A1" w:rsidRDefault="00FB2029">
      <w:pPr>
        <w:framePr w:w="2958" w:h="1741" w:hSpace="528" w:wrap="notBeside" w:vAnchor="text" w:hAnchor="page" w:x="1604" w:y="265"/>
        <w:jc w:val="center"/>
        <w:rPr>
          <w:rFonts w:ascii="Calibri" w:hAnsi="Calibri" w:cs="Times New Roman"/>
          <w:sz w:val="2"/>
          <w:szCs w:val="2"/>
        </w:rPr>
      </w:pPr>
      <w:r>
        <w:rPr>
          <w:rFonts w:ascii="Calibri" w:hAnsi="Calibri" w:cs="SimSun"/>
          <w:noProof/>
          <w:color w:val="auto"/>
          <w:lang w:val="fr-FR" w:eastAsia="fr-FR"/>
        </w:rPr>
        <w:drawing>
          <wp:inline distT="0" distB="0" distL="0" distR="0">
            <wp:extent cx="1876425" cy="1123950"/>
            <wp:effectExtent l="0" t="0" r="9525" b="0"/>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76425" cy="1123950"/>
                    </a:xfrm>
                    <a:prstGeom prst="rect">
                      <a:avLst/>
                    </a:prstGeom>
                    <a:noFill/>
                    <a:ln>
                      <a:noFill/>
                    </a:ln>
                  </pic:spPr>
                </pic:pic>
              </a:graphicData>
            </a:graphic>
          </wp:inline>
        </w:drawing>
      </w:r>
    </w:p>
    <w:p w:rsidR="000936A1" w:rsidRDefault="000936A1">
      <w:pPr>
        <w:pStyle w:val="5"/>
        <w:shd w:val="clear" w:color="auto" w:fill="auto"/>
        <w:spacing w:line="240" w:lineRule="exact"/>
        <w:ind w:left="40" w:firstLine="0"/>
        <w:jc w:val="left"/>
        <w:rPr>
          <w:rFonts w:ascii="Calibri" w:hAnsi="Calibri" w:cs="Times New Roman"/>
          <w:lang w:val="fr-FR"/>
        </w:rPr>
      </w:pPr>
      <w:r>
        <w:rPr>
          <w:rFonts w:ascii="Calibri" w:hAnsi="Calibri"/>
          <w:lang w:val="fr-FR"/>
        </w:rPr>
        <w:t>1. Pousser le levier de commande de gaz vers l'extrême droite</w:t>
      </w:r>
    </w:p>
    <w:p w:rsidR="000936A1" w:rsidRDefault="000936A1" w:rsidP="0011584A">
      <w:pPr>
        <w:framePr w:w="6159" w:h="1771" w:hSpace="528" w:wrap="notBeside" w:vAnchor="text" w:hAnchor="text" w:x="1701" w:y="6"/>
        <w:widowControl/>
        <w:ind w:leftChars="-59" w:left="-142" w:firstLineChars="59" w:firstLine="142"/>
        <w:rPr>
          <w:rFonts w:ascii="Calibri" w:hAnsi="Calibri" w:cs="SimSun"/>
          <w:color w:val="auto"/>
          <w:lang w:val="fr-FR"/>
        </w:rPr>
      </w:pPr>
    </w:p>
    <w:p w:rsidR="000936A1" w:rsidRDefault="000936A1">
      <w:pPr>
        <w:rPr>
          <w:rFonts w:ascii="Calibri" w:hAnsi="Calibri" w:cs="Times New Roman"/>
          <w:sz w:val="2"/>
          <w:szCs w:val="2"/>
        </w:rPr>
      </w:pPr>
    </w:p>
    <w:p w:rsidR="000936A1" w:rsidRDefault="000936A1">
      <w:pPr>
        <w:pStyle w:val="5"/>
        <w:shd w:val="clear" w:color="auto" w:fill="auto"/>
        <w:spacing w:line="240" w:lineRule="exact"/>
        <w:ind w:left="40" w:firstLine="0"/>
        <w:jc w:val="left"/>
        <w:rPr>
          <w:rFonts w:ascii="Calibri" w:hAnsi="Calibri" w:cs="Times New Roman"/>
          <w:lang w:val="fr-FR"/>
        </w:rPr>
      </w:pPr>
      <w:r>
        <w:rPr>
          <w:rFonts w:ascii="Calibri" w:hAnsi="Calibri"/>
          <w:lang w:val="fr-FR"/>
        </w:rPr>
        <w:t>2. Mettre l'interrupteur du moteur sur le bouton "OFF"</w:t>
      </w:r>
    </w:p>
    <w:p w:rsidR="000936A1" w:rsidRDefault="000936A1">
      <w:pPr>
        <w:pStyle w:val="5"/>
        <w:shd w:val="clear" w:color="auto" w:fill="auto"/>
        <w:spacing w:line="240" w:lineRule="exact"/>
        <w:ind w:firstLine="0"/>
        <w:jc w:val="left"/>
        <w:rPr>
          <w:rFonts w:ascii="Calibri" w:hAnsi="Calibri" w:cs="Times New Roman"/>
          <w:lang w:val="fr-FR"/>
        </w:rPr>
      </w:pPr>
    </w:p>
    <w:p w:rsidR="000936A1" w:rsidRDefault="00FB2029">
      <w:pPr>
        <w:framePr w:h="2040" w:wrap="notBeside" w:vAnchor="text" w:hAnchor="text" w:y="1"/>
        <w:rPr>
          <w:rFonts w:ascii="Calibri" w:hAnsi="Calibri" w:cs="Times New Roman"/>
          <w:sz w:val="2"/>
          <w:szCs w:val="2"/>
        </w:rPr>
      </w:pPr>
      <w:r>
        <w:rPr>
          <w:rFonts w:ascii="Calibri" w:hAnsi="Calibri" w:cs="Times New Roman"/>
          <w:noProof/>
          <w:sz w:val="2"/>
          <w:szCs w:val="2"/>
          <w:lang w:val="fr-FR" w:eastAsia="fr-FR"/>
        </w:rPr>
        <w:drawing>
          <wp:inline distT="0" distB="0" distL="0" distR="0">
            <wp:extent cx="2733675" cy="1333500"/>
            <wp:effectExtent l="0" t="0" r="9525" b="0"/>
            <wp:docPr id="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33675" cy="1333500"/>
                    </a:xfrm>
                    <a:prstGeom prst="rect">
                      <a:avLst/>
                    </a:prstGeom>
                    <a:noFill/>
                    <a:ln>
                      <a:noFill/>
                    </a:ln>
                  </pic:spPr>
                </pic:pic>
              </a:graphicData>
            </a:graphic>
          </wp:inline>
        </w:drawing>
      </w:r>
    </w:p>
    <w:p w:rsidR="000936A1" w:rsidRDefault="000936A1">
      <w:pPr>
        <w:pStyle w:val="a5"/>
        <w:framePr w:h="2040" w:wrap="notBeside" w:vAnchor="text" w:hAnchor="text" w:y="1"/>
        <w:shd w:val="clear" w:color="auto" w:fill="auto"/>
        <w:spacing w:line="190" w:lineRule="exact"/>
        <w:rPr>
          <w:rFonts w:ascii="Calibri" w:hAnsi="Calibri" w:cs="Times New Roman"/>
        </w:rPr>
      </w:pPr>
    </w:p>
    <w:p w:rsidR="000936A1" w:rsidRDefault="000936A1">
      <w:pPr>
        <w:pStyle w:val="a5"/>
        <w:framePr w:h="2040" w:wrap="notBeside" w:vAnchor="text" w:hAnchor="text" w:y="1"/>
        <w:shd w:val="clear" w:color="auto" w:fill="auto"/>
        <w:spacing w:line="190" w:lineRule="exact"/>
        <w:rPr>
          <w:rFonts w:ascii="Calibri" w:hAnsi="Calibri" w:cs="Times New Roman"/>
        </w:rPr>
      </w:pPr>
      <w:r>
        <w:rPr>
          <w:rFonts w:ascii="Calibri" w:hAnsi="Calibri"/>
        </w:rPr>
        <w:t xml:space="preserve">3. Fermer le robinet d’essence </w:t>
      </w:r>
    </w:p>
    <w:p w:rsidR="000936A1" w:rsidRDefault="000936A1">
      <w:pPr>
        <w:spacing w:line="780" w:lineRule="exact"/>
        <w:rPr>
          <w:rFonts w:ascii="Calibri" w:hAnsi="Calibri" w:cs="Times New Roman"/>
        </w:rPr>
      </w:pPr>
    </w:p>
    <w:p w:rsidR="000936A1" w:rsidRDefault="00FB2029">
      <w:pPr>
        <w:framePr w:h="2141" w:wrap="notBeside" w:vAnchor="text" w:hAnchor="text" w:y="1"/>
        <w:rPr>
          <w:rFonts w:ascii="Calibri" w:hAnsi="Calibri" w:cs="Times New Roman"/>
          <w:sz w:val="2"/>
          <w:szCs w:val="2"/>
        </w:rPr>
      </w:pPr>
      <w:r>
        <w:rPr>
          <w:rFonts w:ascii="Calibri" w:hAnsi="Calibri" w:cs="Times New Roman"/>
          <w:noProof/>
          <w:lang w:val="fr-FR" w:eastAsia="fr-FR"/>
        </w:rPr>
        <w:drawing>
          <wp:inline distT="0" distB="0" distL="0" distR="0">
            <wp:extent cx="2514600" cy="1362075"/>
            <wp:effectExtent l="0" t="0" r="0" b="9525"/>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14600" cy="1362075"/>
                    </a:xfrm>
                    <a:prstGeom prst="rect">
                      <a:avLst/>
                    </a:prstGeom>
                    <a:noFill/>
                    <a:ln>
                      <a:noFill/>
                    </a:ln>
                  </pic:spPr>
                </pic:pic>
              </a:graphicData>
            </a:graphic>
          </wp:inline>
        </w:drawing>
      </w:r>
    </w:p>
    <w:p w:rsidR="000936A1" w:rsidRDefault="000936A1">
      <w:pPr>
        <w:rPr>
          <w:rFonts w:ascii="Calibri" w:hAnsi="Calibri" w:cs="Times New Roman"/>
          <w:sz w:val="2"/>
          <w:szCs w:val="2"/>
        </w:rPr>
      </w:pPr>
    </w:p>
    <w:p w:rsidR="000936A1" w:rsidRDefault="000936A1">
      <w:pPr>
        <w:pStyle w:val="5"/>
        <w:shd w:val="clear" w:color="auto" w:fill="auto"/>
        <w:spacing w:before="297" w:line="190" w:lineRule="exact"/>
        <w:ind w:left="40" w:firstLine="0"/>
        <w:jc w:val="left"/>
        <w:rPr>
          <w:rFonts w:ascii="Calibri" w:hAnsi="Calibri" w:cs="Times New Roman"/>
        </w:rPr>
      </w:pPr>
      <w:r>
        <w:rPr>
          <w:rFonts w:ascii="Calibri" w:hAnsi="Calibri"/>
        </w:rPr>
        <w:t xml:space="preserve">4. Fermer le robinet d’alimentation d’ eau </w:t>
      </w:r>
    </w:p>
    <w:p w:rsidR="000936A1" w:rsidRDefault="000936A1">
      <w:pPr>
        <w:widowControl/>
        <w:rPr>
          <w:rFonts w:ascii="Calibri" w:hAnsi="Calibri" w:cs="Times New Roman"/>
        </w:rPr>
      </w:pPr>
    </w:p>
    <w:p w:rsidR="000936A1" w:rsidRDefault="000936A1">
      <w:pPr>
        <w:widowControl/>
        <w:rPr>
          <w:rFonts w:ascii="Calibri" w:hAnsi="Calibri" w:cs="Times New Roman"/>
        </w:rPr>
      </w:pPr>
    </w:p>
    <w:p w:rsidR="000936A1" w:rsidRDefault="000936A1">
      <w:pPr>
        <w:widowControl/>
        <w:rPr>
          <w:rFonts w:ascii="Calibri" w:hAnsi="Calibri" w:cs="Times New Roman"/>
        </w:rPr>
      </w:pPr>
    </w:p>
    <w:p w:rsidR="000936A1" w:rsidRDefault="000936A1">
      <w:pPr>
        <w:widowControl/>
        <w:rPr>
          <w:rFonts w:ascii="Calibri" w:hAnsi="Calibri" w:cs="Times New Roman"/>
        </w:rPr>
      </w:pPr>
    </w:p>
    <w:p w:rsidR="000936A1" w:rsidRDefault="000936A1">
      <w:pPr>
        <w:widowControl/>
        <w:rPr>
          <w:rFonts w:ascii="Calibri" w:hAnsi="Calibri" w:cs="Times New Roman"/>
        </w:rPr>
      </w:pPr>
    </w:p>
    <w:p w:rsidR="000936A1" w:rsidRDefault="000936A1">
      <w:pPr>
        <w:widowControl/>
        <w:rPr>
          <w:rFonts w:ascii="Calibri" w:hAnsi="Calibri" w:cs="Times New Roman"/>
        </w:rPr>
      </w:pPr>
    </w:p>
    <w:p w:rsidR="000936A1" w:rsidRDefault="000936A1">
      <w:pPr>
        <w:widowControl/>
        <w:rPr>
          <w:rFonts w:ascii="Calibri" w:hAnsi="Calibri" w:cs="Times New Roman"/>
        </w:rPr>
      </w:pPr>
    </w:p>
    <w:p w:rsidR="000936A1" w:rsidRDefault="000936A1">
      <w:pPr>
        <w:widowControl/>
        <w:rPr>
          <w:rFonts w:ascii="Calibri" w:hAnsi="Calibri" w:cs="Times New Roman"/>
        </w:rPr>
      </w:pPr>
    </w:p>
    <w:p w:rsidR="000936A1" w:rsidRDefault="000936A1">
      <w:pPr>
        <w:widowControl/>
        <w:rPr>
          <w:rFonts w:ascii="Calibri" w:hAnsi="Calibri" w:cs="Times New Roman"/>
        </w:rPr>
      </w:pPr>
    </w:p>
    <w:p w:rsidR="000936A1" w:rsidRDefault="00FB2029">
      <w:pPr>
        <w:widowControl/>
        <w:rPr>
          <w:rFonts w:ascii="Calibri" w:hAnsi="Calibri" w:cs="Times New Roman"/>
        </w:rPr>
      </w:pPr>
      <w:r>
        <w:rPr>
          <w:rFonts w:ascii="Calibri" w:hAnsi="Calibri" w:cs="Times New Roman"/>
          <w:noProof/>
          <w:lang w:val="fr-FR" w:eastAsia="fr-FR"/>
        </w:rPr>
        <w:drawing>
          <wp:inline distT="0" distB="0" distL="0" distR="0">
            <wp:extent cx="2390775" cy="135255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90775" cy="1352550"/>
                    </a:xfrm>
                    <a:prstGeom prst="rect">
                      <a:avLst/>
                    </a:prstGeom>
                    <a:noFill/>
                    <a:ln>
                      <a:noFill/>
                    </a:ln>
                  </pic:spPr>
                </pic:pic>
              </a:graphicData>
            </a:graphic>
          </wp:inline>
        </w:drawing>
      </w:r>
    </w:p>
    <w:p w:rsidR="000936A1" w:rsidRDefault="000936A1">
      <w:pPr>
        <w:pStyle w:val="5"/>
        <w:shd w:val="clear" w:color="auto" w:fill="auto"/>
        <w:spacing w:line="240" w:lineRule="exact"/>
        <w:ind w:left="40" w:firstLine="0"/>
        <w:jc w:val="left"/>
        <w:rPr>
          <w:rFonts w:ascii="Calibri" w:hAnsi="Calibri" w:cs="Times New Roman"/>
        </w:rPr>
      </w:pPr>
    </w:p>
    <w:p w:rsidR="000936A1" w:rsidRDefault="000936A1">
      <w:pPr>
        <w:pStyle w:val="5"/>
        <w:shd w:val="clear" w:color="auto" w:fill="auto"/>
        <w:spacing w:line="240" w:lineRule="exact"/>
        <w:ind w:left="40" w:firstLine="0"/>
        <w:jc w:val="left"/>
        <w:rPr>
          <w:rFonts w:ascii="Calibri" w:hAnsi="Calibri" w:cs="Times New Roman"/>
          <w:lang w:val="fr-FR"/>
        </w:rPr>
      </w:pPr>
      <w:r>
        <w:rPr>
          <w:rFonts w:ascii="Calibri" w:hAnsi="Calibri"/>
          <w:lang w:val="fr-FR"/>
        </w:rPr>
        <w:t xml:space="preserve">5. presser sur la gâchette pour libérer la pression d’eau. </w:t>
      </w:r>
    </w:p>
    <w:p w:rsidR="000936A1" w:rsidRDefault="000936A1">
      <w:pPr>
        <w:pStyle w:val="5"/>
        <w:shd w:val="clear" w:color="auto" w:fill="auto"/>
        <w:spacing w:line="240" w:lineRule="exact"/>
        <w:ind w:left="40" w:firstLine="0"/>
        <w:jc w:val="left"/>
        <w:rPr>
          <w:rFonts w:ascii="Calibri" w:hAnsi="Calibri" w:cs="Times New Roman"/>
          <w:lang w:val="fr-FR"/>
        </w:rPr>
      </w:pPr>
    </w:p>
    <w:p w:rsidR="000936A1" w:rsidRDefault="00FB2029">
      <w:pPr>
        <w:framePr w:h="2486" w:wrap="notBeside" w:vAnchor="text" w:hAnchor="text" w:y="1"/>
        <w:rPr>
          <w:rFonts w:ascii="Calibri" w:hAnsi="Calibri" w:cs="Times New Roman"/>
          <w:sz w:val="2"/>
          <w:szCs w:val="2"/>
        </w:rPr>
      </w:pPr>
      <w:r>
        <w:rPr>
          <w:rFonts w:ascii="Calibri" w:hAnsi="Calibri" w:cs="Times New Roman"/>
          <w:noProof/>
          <w:lang w:val="fr-FR" w:eastAsia="fr-FR"/>
        </w:rPr>
        <w:drawing>
          <wp:inline distT="0" distB="0" distL="0" distR="0">
            <wp:extent cx="2600325" cy="153352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00325" cy="1533525"/>
                    </a:xfrm>
                    <a:prstGeom prst="rect">
                      <a:avLst/>
                    </a:prstGeom>
                    <a:noFill/>
                    <a:ln>
                      <a:noFill/>
                    </a:ln>
                  </pic:spPr>
                </pic:pic>
              </a:graphicData>
            </a:graphic>
          </wp:inline>
        </w:drawing>
      </w:r>
    </w:p>
    <w:p w:rsidR="000936A1" w:rsidRDefault="000936A1">
      <w:pPr>
        <w:rPr>
          <w:rFonts w:ascii="Calibri" w:hAnsi="Calibri" w:cs="Times New Roman"/>
          <w:sz w:val="2"/>
          <w:szCs w:val="2"/>
        </w:rPr>
      </w:pPr>
    </w:p>
    <w:p w:rsidR="000936A1" w:rsidRDefault="000936A1">
      <w:pPr>
        <w:pStyle w:val="5"/>
        <w:shd w:val="clear" w:color="auto" w:fill="auto"/>
        <w:spacing w:line="240" w:lineRule="exact"/>
        <w:ind w:left="40" w:firstLine="0"/>
        <w:jc w:val="left"/>
        <w:rPr>
          <w:rFonts w:ascii="Calibri" w:hAnsi="Calibri" w:cs="Times New Roman"/>
        </w:rPr>
      </w:pPr>
    </w:p>
    <w:p w:rsidR="000936A1" w:rsidRDefault="000936A1">
      <w:pPr>
        <w:pStyle w:val="5"/>
        <w:shd w:val="clear" w:color="auto" w:fill="auto"/>
        <w:spacing w:line="240" w:lineRule="exact"/>
        <w:ind w:left="40" w:firstLine="0"/>
        <w:jc w:val="left"/>
        <w:rPr>
          <w:rFonts w:ascii="Calibri" w:hAnsi="Calibri" w:cs="Times New Roman"/>
          <w:lang w:val="fr-FR"/>
        </w:rPr>
      </w:pPr>
      <w:r>
        <w:rPr>
          <w:rFonts w:ascii="Calibri" w:hAnsi="Calibri"/>
          <w:lang w:val="fr-FR"/>
        </w:rPr>
        <w:t>6. Déconnecter le flexible d’entrée d'eau du raccord d’entrée d’eau du nettoyeur.</w:t>
      </w:r>
    </w:p>
    <w:p w:rsidR="000936A1" w:rsidRDefault="000936A1">
      <w:pPr>
        <w:pStyle w:val="5"/>
        <w:shd w:val="clear" w:color="auto" w:fill="auto"/>
        <w:spacing w:line="240" w:lineRule="exact"/>
        <w:ind w:left="40" w:firstLine="0"/>
        <w:jc w:val="left"/>
        <w:rPr>
          <w:rFonts w:ascii="Calibri" w:hAnsi="Calibri" w:cs="Times New Roman"/>
          <w:lang w:val="fr-FR"/>
        </w:rPr>
      </w:pPr>
    </w:p>
    <w:p w:rsidR="000936A1" w:rsidRDefault="00FB2029">
      <w:pPr>
        <w:framePr w:h="2366" w:wrap="notBeside" w:vAnchor="text" w:hAnchor="text" w:y="1"/>
        <w:rPr>
          <w:rFonts w:ascii="Calibri" w:hAnsi="Calibri" w:cs="Times New Roman"/>
          <w:sz w:val="2"/>
          <w:szCs w:val="2"/>
        </w:rPr>
      </w:pPr>
      <w:r>
        <w:rPr>
          <w:rFonts w:ascii="Calibri" w:hAnsi="Calibri" w:cs="Times New Roman"/>
          <w:noProof/>
          <w:lang w:val="fr-FR" w:eastAsia="fr-FR"/>
        </w:rPr>
        <w:drawing>
          <wp:inline distT="0" distB="0" distL="0" distR="0">
            <wp:extent cx="2476500" cy="14859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76500" cy="1485900"/>
                    </a:xfrm>
                    <a:prstGeom prst="rect">
                      <a:avLst/>
                    </a:prstGeom>
                    <a:noFill/>
                    <a:ln>
                      <a:noFill/>
                    </a:ln>
                  </pic:spPr>
                </pic:pic>
              </a:graphicData>
            </a:graphic>
          </wp:inline>
        </w:drawing>
      </w:r>
    </w:p>
    <w:p w:rsidR="000936A1" w:rsidRDefault="000936A1">
      <w:pPr>
        <w:rPr>
          <w:rFonts w:ascii="Calibri" w:hAnsi="Calibri" w:cs="Times New Roman"/>
          <w:sz w:val="2"/>
          <w:szCs w:val="2"/>
        </w:rPr>
      </w:pPr>
    </w:p>
    <w:p w:rsidR="000936A1" w:rsidRDefault="000936A1">
      <w:pPr>
        <w:pStyle w:val="5"/>
        <w:shd w:val="clear" w:color="auto" w:fill="auto"/>
        <w:spacing w:line="240" w:lineRule="exact"/>
        <w:ind w:left="40" w:right="198" w:firstLine="0"/>
        <w:jc w:val="left"/>
        <w:rPr>
          <w:rFonts w:ascii="Calibri" w:hAnsi="Calibri" w:cs="Times New Roman"/>
        </w:rPr>
      </w:pPr>
    </w:p>
    <w:p w:rsidR="000936A1" w:rsidRDefault="000936A1">
      <w:pPr>
        <w:pStyle w:val="5"/>
        <w:shd w:val="clear" w:color="auto" w:fill="auto"/>
        <w:spacing w:line="240" w:lineRule="exact"/>
        <w:ind w:left="40" w:right="198" w:firstLine="0"/>
        <w:jc w:val="left"/>
        <w:rPr>
          <w:rFonts w:ascii="Calibri" w:hAnsi="Calibri"/>
          <w:lang w:val="fr-FR"/>
        </w:rPr>
      </w:pPr>
      <w:r>
        <w:rPr>
          <w:rFonts w:ascii="Calibri" w:hAnsi="Calibri"/>
          <w:lang w:val="fr-FR"/>
        </w:rPr>
        <w:t>7. Déconnecter le flexible d’eau haute pression du raccord de sortie d’eau du nettoyeur.</w:t>
      </w:r>
    </w:p>
    <w:p w:rsidR="000936A1" w:rsidRDefault="000936A1">
      <w:pPr>
        <w:pStyle w:val="5"/>
        <w:shd w:val="clear" w:color="auto" w:fill="auto"/>
        <w:spacing w:line="240" w:lineRule="exact"/>
        <w:ind w:left="40" w:right="198" w:firstLine="0"/>
        <w:jc w:val="left"/>
        <w:rPr>
          <w:rFonts w:ascii="Calibri" w:hAnsi="Calibri" w:cs="Times New Roman"/>
          <w:lang w:val="fr-FR"/>
        </w:rPr>
      </w:pPr>
    </w:p>
    <w:p w:rsidR="000936A1" w:rsidRDefault="00FB2029">
      <w:pPr>
        <w:framePr w:h="2357" w:wrap="notBeside" w:vAnchor="text" w:hAnchor="text" w:y="1"/>
        <w:rPr>
          <w:rFonts w:ascii="Calibri" w:hAnsi="Calibri" w:cs="Times New Roman"/>
          <w:sz w:val="2"/>
          <w:szCs w:val="2"/>
        </w:rPr>
      </w:pPr>
      <w:r>
        <w:rPr>
          <w:rFonts w:ascii="Calibri" w:hAnsi="Calibri" w:cs="Times New Roman"/>
          <w:noProof/>
          <w:lang w:val="fr-FR" w:eastAsia="fr-FR"/>
        </w:rPr>
        <w:drawing>
          <wp:inline distT="0" distB="0" distL="0" distR="0">
            <wp:extent cx="2476500" cy="145732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76500" cy="1457325"/>
                    </a:xfrm>
                    <a:prstGeom prst="rect">
                      <a:avLst/>
                    </a:prstGeom>
                    <a:noFill/>
                    <a:ln>
                      <a:noFill/>
                    </a:ln>
                  </pic:spPr>
                </pic:pic>
              </a:graphicData>
            </a:graphic>
          </wp:inline>
        </w:drawing>
      </w:r>
    </w:p>
    <w:p w:rsidR="000936A1" w:rsidRDefault="000936A1">
      <w:pPr>
        <w:rPr>
          <w:rFonts w:ascii="Calibri" w:hAnsi="Calibri" w:cs="Times New Roman"/>
          <w:sz w:val="2"/>
          <w:szCs w:val="2"/>
        </w:rPr>
      </w:pPr>
    </w:p>
    <w:p w:rsidR="000936A1" w:rsidRDefault="000936A1">
      <w:pPr>
        <w:pStyle w:val="5"/>
        <w:shd w:val="clear" w:color="auto" w:fill="auto"/>
        <w:spacing w:line="240" w:lineRule="exact"/>
        <w:ind w:left="40" w:firstLine="0"/>
        <w:jc w:val="left"/>
        <w:rPr>
          <w:rFonts w:ascii="Calibri" w:hAnsi="Calibri" w:cs="Times New Roman"/>
        </w:rPr>
      </w:pPr>
    </w:p>
    <w:p w:rsidR="000936A1" w:rsidRDefault="000936A1">
      <w:pPr>
        <w:pStyle w:val="5"/>
        <w:numPr>
          <w:ilvl w:val="0"/>
          <w:numId w:val="5"/>
        </w:numPr>
        <w:shd w:val="clear" w:color="auto" w:fill="auto"/>
        <w:spacing w:line="240" w:lineRule="exact"/>
        <w:ind w:left="40" w:firstLine="0"/>
        <w:jc w:val="left"/>
        <w:rPr>
          <w:rFonts w:ascii="Calibri" w:hAnsi="Calibri"/>
          <w:lang w:val="fr-FR"/>
        </w:rPr>
      </w:pPr>
      <w:r>
        <w:rPr>
          <w:rFonts w:ascii="Calibri" w:hAnsi="Calibri"/>
          <w:lang w:val="fr-FR"/>
        </w:rPr>
        <w:t xml:space="preserve">Engager la languette de verrouillage de la gâchette. </w:t>
      </w:r>
    </w:p>
    <w:p w:rsidR="000936A1" w:rsidRDefault="000936A1">
      <w:pPr>
        <w:pStyle w:val="5"/>
        <w:shd w:val="clear" w:color="auto" w:fill="auto"/>
        <w:spacing w:line="240" w:lineRule="exact"/>
        <w:ind w:firstLine="0"/>
        <w:jc w:val="left"/>
        <w:rPr>
          <w:rFonts w:ascii="Calibri" w:hAnsi="Calibri" w:cs="Times New Roman"/>
          <w:lang w:val="fr-FR"/>
        </w:rPr>
      </w:pPr>
    </w:p>
    <w:p w:rsidR="000936A1" w:rsidRDefault="000936A1">
      <w:pPr>
        <w:pStyle w:val="5"/>
        <w:shd w:val="clear" w:color="auto" w:fill="auto"/>
        <w:spacing w:line="240" w:lineRule="exact"/>
        <w:ind w:left="40" w:firstLine="0"/>
        <w:jc w:val="left"/>
        <w:rPr>
          <w:rFonts w:ascii="Calibri" w:hAnsi="Calibri" w:cs="Times New Roman"/>
          <w:lang w:val="fr-FR"/>
        </w:rPr>
      </w:pPr>
    </w:p>
    <w:p w:rsidR="000936A1" w:rsidRDefault="000936A1">
      <w:pPr>
        <w:pStyle w:val="5"/>
        <w:shd w:val="clear" w:color="auto" w:fill="auto"/>
        <w:spacing w:line="240" w:lineRule="exact"/>
        <w:ind w:left="40" w:firstLine="0"/>
        <w:jc w:val="left"/>
        <w:rPr>
          <w:rFonts w:ascii="Calibri" w:hAnsi="Calibri" w:cs="Times New Roman"/>
          <w:b/>
          <w:sz w:val="22"/>
          <w:szCs w:val="22"/>
          <w:lang w:val="fr-FR"/>
        </w:rPr>
      </w:pPr>
      <w:r>
        <w:rPr>
          <w:rFonts w:ascii="Calibri" w:hAnsi="Calibri" w:cs="Times New Roman"/>
          <w:b/>
          <w:sz w:val="22"/>
          <w:szCs w:val="22"/>
          <w:lang w:val="fr-FR"/>
        </w:rPr>
        <w:t>Ne pas faire tourner la pompe sans eau plus de 5 minutes.</w:t>
      </w:r>
    </w:p>
    <w:p w:rsidR="000936A1" w:rsidRDefault="000936A1">
      <w:pPr>
        <w:pStyle w:val="51"/>
        <w:shd w:val="clear" w:color="auto" w:fill="auto"/>
        <w:spacing w:line="240" w:lineRule="exact"/>
        <w:ind w:left="40" w:firstLine="0"/>
        <w:rPr>
          <w:rFonts w:ascii="Calibri" w:hAnsi="Calibri" w:cs="Times New Roman"/>
          <w:lang w:val="fr-FR"/>
        </w:rPr>
      </w:pPr>
    </w:p>
    <w:p w:rsidR="000936A1" w:rsidRDefault="000936A1">
      <w:pPr>
        <w:pStyle w:val="51"/>
        <w:shd w:val="clear" w:color="auto" w:fill="auto"/>
        <w:spacing w:line="240" w:lineRule="exact"/>
        <w:ind w:left="40" w:firstLine="0"/>
        <w:rPr>
          <w:rFonts w:ascii="Calibri" w:hAnsi="Calibri" w:cs="Times New Roman"/>
          <w:lang w:val="fr-FR"/>
        </w:rPr>
      </w:pPr>
    </w:p>
    <w:p w:rsidR="000936A1" w:rsidRDefault="000936A1">
      <w:pPr>
        <w:framePr w:h="2563" w:wrap="notBeside" w:vAnchor="text" w:hAnchor="text" w:y="1"/>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pStyle w:val="5"/>
        <w:shd w:val="clear" w:color="auto" w:fill="auto"/>
        <w:spacing w:line="240" w:lineRule="exact"/>
        <w:ind w:left="40" w:firstLine="0"/>
        <w:jc w:val="left"/>
        <w:rPr>
          <w:rFonts w:ascii="Calibri" w:hAnsi="Calibri" w:cs="Times New Roman"/>
        </w:rPr>
      </w:pPr>
    </w:p>
    <w:p w:rsidR="000936A1" w:rsidRDefault="000936A1">
      <w:pPr>
        <w:framePr w:h="2578" w:wrap="notBeside" w:vAnchor="text" w:hAnchor="text" w:y="1"/>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pStyle w:val="5"/>
        <w:shd w:val="clear" w:color="auto" w:fill="auto"/>
        <w:spacing w:line="240" w:lineRule="exact"/>
        <w:ind w:left="40" w:firstLine="0"/>
        <w:jc w:val="left"/>
        <w:rPr>
          <w:rFonts w:ascii="Calibri" w:hAnsi="Calibri" w:cs="Times New Roman"/>
        </w:rPr>
      </w:pPr>
    </w:p>
    <w:p w:rsidR="000936A1" w:rsidRDefault="000936A1">
      <w:pPr>
        <w:spacing w:line="300" w:lineRule="exact"/>
        <w:rPr>
          <w:rFonts w:ascii="Calibri" w:hAnsi="Calibri" w:cs="Times New Roman"/>
        </w:rPr>
      </w:pPr>
    </w:p>
    <w:p w:rsidR="000936A1" w:rsidRDefault="000936A1">
      <w:pPr>
        <w:framePr w:h="2251" w:wrap="notBeside" w:vAnchor="text" w:hAnchor="text" w:y="1"/>
        <w:rPr>
          <w:rFonts w:ascii="Calibri" w:hAnsi="Calibri" w:cs="Times New Roman"/>
          <w:sz w:val="2"/>
          <w:szCs w:val="2"/>
        </w:rPr>
      </w:pPr>
    </w:p>
    <w:p w:rsidR="000936A1" w:rsidRDefault="000936A1">
      <w:pPr>
        <w:rPr>
          <w:rFonts w:ascii="Calibri" w:hAnsi="Calibri" w:cs="Times New Roman"/>
          <w:sz w:val="2"/>
          <w:szCs w:val="2"/>
        </w:rPr>
      </w:pPr>
    </w:p>
    <w:p w:rsidR="000936A1" w:rsidRDefault="000936A1">
      <w:pPr>
        <w:pStyle w:val="5"/>
        <w:shd w:val="clear" w:color="auto" w:fill="auto"/>
        <w:spacing w:line="240" w:lineRule="exact"/>
        <w:ind w:left="40" w:firstLine="0"/>
        <w:jc w:val="left"/>
        <w:rPr>
          <w:rFonts w:ascii="Calibri" w:hAnsi="Calibri" w:cs="Times New Roman"/>
        </w:rPr>
      </w:pPr>
    </w:p>
    <w:p w:rsidR="000936A1" w:rsidRDefault="000936A1">
      <w:pPr>
        <w:widowControl/>
        <w:rPr>
          <w:rFonts w:ascii="Calibri" w:hAnsi="Calibri"/>
          <w:lang w:val="fr-FR"/>
        </w:rPr>
      </w:pPr>
      <w:r>
        <w:rPr>
          <w:rFonts w:ascii="Calibri" w:hAnsi="Calibri"/>
          <w:lang w:val="fr-FR"/>
        </w:rPr>
        <w:br w:type="page"/>
      </w:r>
    </w:p>
    <w:p w:rsidR="000936A1" w:rsidRDefault="000936A1">
      <w:pPr>
        <w:framePr w:h="1366" w:wrap="notBeside" w:vAnchor="text" w:hAnchor="text" w:y="7"/>
        <w:rPr>
          <w:rFonts w:ascii="Calibri" w:hAnsi="Calibri" w:cs="Times New Roman"/>
          <w:sz w:val="2"/>
          <w:szCs w:val="2"/>
        </w:rPr>
      </w:pPr>
    </w:p>
    <w:p w:rsidR="000936A1" w:rsidRDefault="000936A1">
      <w:pPr>
        <w:pStyle w:val="5"/>
        <w:shd w:val="clear" w:color="auto" w:fill="auto"/>
        <w:spacing w:line="240" w:lineRule="exact"/>
        <w:ind w:firstLine="0"/>
        <w:rPr>
          <w:rFonts w:ascii="Calibri" w:hAnsi="Calibri" w:cs="Times New Roman"/>
        </w:rPr>
      </w:pPr>
    </w:p>
    <w:p w:rsidR="000936A1" w:rsidRDefault="000936A1">
      <w:pPr>
        <w:pStyle w:val="5"/>
        <w:shd w:val="clear" w:color="auto" w:fill="auto"/>
        <w:spacing w:line="240" w:lineRule="exact"/>
        <w:ind w:firstLine="0"/>
        <w:rPr>
          <w:rFonts w:ascii="Calibri" w:hAnsi="Calibri" w:cs="Times New Roman"/>
          <w:lang w:val="fr-FR"/>
        </w:rPr>
      </w:pPr>
    </w:p>
    <w:p w:rsidR="000936A1" w:rsidRDefault="000936A1">
      <w:pPr>
        <w:pStyle w:val="1110"/>
        <w:shd w:val="clear" w:color="auto" w:fill="auto"/>
        <w:spacing w:after="0" w:line="240" w:lineRule="exact"/>
        <w:ind w:left="20"/>
        <w:jc w:val="both"/>
        <w:rPr>
          <w:rFonts w:ascii="Calibri" w:hAnsi="Calibri" w:cs="Times New Roman"/>
          <w:u w:val="single"/>
        </w:rPr>
      </w:pPr>
      <w:r>
        <w:rPr>
          <w:rFonts w:ascii="Calibri" w:hAnsi="Calibri"/>
          <w:u w:val="single"/>
        </w:rPr>
        <w:t>Stockage prolongé :</w:t>
      </w:r>
    </w:p>
    <w:p w:rsidR="000936A1" w:rsidRDefault="000936A1">
      <w:pPr>
        <w:pStyle w:val="1110"/>
        <w:shd w:val="clear" w:color="auto" w:fill="auto"/>
        <w:spacing w:after="0" w:line="240" w:lineRule="exact"/>
        <w:ind w:left="20"/>
        <w:jc w:val="both"/>
        <w:rPr>
          <w:rFonts w:ascii="Calibri" w:hAnsi="Calibri" w:cs="Times New Roman"/>
        </w:rPr>
      </w:pPr>
    </w:p>
    <w:p w:rsidR="000936A1" w:rsidRDefault="000936A1">
      <w:pPr>
        <w:pStyle w:val="5"/>
        <w:numPr>
          <w:ilvl w:val="0"/>
          <w:numId w:val="6"/>
        </w:numPr>
        <w:shd w:val="clear" w:color="auto" w:fill="auto"/>
        <w:tabs>
          <w:tab w:val="left" w:pos="751"/>
        </w:tabs>
        <w:spacing w:line="240" w:lineRule="exact"/>
        <w:ind w:left="380" w:firstLine="0"/>
        <w:rPr>
          <w:rFonts w:ascii="Calibri" w:hAnsi="Calibri" w:cs="Times New Roman"/>
          <w:lang w:val="fr-FR"/>
        </w:rPr>
      </w:pPr>
      <w:r>
        <w:rPr>
          <w:rFonts w:ascii="Calibri" w:hAnsi="Calibri"/>
          <w:lang w:val="fr-FR"/>
        </w:rPr>
        <w:t>Retirer tous les raccords d'eau</w:t>
      </w:r>
    </w:p>
    <w:p w:rsidR="000936A1" w:rsidRDefault="000936A1">
      <w:pPr>
        <w:pStyle w:val="5"/>
        <w:shd w:val="clear" w:color="auto" w:fill="auto"/>
        <w:tabs>
          <w:tab w:val="left" w:pos="751"/>
        </w:tabs>
        <w:spacing w:line="240" w:lineRule="exact"/>
        <w:ind w:left="380" w:firstLine="0"/>
        <w:rPr>
          <w:rFonts w:ascii="Calibri" w:hAnsi="Calibri" w:cs="Times New Roman"/>
          <w:lang w:val="fr-FR"/>
        </w:rPr>
      </w:pPr>
    </w:p>
    <w:p w:rsidR="000936A1" w:rsidRDefault="000936A1">
      <w:pPr>
        <w:pStyle w:val="190"/>
        <w:numPr>
          <w:ilvl w:val="0"/>
          <w:numId w:val="6"/>
        </w:numPr>
        <w:shd w:val="clear" w:color="auto" w:fill="auto"/>
        <w:tabs>
          <w:tab w:val="left" w:pos="751"/>
        </w:tabs>
        <w:spacing w:after="0" w:line="240" w:lineRule="exact"/>
        <w:ind w:left="380"/>
        <w:rPr>
          <w:rFonts w:ascii="Calibri" w:hAnsi="Calibri" w:cs="Times New Roman"/>
          <w:b w:val="0"/>
          <w:sz w:val="19"/>
          <w:szCs w:val="19"/>
          <w:lang w:val="fr-FR"/>
        </w:rPr>
      </w:pPr>
      <w:r>
        <w:rPr>
          <w:rFonts w:ascii="Calibri" w:hAnsi="Calibri"/>
          <w:b w:val="0"/>
          <w:sz w:val="19"/>
          <w:lang w:val="fr-FR"/>
        </w:rPr>
        <w:t>Laisser fonctionner le nettoyeur pendant quelques secondes afin d’évacuer l’eau restante.</w:t>
      </w:r>
    </w:p>
    <w:p w:rsidR="000936A1" w:rsidRDefault="000936A1">
      <w:pPr>
        <w:pStyle w:val="5"/>
        <w:numPr>
          <w:ilvl w:val="0"/>
          <w:numId w:val="6"/>
        </w:numPr>
        <w:shd w:val="clear" w:color="auto" w:fill="auto"/>
        <w:tabs>
          <w:tab w:val="left" w:pos="751"/>
        </w:tabs>
        <w:spacing w:line="509" w:lineRule="exact"/>
        <w:ind w:left="380" w:firstLine="0"/>
        <w:rPr>
          <w:rFonts w:ascii="Calibri" w:hAnsi="Calibri" w:cs="Times New Roman"/>
          <w:lang w:val="fr-FR"/>
        </w:rPr>
      </w:pPr>
      <w:r>
        <w:rPr>
          <w:rFonts w:ascii="Calibri" w:hAnsi="Calibri"/>
          <w:lang w:val="fr-FR"/>
        </w:rPr>
        <w:t>Vidanger le carburant du nettoyeur.</w:t>
      </w:r>
    </w:p>
    <w:p w:rsidR="000936A1" w:rsidRDefault="000936A1">
      <w:pPr>
        <w:pStyle w:val="190"/>
        <w:shd w:val="clear" w:color="auto" w:fill="auto"/>
        <w:tabs>
          <w:tab w:val="left" w:pos="751"/>
        </w:tabs>
        <w:spacing w:after="0" w:line="240" w:lineRule="exact"/>
        <w:ind w:left="380"/>
        <w:rPr>
          <w:rFonts w:ascii="Calibri" w:hAnsi="Calibri" w:cs="Times New Roman"/>
          <w:lang w:val="fr-FR"/>
        </w:rPr>
      </w:pPr>
    </w:p>
    <w:p w:rsidR="000936A1" w:rsidRDefault="000936A1">
      <w:pPr>
        <w:pStyle w:val="5"/>
        <w:numPr>
          <w:ilvl w:val="0"/>
          <w:numId w:val="6"/>
        </w:numPr>
        <w:shd w:val="clear" w:color="auto" w:fill="auto"/>
        <w:tabs>
          <w:tab w:val="left" w:pos="751"/>
        </w:tabs>
        <w:spacing w:line="240" w:lineRule="exact"/>
        <w:ind w:left="380" w:firstLine="0"/>
        <w:rPr>
          <w:rFonts w:ascii="Calibri" w:hAnsi="Calibri" w:cs="Times New Roman"/>
          <w:lang w:val="fr-FR"/>
        </w:rPr>
      </w:pPr>
      <w:r>
        <w:rPr>
          <w:rFonts w:ascii="Calibri" w:hAnsi="Calibri"/>
          <w:lang w:val="fr-FR"/>
        </w:rPr>
        <w:t>Veillez à ne pas tordre les flexibles hautes pressions.</w:t>
      </w:r>
    </w:p>
    <w:p w:rsidR="000936A1" w:rsidRDefault="000936A1">
      <w:pPr>
        <w:pStyle w:val="5"/>
        <w:shd w:val="clear" w:color="auto" w:fill="auto"/>
        <w:tabs>
          <w:tab w:val="left" w:pos="751"/>
        </w:tabs>
        <w:spacing w:line="240" w:lineRule="exact"/>
        <w:ind w:left="380" w:firstLine="0"/>
        <w:rPr>
          <w:rFonts w:ascii="Calibri" w:hAnsi="Calibri" w:cs="Times New Roman"/>
          <w:lang w:val="fr-FR"/>
        </w:rPr>
      </w:pPr>
    </w:p>
    <w:p w:rsidR="000936A1" w:rsidRDefault="000936A1">
      <w:pPr>
        <w:pStyle w:val="5"/>
        <w:numPr>
          <w:ilvl w:val="0"/>
          <w:numId w:val="6"/>
        </w:numPr>
        <w:shd w:val="clear" w:color="auto" w:fill="auto"/>
        <w:tabs>
          <w:tab w:val="left" w:pos="751"/>
          <w:tab w:val="left" w:pos="8222"/>
        </w:tabs>
        <w:spacing w:line="240" w:lineRule="exact"/>
        <w:ind w:left="700" w:right="981" w:hanging="320"/>
        <w:jc w:val="left"/>
        <w:rPr>
          <w:rFonts w:ascii="Calibri" w:hAnsi="Calibri" w:cs="Times New Roman"/>
          <w:lang w:val="fr-FR"/>
        </w:rPr>
      </w:pPr>
      <w:r>
        <w:rPr>
          <w:rFonts w:ascii="Calibri" w:hAnsi="Calibri"/>
          <w:lang w:val="fr-FR"/>
        </w:rPr>
        <w:t>Ranger le  nettoyeur et les accessoires dans un endroit où la température ne descendra pas à -0 ° .</w:t>
      </w:r>
    </w:p>
    <w:p w:rsidR="000936A1" w:rsidRDefault="000936A1">
      <w:pPr>
        <w:pStyle w:val="5"/>
        <w:shd w:val="clear" w:color="auto" w:fill="auto"/>
        <w:tabs>
          <w:tab w:val="left" w:pos="751"/>
        </w:tabs>
        <w:spacing w:line="240" w:lineRule="exact"/>
        <w:ind w:left="700" w:right="1340" w:firstLine="0"/>
        <w:jc w:val="left"/>
        <w:rPr>
          <w:rFonts w:ascii="Calibri" w:hAnsi="Calibri" w:cs="Times New Roman"/>
          <w:lang w:val="fr-FR"/>
        </w:rPr>
      </w:pPr>
    </w:p>
    <w:p w:rsidR="000936A1" w:rsidRDefault="000936A1">
      <w:pPr>
        <w:pStyle w:val="5"/>
        <w:numPr>
          <w:ilvl w:val="0"/>
          <w:numId w:val="6"/>
        </w:numPr>
        <w:shd w:val="clear" w:color="auto" w:fill="auto"/>
        <w:tabs>
          <w:tab w:val="left" w:pos="751"/>
        </w:tabs>
        <w:spacing w:line="240" w:lineRule="exact"/>
        <w:ind w:left="700" w:right="240" w:hanging="320"/>
        <w:jc w:val="left"/>
        <w:rPr>
          <w:rFonts w:ascii="Calibri" w:hAnsi="Calibri" w:cs="Times New Roman"/>
          <w:lang w:val="fr-FR"/>
        </w:rPr>
      </w:pPr>
      <w:r>
        <w:rPr>
          <w:rFonts w:ascii="Calibri" w:hAnsi="Calibri"/>
          <w:lang w:val="fr-FR"/>
        </w:rPr>
        <w:t>Pour éviter tout risque d'incendie ou brulure, laisser refroidir le moteur avant de transporter le nettoyeur ou de le ranger à l'intérieur d’une maison.</w:t>
      </w:r>
    </w:p>
    <w:p w:rsidR="000936A1" w:rsidRDefault="000936A1">
      <w:pPr>
        <w:pStyle w:val="5"/>
        <w:shd w:val="clear" w:color="auto" w:fill="auto"/>
        <w:tabs>
          <w:tab w:val="left" w:pos="751"/>
        </w:tabs>
        <w:spacing w:line="240" w:lineRule="exact"/>
        <w:ind w:left="700" w:right="240" w:firstLine="0"/>
        <w:jc w:val="left"/>
        <w:rPr>
          <w:rFonts w:ascii="Calibri" w:hAnsi="Calibri" w:cs="Times New Roman"/>
          <w:lang w:val="fr-FR"/>
        </w:rPr>
      </w:pPr>
    </w:p>
    <w:p w:rsidR="000936A1" w:rsidRDefault="000936A1">
      <w:pPr>
        <w:pStyle w:val="5"/>
        <w:shd w:val="clear" w:color="auto" w:fill="auto"/>
        <w:spacing w:line="240" w:lineRule="auto"/>
        <w:ind w:left="697" w:firstLine="0"/>
        <w:jc w:val="left"/>
        <w:rPr>
          <w:rFonts w:ascii="Calibri" w:hAnsi="Calibri" w:cs="Times New Roman"/>
          <w:lang w:val="fr-FR"/>
        </w:rPr>
      </w:pPr>
      <w:r>
        <w:rPr>
          <w:rFonts w:ascii="Calibri" w:hAnsi="Calibri"/>
          <w:lang w:val="fr-FR"/>
        </w:rPr>
        <w:t xml:space="preserve">Lors du transport de la machine, il est nécessaire de fermer le robinet de carburant, garder le nettoyeur sur une surface plane et de s'assurer que le bouchon du réservoir est fermé et est en bon état. Car, de l’essence déversée et des vapeurs d’essence  peuvent provoquer un incendie. </w:t>
      </w:r>
    </w:p>
    <w:p w:rsidR="000936A1" w:rsidRDefault="000936A1">
      <w:pPr>
        <w:pStyle w:val="5"/>
        <w:shd w:val="clear" w:color="auto" w:fill="auto"/>
        <w:spacing w:line="240" w:lineRule="exact"/>
        <w:ind w:left="700" w:firstLine="0"/>
        <w:jc w:val="left"/>
        <w:rPr>
          <w:rFonts w:ascii="Calibri" w:hAnsi="Calibri" w:cs="Times New Roman"/>
          <w:lang w:val="fr-FR"/>
        </w:rPr>
      </w:pPr>
    </w:p>
    <w:p w:rsidR="000936A1" w:rsidRDefault="000936A1">
      <w:pPr>
        <w:pStyle w:val="5"/>
        <w:shd w:val="clear" w:color="auto" w:fill="auto"/>
        <w:spacing w:line="240" w:lineRule="exact"/>
        <w:ind w:left="20" w:right="880" w:firstLine="0"/>
        <w:jc w:val="left"/>
        <w:rPr>
          <w:rFonts w:ascii="Calibri" w:hAnsi="Calibri" w:cs="Times New Roman"/>
          <w:lang w:val="fr-FR"/>
        </w:rPr>
      </w:pPr>
      <w:r>
        <w:rPr>
          <w:rStyle w:val="Corbel"/>
          <w:rFonts w:ascii="Calibri" w:hAnsi="Calibri"/>
          <w:lang w:val="fr-FR"/>
        </w:rPr>
        <w:t>ATTENTION :</w:t>
      </w:r>
      <w:r>
        <w:rPr>
          <w:rFonts w:ascii="Calibri" w:hAnsi="Calibri"/>
          <w:lang w:val="fr-FR"/>
        </w:rPr>
        <w:t xml:space="preserve"> si ces consignes ne sont pas respectées, cela pourrait endommager les pompes, équipement et autres accessoires.</w:t>
      </w:r>
    </w:p>
    <w:p w:rsidR="000936A1" w:rsidRDefault="000936A1">
      <w:pPr>
        <w:pStyle w:val="5"/>
        <w:shd w:val="clear" w:color="auto" w:fill="auto"/>
        <w:spacing w:line="240" w:lineRule="exact"/>
        <w:ind w:left="20" w:right="880" w:firstLine="0"/>
        <w:jc w:val="left"/>
        <w:rPr>
          <w:rFonts w:ascii="Calibri" w:hAnsi="Calibri" w:cs="Times New Roman"/>
          <w:lang w:val="fr-FR"/>
        </w:rPr>
      </w:pPr>
    </w:p>
    <w:p w:rsidR="000936A1" w:rsidRDefault="000936A1">
      <w:pPr>
        <w:pStyle w:val="5"/>
        <w:shd w:val="clear" w:color="auto" w:fill="auto"/>
        <w:spacing w:line="240" w:lineRule="exact"/>
        <w:ind w:left="20" w:right="880" w:firstLine="0"/>
        <w:jc w:val="left"/>
        <w:rPr>
          <w:rFonts w:ascii="Calibri" w:hAnsi="Calibri" w:cs="Times New Roman"/>
          <w:lang w:val="fr-FR"/>
        </w:rPr>
      </w:pPr>
    </w:p>
    <w:p w:rsidR="000936A1" w:rsidRDefault="000936A1">
      <w:pPr>
        <w:pStyle w:val="5"/>
        <w:shd w:val="clear" w:color="auto" w:fill="auto"/>
        <w:spacing w:line="240" w:lineRule="exact"/>
        <w:ind w:left="20" w:right="880" w:firstLine="0"/>
        <w:jc w:val="left"/>
        <w:rPr>
          <w:rFonts w:ascii="Calibri" w:hAnsi="Calibri" w:cs="Times New Roman"/>
          <w:lang w:val="fr-FR"/>
        </w:rPr>
      </w:pPr>
    </w:p>
    <w:p w:rsidR="000936A1" w:rsidRDefault="000936A1">
      <w:pPr>
        <w:pStyle w:val="1110"/>
        <w:shd w:val="clear" w:color="auto" w:fill="auto"/>
        <w:spacing w:after="0" w:line="240" w:lineRule="exact"/>
        <w:ind w:left="20"/>
        <w:jc w:val="both"/>
        <w:rPr>
          <w:rFonts w:ascii="Calibri" w:hAnsi="Calibri"/>
          <w:lang w:val="fr-FR"/>
        </w:rPr>
      </w:pPr>
      <w:r>
        <w:rPr>
          <w:rFonts w:ascii="Calibri" w:hAnsi="Calibri"/>
          <w:lang w:val="fr-FR"/>
        </w:rPr>
        <w:t xml:space="preserve">Mode d'emploi du nettoyeur à haute pression </w:t>
      </w:r>
    </w:p>
    <w:p w:rsidR="000936A1" w:rsidRDefault="000936A1">
      <w:pPr>
        <w:pStyle w:val="1110"/>
        <w:shd w:val="clear" w:color="auto" w:fill="auto"/>
        <w:spacing w:after="0" w:line="240" w:lineRule="exact"/>
        <w:ind w:left="20"/>
        <w:jc w:val="both"/>
        <w:rPr>
          <w:rFonts w:ascii="Calibri" w:hAnsi="Calibri" w:cs="Times New Roman"/>
          <w:lang w:val="fr-FR"/>
        </w:rPr>
      </w:pPr>
    </w:p>
    <w:p w:rsidR="000936A1" w:rsidRDefault="000936A1">
      <w:pPr>
        <w:pStyle w:val="1110"/>
        <w:shd w:val="clear" w:color="auto" w:fill="auto"/>
        <w:spacing w:after="0" w:line="240" w:lineRule="exact"/>
        <w:ind w:left="20"/>
        <w:jc w:val="both"/>
        <w:rPr>
          <w:rFonts w:ascii="Calibri" w:hAnsi="Calibri" w:cs="Times New Roman"/>
          <w:lang w:val="fr-FR"/>
        </w:rPr>
      </w:pPr>
    </w:p>
    <w:p w:rsidR="000936A1" w:rsidRDefault="000936A1">
      <w:pPr>
        <w:widowControl/>
        <w:spacing w:line="240" w:lineRule="exact"/>
        <w:rPr>
          <w:rFonts w:ascii="Calibri" w:hAnsi="Calibri" w:cs="Times New Roman"/>
          <w:lang w:val="fr-FR"/>
        </w:rPr>
      </w:pPr>
      <w:r>
        <w:rPr>
          <w:rFonts w:ascii="Calibri" w:hAnsi="Calibri"/>
          <w:lang w:val="fr-FR"/>
        </w:rPr>
        <w:t>AVERTISSEMENT!</w:t>
      </w:r>
    </w:p>
    <w:p w:rsidR="000936A1" w:rsidRDefault="000936A1">
      <w:pPr>
        <w:widowControl/>
        <w:spacing w:line="240" w:lineRule="exact"/>
        <w:rPr>
          <w:rFonts w:ascii="Calibri" w:hAnsi="Calibri" w:cs="Times New Roman"/>
          <w:sz w:val="19"/>
          <w:szCs w:val="19"/>
          <w:lang w:val="fr-FR"/>
        </w:rPr>
      </w:pPr>
      <w:r>
        <w:rPr>
          <w:rFonts w:ascii="Calibri" w:hAnsi="Calibri"/>
          <w:sz w:val="19"/>
          <w:lang w:val="fr-FR"/>
        </w:rPr>
        <w:t>Tenir fermement le pistolet pendant que vous tirez la gâchette.  Attention! La force du recul peut vous faire perdre l'équilibre. Bien utiliser les deux mains pour tenir le pistolet.</w:t>
      </w:r>
    </w:p>
    <w:p w:rsidR="000936A1" w:rsidRDefault="000936A1">
      <w:pPr>
        <w:pStyle w:val="1211"/>
        <w:shd w:val="clear" w:color="auto" w:fill="auto"/>
        <w:spacing w:before="0" w:after="0" w:line="240" w:lineRule="exact"/>
        <w:ind w:left="20"/>
        <w:rPr>
          <w:rFonts w:ascii="Calibri" w:hAnsi="Calibri" w:cs="Times New Roman"/>
          <w:sz w:val="19"/>
          <w:szCs w:val="19"/>
          <w:lang w:val="fr-FR"/>
        </w:rPr>
      </w:pPr>
    </w:p>
    <w:p w:rsidR="000936A1" w:rsidRDefault="000936A1">
      <w:pPr>
        <w:pStyle w:val="1211"/>
        <w:shd w:val="clear" w:color="auto" w:fill="auto"/>
        <w:spacing w:before="0" w:after="0" w:line="240" w:lineRule="exact"/>
        <w:ind w:left="20"/>
        <w:rPr>
          <w:rFonts w:ascii="Calibri" w:hAnsi="Calibri" w:cs="Times New Roman"/>
          <w:sz w:val="19"/>
          <w:szCs w:val="19"/>
          <w:lang w:val="fr-FR"/>
        </w:rPr>
      </w:pPr>
      <w:r>
        <w:rPr>
          <w:rFonts w:ascii="Calibri" w:hAnsi="Calibri"/>
          <w:sz w:val="19"/>
          <w:lang w:val="fr-FR"/>
        </w:rPr>
        <w:t xml:space="preserve">Nettoyage du pont d’un bateau </w:t>
      </w:r>
    </w:p>
    <w:p w:rsidR="000936A1" w:rsidRDefault="000936A1">
      <w:pPr>
        <w:pStyle w:val="1211"/>
        <w:shd w:val="clear" w:color="auto" w:fill="auto"/>
        <w:spacing w:before="0" w:after="0" w:line="240" w:lineRule="auto"/>
        <w:ind w:left="23"/>
        <w:rPr>
          <w:rFonts w:ascii="Calibri" w:hAnsi="Calibri" w:cs="Times New Roman"/>
          <w:lang w:val="fr-FR"/>
        </w:rPr>
      </w:pPr>
    </w:p>
    <w:p w:rsidR="000936A1" w:rsidRDefault="000936A1">
      <w:pPr>
        <w:pStyle w:val="5"/>
        <w:shd w:val="clear" w:color="auto" w:fill="auto"/>
        <w:spacing w:line="240" w:lineRule="exact"/>
        <w:ind w:left="20" w:firstLine="0"/>
        <w:rPr>
          <w:rFonts w:ascii="Calibri" w:hAnsi="Calibri" w:cs="Times New Roman"/>
          <w:lang w:val="fr-FR"/>
        </w:rPr>
      </w:pPr>
      <w:r>
        <w:rPr>
          <w:rFonts w:ascii="Calibri" w:hAnsi="Calibri"/>
          <w:lang w:val="fr-FR"/>
        </w:rPr>
        <w:t xml:space="preserve">(Avec ou sans détergents) </w:t>
      </w:r>
    </w:p>
    <w:p w:rsidR="000936A1" w:rsidRDefault="000936A1">
      <w:pPr>
        <w:pStyle w:val="5"/>
        <w:shd w:val="clear" w:color="auto" w:fill="auto"/>
        <w:spacing w:line="240" w:lineRule="auto"/>
        <w:ind w:left="23" w:firstLine="0"/>
        <w:rPr>
          <w:rFonts w:ascii="Calibri" w:hAnsi="Calibri" w:cs="Times New Roman"/>
          <w:lang w:val="fr-FR"/>
        </w:rPr>
      </w:pPr>
    </w:p>
    <w:p w:rsidR="000936A1" w:rsidRDefault="000936A1">
      <w:pPr>
        <w:pStyle w:val="5"/>
        <w:shd w:val="clear" w:color="auto" w:fill="auto"/>
        <w:spacing w:line="240" w:lineRule="auto"/>
        <w:ind w:left="23" w:right="601" w:firstLine="0"/>
        <w:rPr>
          <w:rFonts w:ascii="Calibri" w:hAnsi="Calibri" w:cs="Times New Roman"/>
          <w:lang w:val="fr-FR"/>
        </w:rPr>
      </w:pPr>
      <w:r>
        <w:rPr>
          <w:rFonts w:ascii="Calibri" w:hAnsi="Calibri"/>
          <w:lang w:val="fr-FR"/>
        </w:rPr>
        <w:t>Nettoyer le pont avec de l'eau douce, ainsi que sa plateforme alentour.  Si vous utilisez le détergent, placer le tube d’aspiration de détergent directement dans la solution de nettoyage et appliquer le détergent sur la surface avec la buse basse pression.  Pour obtenir un meilleur résultat, limiter la zone de nettoyage à des petites sections, laisser agir le détergent 1 à 3 minutes.  Faites attention à ne pas laisser sécher la surface avec le détergent.  Ensuite, rincez à haute pression dans un  long mouvement de balayage en maintenant la buse de pulvérisation à environ 40 cm de la surface à nettoyer. Nettoyer toujours de bas en haut et de gauche à droite. Lors du déplacement d’une section à une autre, n’oubliez pas de chevaucher la section précédente pour éliminer les marques d’arrêt et assurer un résultat de nettoyage satisfaisant.</w:t>
      </w:r>
    </w:p>
    <w:p w:rsidR="000936A1" w:rsidRDefault="000936A1">
      <w:pPr>
        <w:pStyle w:val="5"/>
        <w:shd w:val="clear" w:color="auto" w:fill="auto"/>
        <w:spacing w:line="240" w:lineRule="exact"/>
        <w:ind w:left="20" w:right="600" w:firstLine="0"/>
        <w:rPr>
          <w:rFonts w:ascii="Calibri" w:hAnsi="Calibri" w:cs="Times New Roman"/>
          <w:lang w:val="fr-FR"/>
        </w:rPr>
      </w:pPr>
    </w:p>
    <w:p w:rsidR="000936A1" w:rsidRDefault="000936A1">
      <w:pPr>
        <w:pStyle w:val="1211"/>
        <w:shd w:val="clear" w:color="auto" w:fill="auto"/>
        <w:spacing w:before="0" w:after="0" w:line="240" w:lineRule="exact"/>
        <w:ind w:left="20"/>
        <w:rPr>
          <w:rFonts w:ascii="Calibri" w:hAnsi="Calibri" w:cs="Times New Roman"/>
          <w:sz w:val="20"/>
          <w:szCs w:val="20"/>
          <w:lang w:val="fr-FR"/>
        </w:rPr>
      </w:pPr>
      <w:r>
        <w:rPr>
          <w:rFonts w:ascii="Calibri" w:hAnsi="Calibri"/>
          <w:sz w:val="20"/>
          <w:lang w:val="fr-FR"/>
        </w:rPr>
        <w:t xml:space="preserve">Nettoyage des façades de maison </w:t>
      </w:r>
    </w:p>
    <w:p w:rsidR="000936A1" w:rsidRDefault="000936A1">
      <w:pPr>
        <w:pStyle w:val="1211"/>
        <w:shd w:val="clear" w:color="auto" w:fill="auto"/>
        <w:spacing w:before="0" w:after="0" w:line="240" w:lineRule="exact"/>
        <w:ind w:left="20"/>
        <w:rPr>
          <w:rFonts w:ascii="Calibri" w:hAnsi="Calibri" w:cs="Times New Roman"/>
          <w:lang w:val="fr-FR"/>
        </w:rPr>
      </w:pPr>
    </w:p>
    <w:p w:rsidR="000936A1" w:rsidRDefault="000936A1">
      <w:pPr>
        <w:widowControl/>
        <w:spacing w:line="240" w:lineRule="exact"/>
        <w:rPr>
          <w:rFonts w:ascii="Calibri" w:hAnsi="Calibri" w:cs="Times New Roman"/>
          <w:sz w:val="19"/>
          <w:szCs w:val="19"/>
          <w:lang w:val="fr-FR"/>
        </w:rPr>
      </w:pPr>
      <w:r>
        <w:rPr>
          <w:rStyle w:val="1pt1"/>
          <w:rFonts w:ascii="Calibri" w:eastAsia="SimSun" w:hAnsi="Calibri"/>
          <w:lang w:val="fr-FR"/>
        </w:rPr>
        <w:t>(</w:t>
      </w:r>
      <w:r>
        <w:rPr>
          <w:rFonts w:ascii="Calibri" w:hAnsi="Calibri"/>
          <w:sz w:val="19"/>
          <w:lang w:val="fr-FR"/>
        </w:rPr>
        <w:t>Avec ou sans détergents)</w:t>
      </w:r>
    </w:p>
    <w:p w:rsidR="000936A1" w:rsidRDefault="000936A1">
      <w:pPr>
        <w:widowControl/>
        <w:rPr>
          <w:rFonts w:ascii="Calibri" w:hAnsi="Calibri" w:cs="Times New Roman"/>
          <w:lang w:val="fr-FR"/>
        </w:rPr>
      </w:pPr>
      <w:r>
        <w:rPr>
          <w:rFonts w:ascii="Calibri" w:hAnsi="Calibri" w:cs="Times New Roman"/>
          <w:lang w:val="fr-FR"/>
        </w:rPr>
        <w:br w:type="page"/>
      </w:r>
    </w:p>
    <w:p w:rsidR="000936A1" w:rsidRDefault="000936A1">
      <w:pPr>
        <w:widowControl/>
        <w:spacing w:line="360" w:lineRule="auto"/>
        <w:rPr>
          <w:rFonts w:ascii="Calibri" w:hAnsi="Calibri"/>
          <w:sz w:val="19"/>
          <w:lang w:val="fr-FR"/>
        </w:rPr>
      </w:pPr>
    </w:p>
    <w:p w:rsidR="000936A1" w:rsidRDefault="000936A1">
      <w:pPr>
        <w:widowControl/>
        <w:spacing w:line="360" w:lineRule="auto"/>
        <w:rPr>
          <w:rFonts w:ascii="Calibri" w:hAnsi="Calibri"/>
          <w:sz w:val="20"/>
          <w:szCs w:val="20"/>
          <w:lang w:val="fr-FR"/>
        </w:rPr>
      </w:pPr>
      <w:r>
        <w:rPr>
          <w:rFonts w:ascii="Calibri" w:hAnsi="Calibri"/>
          <w:sz w:val="20"/>
          <w:szCs w:val="20"/>
          <w:lang w:val="fr-FR"/>
        </w:rPr>
        <w:t xml:space="preserve">Nettoyer la surface avec de l'eau douce.  Si vous utilisez le détergent, placer le tube d’aspiration de détergent directement dans la solution de nettoyage et appliquer le détergent sur la surface avec la buse basse pression.  Pour obtenir un meilleur résultat, limiter la zone de nettoyage à des petites sections, et appliquer le détergent toujours de bas en haut, laissez agir le détergent 1 à 3 minutes. Veillez à ne pas laisser sécher le détergent sur la surface. Si le détergent est devenu plus ou moins sec, mouillez les façades simplement avec de l’eau douce. Si nécessaire, utiliser une brosse spéciale pour enlever des saletés collantes. Puis rincer à haute pression de haut en bas  dans un long mouvement de balayage en maintenant la buse de pulvérisation à environ 40 cm de la surface à nettoyer. </w:t>
      </w:r>
    </w:p>
    <w:p w:rsidR="000936A1" w:rsidRDefault="000936A1">
      <w:pPr>
        <w:widowControl/>
        <w:spacing w:line="360" w:lineRule="auto"/>
        <w:rPr>
          <w:rFonts w:ascii="Calibri" w:hAnsi="Calibri" w:cs="Times New Roman"/>
          <w:sz w:val="20"/>
          <w:szCs w:val="20"/>
          <w:lang w:val="fr-FR"/>
        </w:rPr>
      </w:pPr>
    </w:p>
    <w:p w:rsidR="000936A1" w:rsidRDefault="000936A1">
      <w:pPr>
        <w:widowControl/>
        <w:rPr>
          <w:rFonts w:ascii="Calibri" w:hAnsi="Calibri" w:cs="Times New Roman"/>
          <w:lang w:val="fr-FR"/>
        </w:rPr>
      </w:pPr>
    </w:p>
    <w:p w:rsidR="000936A1" w:rsidRDefault="000936A1">
      <w:pPr>
        <w:pStyle w:val="1211"/>
        <w:shd w:val="clear" w:color="auto" w:fill="auto"/>
        <w:spacing w:before="0" w:after="272" w:line="170" w:lineRule="exact"/>
        <w:ind w:left="20"/>
        <w:rPr>
          <w:rStyle w:val="123"/>
          <w:rFonts w:ascii="Calibri" w:hAnsi="Calibri" w:cs="Times New Roman"/>
          <w:b/>
          <w:sz w:val="20"/>
          <w:szCs w:val="20"/>
          <w:lang w:val="fr-FR"/>
        </w:rPr>
      </w:pPr>
      <w:r>
        <w:rPr>
          <w:rStyle w:val="123"/>
          <w:rFonts w:ascii="Calibri" w:hAnsi="Calibri"/>
          <w:b/>
          <w:sz w:val="20"/>
          <w:lang w:val="fr-FR"/>
        </w:rPr>
        <w:t>Le nettoyage du béton, de la brique et de la pierre</w:t>
      </w:r>
    </w:p>
    <w:p w:rsidR="000936A1" w:rsidRDefault="000936A1">
      <w:pPr>
        <w:widowControl/>
        <w:spacing w:line="240" w:lineRule="exact"/>
        <w:rPr>
          <w:rFonts w:ascii="Calibri" w:hAnsi="Calibri" w:cs="Times New Roman"/>
          <w:sz w:val="19"/>
          <w:szCs w:val="19"/>
          <w:lang w:val="fr-FR"/>
        </w:rPr>
      </w:pPr>
      <w:r>
        <w:rPr>
          <w:rStyle w:val="1pt1"/>
          <w:rFonts w:ascii="Calibri" w:eastAsia="SimSun" w:hAnsi="Calibri"/>
          <w:lang w:val="fr-FR"/>
        </w:rPr>
        <w:t>(</w:t>
      </w:r>
      <w:r>
        <w:rPr>
          <w:rFonts w:ascii="Calibri" w:hAnsi="Calibri"/>
          <w:sz w:val="19"/>
          <w:lang w:val="fr-FR"/>
        </w:rPr>
        <w:t>Avec ou sans détergents)</w:t>
      </w:r>
    </w:p>
    <w:p w:rsidR="000936A1" w:rsidRDefault="000936A1">
      <w:pPr>
        <w:widowControl/>
        <w:rPr>
          <w:rFonts w:ascii="Calibri" w:hAnsi="Calibri" w:cs="Times New Roman"/>
          <w:lang w:val="fr-FR"/>
        </w:rPr>
      </w:pPr>
    </w:p>
    <w:p w:rsidR="000936A1" w:rsidRDefault="000936A1">
      <w:pPr>
        <w:widowControl/>
        <w:spacing w:line="360" w:lineRule="auto"/>
        <w:rPr>
          <w:rFonts w:ascii="Calibri" w:hAnsi="Calibri" w:cs="Times New Roman"/>
          <w:sz w:val="19"/>
          <w:szCs w:val="19"/>
          <w:lang w:val="fr-FR"/>
        </w:rPr>
      </w:pPr>
      <w:r>
        <w:rPr>
          <w:rFonts w:ascii="Calibri" w:hAnsi="Calibri"/>
          <w:sz w:val="19"/>
          <w:lang w:val="fr-FR"/>
        </w:rPr>
        <w:t xml:space="preserve">Nettoyer la surface avec de l'eau douce.  </w:t>
      </w:r>
      <w:r>
        <w:rPr>
          <w:rFonts w:ascii="Calibri" w:hAnsi="Calibri"/>
          <w:sz w:val="20"/>
          <w:szCs w:val="20"/>
          <w:lang w:val="fr-FR"/>
        </w:rPr>
        <w:t>Si vous utilisez le détergent, placer le tube d’aspiration de détergent directement dans la solution de nettoyage et appliquer le détergent sur la surface avec la buse basse pression.  Pour obtenir un meilleur résultat, limiter la zone de nettoyage à des petites sections, et appliquer le détergent toujours de bas en haut, laissez agir le détergent 1 à 3 minutes.Veillez à ne pas laisser sécher le détergent sur la surface. Puis rincer à haute pression de haut en bas dans un long mouvement de balayage en maintenant la buse de pulvérisation à 40 cm de la surface à nettoyer. Pour enlever des taches tenaces, utilisez la buse haute pression.</w:t>
      </w:r>
    </w:p>
    <w:p w:rsidR="000936A1" w:rsidRDefault="000936A1">
      <w:pPr>
        <w:widowControl/>
        <w:rPr>
          <w:rFonts w:ascii="Calibri" w:hAnsi="Calibri" w:cs="Times New Roman"/>
          <w:lang w:val="fr-FR"/>
        </w:rPr>
      </w:pPr>
    </w:p>
    <w:p w:rsidR="000936A1" w:rsidRDefault="000936A1">
      <w:pPr>
        <w:pStyle w:val="1211"/>
        <w:shd w:val="clear" w:color="auto" w:fill="auto"/>
        <w:spacing w:before="0" w:after="268" w:line="170" w:lineRule="exact"/>
        <w:ind w:left="20"/>
        <w:rPr>
          <w:rStyle w:val="123"/>
          <w:rFonts w:ascii="Calibri" w:hAnsi="Calibri" w:cs="Times New Roman"/>
          <w:b/>
          <w:sz w:val="20"/>
          <w:szCs w:val="20"/>
          <w:lang w:val="fr-FR"/>
        </w:rPr>
      </w:pPr>
      <w:r>
        <w:rPr>
          <w:rStyle w:val="123"/>
          <w:rFonts w:ascii="Calibri" w:hAnsi="Calibri"/>
          <w:b/>
          <w:sz w:val="20"/>
          <w:lang w:val="fr-FR"/>
        </w:rPr>
        <w:t>Nettoyage de voiture, bateau, ou moto</w:t>
      </w:r>
    </w:p>
    <w:p w:rsidR="000936A1" w:rsidRDefault="000936A1">
      <w:pPr>
        <w:pStyle w:val="5"/>
        <w:shd w:val="clear" w:color="auto" w:fill="auto"/>
        <w:spacing w:after="170" w:line="190" w:lineRule="exact"/>
        <w:ind w:left="20" w:firstLine="0"/>
        <w:rPr>
          <w:rStyle w:val="14"/>
          <w:rFonts w:ascii="Calibri" w:hAnsi="Calibri" w:cs="Times New Roman"/>
          <w:lang w:val="fr-FR"/>
        </w:rPr>
      </w:pPr>
      <w:r>
        <w:rPr>
          <w:rStyle w:val="1pt"/>
          <w:rFonts w:ascii="Calibri" w:hAnsi="Calibri"/>
          <w:lang w:val="fr-FR"/>
        </w:rPr>
        <w:t>(</w:t>
      </w:r>
      <w:r>
        <w:rPr>
          <w:rStyle w:val="14"/>
          <w:rFonts w:ascii="Calibri" w:hAnsi="Calibri"/>
          <w:lang w:val="fr-FR"/>
        </w:rPr>
        <w:t>Avec ou sans détergents)</w:t>
      </w:r>
    </w:p>
    <w:p w:rsidR="000936A1" w:rsidRDefault="000936A1">
      <w:pPr>
        <w:pStyle w:val="5"/>
        <w:shd w:val="clear" w:color="auto" w:fill="auto"/>
        <w:spacing w:after="230" w:line="307" w:lineRule="exact"/>
        <w:ind w:left="20" w:right="600" w:firstLine="0"/>
        <w:rPr>
          <w:rFonts w:ascii="Calibri" w:hAnsi="Calibri" w:cs="Times New Roman"/>
          <w:lang w:val="fr-FR"/>
        </w:rPr>
      </w:pPr>
      <w:r>
        <w:rPr>
          <w:rFonts w:ascii="Calibri" w:hAnsi="Calibri"/>
          <w:lang w:val="fr-FR"/>
        </w:rPr>
        <w:t xml:space="preserve">Utiliser de l'eau douce pour nettoyer la voiture. </w:t>
      </w:r>
      <w:r>
        <w:rPr>
          <w:rFonts w:ascii="Calibri" w:hAnsi="Calibri"/>
          <w:sz w:val="20"/>
          <w:szCs w:val="20"/>
          <w:lang w:val="fr-FR"/>
        </w:rPr>
        <w:t>Si vous utilisez le détergent, placer le tube d’aspiration de détergent directement dans la solution de nettoyage et appliquer le détergent sur la surface avec la buse basse pression</w:t>
      </w:r>
      <w:r>
        <w:rPr>
          <w:rFonts w:ascii="Calibri" w:hAnsi="Calibri"/>
          <w:lang w:val="fr-FR"/>
        </w:rPr>
        <w:t>. Pour obtenir un meilleur résultat, lavez la voiture d’un côté à l’autre. Veillez à ne pas laisser sécher le détergent sur la surface. puis rincer à haute pression de haut en bas et de gauche à droite dans un long mouvement de balayage en maintenant la buse de pulvérisation à environ 40 cm de la surface à nettoyer ( la distance doit s’augmenter quand on nettoie des surfaces délicates). Pour obtenir un meilleur effet, après le lavage, essuyez les surfaces avec une peau de chamois ou un chiffon doux et sec.</w:t>
      </w:r>
    </w:p>
    <w:p w:rsidR="000936A1" w:rsidRDefault="000936A1">
      <w:pPr>
        <w:pStyle w:val="1211"/>
        <w:shd w:val="clear" w:color="auto" w:fill="auto"/>
        <w:spacing w:before="0" w:after="274" w:line="307" w:lineRule="exact"/>
        <w:ind w:left="20" w:right="400"/>
        <w:jc w:val="left"/>
        <w:rPr>
          <w:rFonts w:ascii="Calibri" w:hAnsi="Calibri" w:cs="Times New Roman"/>
          <w:sz w:val="20"/>
          <w:szCs w:val="20"/>
          <w:lang w:val="fr-FR"/>
        </w:rPr>
      </w:pPr>
      <w:r>
        <w:rPr>
          <w:rFonts w:ascii="Calibri" w:hAnsi="Calibri"/>
          <w:sz w:val="20"/>
          <w:lang w:val="fr-FR"/>
        </w:rPr>
        <w:t xml:space="preserve">Nettoyer grille et outils de jardin </w:t>
      </w:r>
    </w:p>
    <w:p w:rsidR="000936A1" w:rsidRDefault="000936A1">
      <w:pPr>
        <w:pStyle w:val="5"/>
        <w:shd w:val="clear" w:color="auto" w:fill="auto"/>
        <w:spacing w:after="170" w:line="190" w:lineRule="exact"/>
        <w:ind w:left="20" w:firstLine="0"/>
        <w:rPr>
          <w:rStyle w:val="14"/>
          <w:rFonts w:ascii="Calibri" w:hAnsi="Calibri" w:cs="Times New Roman"/>
          <w:lang w:val="fr-FR"/>
        </w:rPr>
      </w:pPr>
      <w:r>
        <w:rPr>
          <w:rStyle w:val="14"/>
          <w:rFonts w:ascii="Calibri" w:hAnsi="Calibri"/>
          <w:lang w:val="fr-FR"/>
        </w:rPr>
        <w:t>(Avec ou sans détergents)</w:t>
      </w:r>
    </w:p>
    <w:p w:rsidR="000936A1" w:rsidRDefault="000936A1">
      <w:pPr>
        <w:widowControl/>
        <w:rPr>
          <w:rFonts w:ascii="Calibri" w:hAnsi="Calibri" w:cs="Times New Roman"/>
          <w:sz w:val="19"/>
          <w:szCs w:val="19"/>
          <w:lang w:val="fr-FR"/>
        </w:rPr>
      </w:pPr>
      <w:r>
        <w:rPr>
          <w:rFonts w:ascii="Calibri" w:hAnsi="Calibri"/>
          <w:sz w:val="19"/>
          <w:lang w:val="fr-FR"/>
        </w:rPr>
        <w:t xml:space="preserve">Nettoyer la surface avec de l'eau fraîche. </w:t>
      </w:r>
      <w:r>
        <w:rPr>
          <w:rFonts w:ascii="Calibri" w:hAnsi="Calibri"/>
          <w:sz w:val="20"/>
          <w:szCs w:val="20"/>
          <w:lang w:val="fr-FR"/>
        </w:rPr>
        <w:t xml:space="preserve">Si vous utilisez le détergent, placer le tube d’aspiration de détergent directement dans la solution de nettoyage et appliquer le détergent sur la surface avec la buse basse pression.  Pour obtenir un meilleur résultat, limiter la zone de nettoyage à des petites sections, et appliquer le détergent toujours de bas en haut, laissez agir le détergent 1 à 3 minutes.Veillez à ne pas laisser sécher le détergent sur la surface. Puis rincer à haute pression de haut en bas dans un long mouvement de balayage en maintenant la buse de pulvérisation à 40 cm de la surface à nettoyer. Pour enlever les saletés tenaces, il est nécessaire de rapprocher la buse de pulvérisation plus prés de la surface pour obtenir une plus forte </w:t>
      </w:r>
      <w:r>
        <w:rPr>
          <w:rFonts w:ascii="Calibri" w:hAnsi="Calibri"/>
          <w:sz w:val="19"/>
          <w:lang w:val="fr-FR"/>
        </w:rPr>
        <w:t>projection. Pour supprimer des boues séchées, sur des poubelles, sur les lames de tondeuse, sur des brouettes ou autres surfaces métalliques non fragiles, vous pouvez utiliser la buse haute pression.</w:t>
      </w:r>
    </w:p>
    <w:p w:rsidR="000936A1" w:rsidRDefault="000936A1">
      <w:pPr>
        <w:widowControl/>
        <w:spacing w:line="240" w:lineRule="exact"/>
        <w:rPr>
          <w:rFonts w:ascii="Calibri" w:hAnsi="Calibri" w:cs="Times New Roman"/>
          <w:lang w:val="fr-FR"/>
        </w:rPr>
      </w:pPr>
    </w:p>
    <w:p w:rsidR="000936A1" w:rsidRDefault="000936A1">
      <w:pPr>
        <w:pStyle w:val="1211"/>
        <w:shd w:val="clear" w:color="auto" w:fill="auto"/>
        <w:spacing w:before="0" w:after="0" w:line="240" w:lineRule="auto"/>
        <w:rPr>
          <w:rStyle w:val="123"/>
          <w:rFonts w:ascii="Calibri" w:hAnsi="Calibri" w:cs="Times New Roman"/>
          <w:b/>
          <w:sz w:val="20"/>
          <w:szCs w:val="20"/>
          <w:lang w:val="fr-FR"/>
        </w:rPr>
      </w:pPr>
      <w:r>
        <w:rPr>
          <w:rStyle w:val="123"/>
          <w:rFonts w:ascii="Calibri" w:hAnsi="Calibri"/>
          <w:b/>
          <w:sz w:val="20"/>
          <w:lang w:val="fr-FR"/>
        </w:rPr>
        <w:t>Nettoyage des meubles de jardin</w:t>
      </w:r>
    </w:p>
    <w:p w:rsidR="000936A1" w:rsidRDefault="000936A1">
      <w:pPr>
        <w:pStyle w:val="1211"/>
        <w:shd w:val="clear" w:color="auto" w:fill="auto"/>
        <w:spacing w:before="0" w:after="0" w:line="240" w:lineRule="auto"/>
        <w:rPr>
          <w:rStyle w:val="123"/>
          <w:rFonts w:ascii="Calibri" w:hAnsi="Calibri" w:cs="Times New Roman"/>
          <w:b/>
          <w:sz w:val="20"/>
          <w:szCs w:val="20"/>
          <w:lang w:val="fr-FR"/>
        </w:rPr>
      </w:pPr>
    </w:p>
    <w:p w:rsidR="000936A1" w:rsidRDefault="000936A1">
      <w:pPr>
        <w:pStyle w:val="5"/>
        <w:shd w:val="clear" w:color="auto" w:fill="auto"/>
        <w:spacing w:line="240" w:lineRule="auto"/>
        <w:ind w:firstLine="0"/>
        <w:rPr>
          <w:rStyle w:val="14"/>
          <w:rFonts w:ascii="Calibri" w:hAnsi="Calibri" w:cs="Times New Roman"/>
          <w:lang w:val="fr-FR"/>
        </w:rPr>
      </w:pPr>
      <w:r>
        <w:rPr>
          <w:rStyle w:val="14"/>
          <w:rFonts w:ascii="Calibri" w:hAnsi="Calibri"/>
          <w:lang w:val="fr-FR"/>
        </w:rPr>
        <w:t>(Avec ou sans détergents)</w:t>
      </w:r>
    </w:p>
    <w:p w:rsidR="000936A1" w:rsidRDefault="000936A1">
      <w:pPr>
        <w:pStyle w:val="5"/>
        <w:shd w:val="clear" w:color="auto" w:fill="auto"/>
        <w:spacing w:line="240" w:lineRule="auto"/>
        <w:ind w:left="120" w:firstLine="0"/>
        <w:rPr>
          <w:rStyle w:val="14"/>
          <w:rFonts w:ascii="Calibri" w:hAnsi="Calibri" w:cs="Times New Roman"/>
          <w:lang w:val="fr-FR"/>
        </w:rPr>
      </w:pPr>
    </w:p>
    <w:p w:rsidR="000936A1" w:rsidRDefault="000936A1">
      <w:pPr>
        <w:pStyle w:val="5"/>
        <w:shd w:val="clear" w:color="auto" w:fill="auto"/>
        <w:spacing w:line="240" w:lineRule="auto"/>
        <w:ind w:left="23" w:right="601" w:firstLine="0"/>
        <w:rPr>
          <w:rFonts w:ascii="Calibri" w:hAnsi="Calibri" w:cs="Times New Roman"/>
          <w:lang w:val="fr-FR"/>
        </w:rPr>
      </w:pPr>
      <w:r>
        <w:rPr>
          <w:rFonts w:ascii="Calibri" w:hAnsi="Calibri"/>
          <w:lang w:val="fr-FR"/>
        </w:rPr>
        <w:t xml:space="preserve">Utiliser de l'eau douce pour nettoyer les meubles. </w:t>
      </w:r>
      <w:r>
        <w:rPr>
          <w:rFonts w:ascii="Calibri" w:hAnsi="Calibri"/>
          <w:sz w:val="20"/>
          <w:szCs w:val="20"/>
          <w:lang w:val="fr-FR"/>
        </w:rPr>
        <w:t xml:space="preserve">Si vous utilisez le détergent, placer le tube d’aspiration de détergent directement dans la solution de nettoyage et appliquer le détergent sur la surface avec la buse basse pression.  Laisser agir le détergent 1 à 3 minutes.Veillez à ne pas laisser sécher le détergent sur la surface. Puis rincer à haute pression en maintenant la buse de pulvérisation à 40 cm de la surface à nettoyer. </w:t>
      </w:r>
      <w:r>
        <w:rPr>
          <w:rFonts w:ascii="Calibri" w:hAnsi="Calibri"/>
          <w:lang w:val="fr-FR"/>
        </w:rPr>
        <w:t>Pour un meilleur résultat, nettoyer de bas en haut et de gauche à droite.</w:t>
      </w:r>
    </w:p>
    <w:p w:rsidR="000936A1" w:rsidRDefault="000936A1">
      <w:pPr>
        <w:pStyle w:val="5"/>
        <w:shd w:val="clear" w:color="auto" w:fill="auto"/>
        <w:spacing w:line="240" w:lineRule="exact"/>
        <w:ind w:left="120" w:right="800" w:firstLine="0"/>
        <w:rPr>
          <w:rFonts w:ascii="Calibri" w:hAnsi="Calibri" w:cs="Times New Roman"/>
          <w:lang w:val="fr-FR"/>
        </w:rPr>
      </w:pPr>
    </w:p>
    <w:p w:rsidR="000936A1" w:rsidRDefault="000936A1">
      <w:pPr>
        <w:pStyle w:val="1211"/>
        <w:shd w:val="clear" w:color="auto" w:fill="auto"/>
        <w:tabs>
          <w:tab w:val="left" w:pos="2625"/>
        </w:tabs>
        <w:spacing w:before="0" w:after="0" w:line="240" w:lineRule="exact"/>
        <w:rPr>
          <w:rStyle w:val="123"/>
          <w:rFonts w:ascii="Calibri" w:hAnsi="Calibri" w:cs="Times New Roman"/>
          <w:b/>
          <w:sz w:val="20"/>
          <w:szCs w:val="20"/>
          <w:lang w:val="fr-FR"/>
        </w:rPr>
      </w:pPr>
      <w:r>
        <w:rPr>
          <w:rStyle w:val="123"/>
          <w:rFonts w:ascii="Calibri" w:hAnsi="Calibri"/>
          <w:b/>
          <w:sz w:val="20"/>
          <w:lang w:val="fr-FR"/>
        </w:rPr>
        <w:t>Avertissement:</w:t>
      </w:r>
    </w:p>
    <w:p w:rsidR="000936A1" w:rsidRDefault="000936A1">
      <w:pPr>
        <w:pStyle w:val="1211"/>
        <w:shd w:val="clear" w:color="auto" w:fill="auto"/>
        <w:tabs>
          <w:tab w:val="left" w:pos="2625"/>
        </w:tabs>
        <w:spacing w:before="0" w:after="0" w:line="240" w:lineRule="exact"/>
        <w:ind w:left="120"/>
        <w:rPr>
          <w:rFonts w:ascii="Calibri" w:hAnsi="Calibri" w:cs="Times New Roman"/>
          <w:b w:val="0"/>
          <w:sz w:val="20"/>
          <w:szCs w:val="20"/>
          <w:lang w:val="fr-FR"/>
        </w:rPr>
      </w:pPr>
    </w:p>
    <w:p w:rsidR="000936A1" w:rsidRDefault="000936A1">
      <w:pPr>
        <w:pStyle w:val="5"/>
        <w:shd w:val="clear" w:color="auto" w:fill="auto"/>
        <w:spacing w:line="340" w:lineRule="exact"/>
        <w:ind w:right="799" w:firstLine="0"/>
        <w:rPr>
          <w:rStyle w:val="14"/>
          <w:rFonts w:ascii="Calibri" w:hAnsi="Calibri"/>
          <w:lang w:val="fr-FR"/>
        </w:rPr>
      </w:pPr>
      <w:bookmarkStart w:id="5" w:name="bookmark34"/>
      <w:r>
        <w:rPr>
          <w:rStyle w:val="14"/>
          <w:rFonts w:ascii="Calibri" w:hAnsi="Calibri"/>
          <w:lang w:val="fr-FR"/>
        </w:rPr>
        <w:t>Avant de nettoyer la surface, faire un essai de pulvérisation sur une petite surface peu visible. Ceci, pour choisir la forme du jet, ainsi que la meilleure distance. Pour les surfaces peintes qui commencent à s’écailler, il faut travailler avec grande prudence, car le nettoyeur pourrait emporter la peinture écaillée de la surface.</w:t>
      </w:r>
    </w:p>
    <w:p w:rsidR="000936A1" w:rsidRDefault="000936A1">
      <w:pPr>
        <w:pStyle w:val="5"/>
        <w:shd w:val="clear" w:color="auto" w:fill="auto"/>
        <w:spacing w:line="340" w:lineRule="exact"/>
        <w:ind w:right="799" w:firstLine="0"/>
        <w:rPr>
          <w:rStyle w:val="14"/>
          <w:rFonts w:ascii="Calibri" w:hAnsi="Calibri" w:cs="Times New Roman"/>
          <w:lang w:val="fr-FR"/>
        </w:rPr>
      </w:pPr>
    </w:p>
    <w:p w:rsidR="000936A1" w:rsidRDefault="000936A1">
      <w:pPr>
        <w:pStyle w:val="5"/>
        <w:shd w:val="clear" w:color="auto" w:fill="auto"/>
        <w:spacing w:line="240" w:lineRule="exact"/>
        <w:ind w:left="120" w:right="800" w:firstLine="0"/>
        <w:rPr>
          <w:rStyle w:val="14"/>
          <w:rFonts w:ascii="Calibri" w:hAnsi="Calibri" w:cs="Times New Roman"/>
          <w:lang w:val="fr-FR"/>
        </w:rPr>
      </w:pPr>
    </w:p>
    <w:bookmarkEnd w:id="5"/>
    <w:p w:rsidR="000936A1" w:rsidRDefault="000936A1">
      <w:pPr>
        <w:pStyle w:val="5"/>
        <w:shd w:val="clear" w:color="auto" w:fill="auto"/>
        <w:spacing w:line="240" w:lineRule="exact"/>
        <w:ind w:right="800" w:firstLine="0"/>
        <w:rPr>
          <w:rStyle w:val="115"/>
          <w:rFonts w:ascii="Calibri" w:hAnsi="Calibri" w:cs="Times New Roman"/>
          <w:sz w:val="20"/>
          <w:szCs w:val="20"/>
          <w:lang w:val="fr-FR"/>
        </w:rPr>
      </w:pPr>
      <w:r>
        <w:rPr>
          <w:rStyle w:val="115"/>
          <w:rFonts w:ascii="Calibri" w:hAnsi="Calibri"/>
          <w:sz w:val="20"/>
          <w:lang w:val="fr-FR"/>
        </w:rPr>
        <w:t>Résolution des problèmes:</w:t>
      </w:r>
    </w:p>
    <w:p w:rsidR="000936A1" w:rsidRDefault="000936A1">
      <w:pPr>
        <w:pStyle w:val="5"/>
        <w:shd w:val="clear" w:color="auto" w:fill="auto"/>
        <w:spacing w:line="240" w:lineRule="exact"/>
        <w:ind w:left="120" w:right="800" w:firstLine="0"/>
        <w:rPr>
          <w:rStyle w:val="14"/>
          <w:rFonts w:ascii="Calibri" w:hAnsi="Calibri"/>
          <w:lang w:val="fr-FR"/>
        </w:rPr>
      </w:pPr>
    </w:p>
    <w:p w:rsidR="000936A1" w:rsidRDefault="000936A1">
      <w:pPr>
        <w:pStyle w:val="5"/>
        <w:shd w:val="clear" w:color="auto" w:fill="auto"/>
        <w:spacing w:line="240" w:lineRule="exact"/>
        <w:ind w:right="800" w:firstLine="0"/>
        <w:rPr>
          <w:rFonts w:ascii="Calibri" w:hAnsi="Calibri" w:cs="Times New Roman"/>
          <w:lang w:val="fr-FR"/>
        </w:rPr>
      </w:pPr>
      <w:r>
        <w:rPr>
          <w:rFonts w:ascii="Calibri" w:hAnsi="Calibri"/>
          <w:lang w:val="fr-FR"/>
        </w:rPr>
        <w:t>Avant chaque maintenance et réparation, débrancher l’alimentation électrique avant de procéder à tout entretien ou réparation.</w:t>
      </w:r>
    </w:p>
    <w:p w:rsidR="000936A1" w:rsidRDefault="000936A1">
      <w:pPr>
        <w:pStyle w:val="5"/>
        <w:shd w:val="clear" w:color="auto" w:fill="auto"/>
        <w:spacing w:line="240" w:lineRule="exact"/>
        <w:ind w:right="800" w:firstLine="0"/>
        <w:rPr>
          <w:rFonts w:ascii="Calibri" w:hAnsi="Calibri" w:cs="Times New Roman"/>
        </w:rPr>
      </w:pPr>
      <w:r>
        <w:rPr>
          <w:rFonts w:ascii="Calibri" w:hAnsi="Calibri"/>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1"/>
        <w:gridCol w:w="3140"/>
        <w:gridCol w:w="3043"/>
      </w:tblGrid>
      <w:tr w:rsidR="000936A1">
        <w:tc>
          <w:tcPr>
            <w:tcW w:w="3031" w:type="dxa"/>
          </w:tcPr>
          <w:p w:rsidR="000936A1" w:rsidRDefault="000936A1">
            <w:pPr>
              <w:pStyle w:val="5"/>
              <w:shd w:val="clear" w:color="auto" w:fill="auto"/>
              <w:spacing w:line="240" w:lineRule="auto"/>
              <w:ind w:firstLine="0"/>
              <w:jc w:val="left"/>
              <w:rPr>
                <w:rFonts w:ascii="Calibri" w:hAnsi="Calibri" w:cs="Times New Roman"/>
              </w:rPr>
            </w:pPr>
            <w:r>
              <w:rPr>
                <w:rStyle w:val="85pt4"/>
                <w:rFonts w:ascii="Calibri" w:hAnsi="Calibri"/>
                <w:b w:val="0"/>
                <w:sz w:val="19"/>
              </w:rPr>
              <w:t>Les pannes</w:t>
            </w:r>
          </w:p>
        </w:tc>
        <w:tc>
          <w:tcPr>
            <w:tcW w:w="3140" w:type="dxa"/>
          </w:tcPr>
          <w:p w:rsidR="000936A1" w:rsidRDefault="000936A1">
            <w:pPr>
              <w:pStyle w:val="5"/>
              <w:shd w:val="clear" w:color="auto" w:fill="auto"/>
              <w:spacing w:line="200" w:lineRule="exact"/>
              <w:ind w:firstLine="0"/>
              <w:jc w:val="left"/>
              <w:rPr>
                <w:rFonts w:ascii="Calibri" w:hAnsi="Calibri" w:cs="Times New Roman"/>
              </w:rPr>
            </w:pPr>
            <w:r>
              <w:rPr>
                <w:rStyle w:val="85pt4"/>
                <w:rFonts w:ascii="Calibri" w:hAnsi="Calibri"/>
                <w:b w:val="0"/>
                <w:sz w:val="19"/>
              </w:rPr>
              <w:t xml:space="preserve">Raisons éventuelles </w:t>
            </w:r>
          </w:p>
        </w:tc>
        <w:tc>
          <w:tcPr>
            <w:tcW w:w="3043" w:type="dxa"/>
          </w:tcPr>
          <w:p w:rsidR="000936A1" w:rsidRDefault="000936A1">
            <w:pPr>
              <w:pStyle w:val="5"/>
              <w:shd w:val="clear" w:color="auto" w:fill="auto"/>
              <w:spacing w:line="200" w:lineRule="exact"/>
              <w:ind w:firstLine="0"/>
              <w:jc w:val="left"/>
              <w:rPr>
                <w:rFonts w:ascii="Calibri" w:hAnsi="Calibri" w:cs="Times New Roman"/>
                <w:bCs/>
                <w:color w:val="000000"/>
                <w:shd w:val="clear" w:color="auto" w:fill="FFFFFF"/>
              </w:rPr>
            </w:pPr>
            <w:r>
              <w:rPr>
                <w:rStyle w:val="85pt4"/>
                <w:rFonts w:ascii="Calibri" w:hAnsi="Calibri"/>
                <w:b w:val="0"/>
                <w:sz w:val="19"/>
              </w:rPr>
              <w:t xml:space="preserve">Solution </w:t>
            </w:r>
          </w:p>
        </w:tc>
      </w:tr>
      <w:tr w:rsidR="000936A1">
        <w:tc>
          <w:tcPr>
            <w:tcW w:w="3031" w:type="dxa"/>
            <w:vMerge w:val="restart"/>
          </w:tcPr>
          <w:p w:rsidR="000936A1" w:rsidRDefault="000936A1">
            <w:pPr>
              <w:pStyle w:val="5"/>
              <w:shd w:val="clear" w:color="auto" w:fill="auto"/>
              <w:spacing w:line="240" w:lineRule="auto"/>
              <w:ind w:firstLine="0"/>
              <w:jc w:val="left"/>
              <w:rPr>
                <w:rFonts w:ascii="Calibri" w:hAnsi="Calibri" w:cs="Times New Roman"/>
                <w:lang w:val="fr-FR"/>
              </w:rPr>
            </w:pPr>
            <w:r>
              <w:rPr>
                <w:rFonts w:ascii="Calibri" w:hAnsi="Calibri"/>
                <w:lang w:val="fr-FR"/>
              </w:rPr>
              <w:t>Au démarrage,  la moteur ne démarre pas</w:t>
            </w: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rPr>
            </w:pPr>
            <w:r>
              <w:rPr>
                <w:rStyle w:val="85pt4"/>
                <w:rFonts w:ascii="Calibri" w:hAnsi="Calibri"/>
                <w:b w:val="0"/>
                <w:sz w:val="19"/>
              </w:rPr>
              <w:t>Pas d'essence</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rPr>
            </w:pPr>
            <w:r>
              <w:rPr>
                <w:rStyle w:val="85pt4"/>
                <w:rFonts w:ascii="Calibri" w:hAnsi="Calibri"/>
                <w:b w:val="0"/>
                <w:sz w:val="19"/>
              </w:rPr>
              <w:t>remplir le réservoir de carburant</w:t>
            </w:r>
          </w:p>
        </w:tc>
      </w:tr>
      <w:tr w:rsidR="000936A1">
        <w:tc>
          <w:tcPr>
            <w:tcW w:w="3031" w:type="dxa"/>
            <w:vMerge/>
          </w:tcPr>
          <w:p w:rsidR="000936A1" w:rsidRDefault="000936A1" w:rsidP="000936A1">
            <w:pPr>
              <w:pStyle w:val="5"/>
              <w:shd w:val="clear" w:color="auto" w:fill="auto"/>
              <w:spacing w:line="240" w:lineRule="auto"/>
              <w:ind w:firstLineChars="200" w:firstLine="380"/>
              <w:jc w:val="left"/>
              <w:rPr>
                <w:rFonts w:ascii="Calibri" w:hAnsi="Calibri" w:cs="Times New Roman"/>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Le niveau d'huile est très bas</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rPr>
            </w:pPr>
            <w:r>
              <w:rPr>
                <w:rStyle w:val="85pt4"/>
                <w:rFonts w:ascii="Calibri" w:hAnsi="Calibri"/>
                <w:b w:val="0"/>
                <w:sz w:val="19"/>
              </w:rPr>
              <w:t>Ajouter de l'huile</w:t>
            </w:r>
          </w:p>
        </w:tc>
      </w:tr>
      <w:tr w:rsidR="000936A1">
        <w:trPr>
          <w:trHeight w:val="258"/>
        </w:trPr>
        <w:tc>
          <w:tcPr>
            <w:tcW w:w="3031" w:type="dxa"/>
            <w:vMerge/>
          </w:tcPr>
          <w:p w:rsidR="000936A1" w:rsidRDefault="000936A1" w:rsidP="000936A1">
            <w:pPr>
              <w:pStyle w:val="5"/>
              <w:shd w:val="clear" w:color="auto" w:fill="auto"/>
              <w:spacing w:line="240" w:lineRule="auto"/>
              <w:ind w:firstLineChars="200" w:firstLine="380"/>
              <w:jc w:val="left"/>
              <w:rPr>
                <w:rFonts w:ascii="Calibri" w:hAnsi="Calibri" w:cs="Times New Roman"/>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rPr>
            </w:pPr>
            <w:r>
              <w:rPr>
                <w:rStyle w:val="85pt4"/>
                <w:rFonts w:ascii="Calibri" w:hAnsi="Calibri"/>
                <w:b w:val="0"/>
                <w:sz w:val="19"/>
              </w:rPr>
              <w:t>Le starter n’est pas à la bonne position</w:t>
            </w:r>
          </w:p>
        </w:tc>
        <w:tc>
          <w:tcPr>
            <w:tcW w:w="3043" w:type="dxa"/>
          </w:tcPr>
          <w:p w:rsidR="000936A1" w:rsidRDefault="000936A1">
            <w:pPr>
              <w:pStyle w:val="5"/>
              <w:shd w:val="clear" w:color="auto" w:fill="auto"/>
              <w:spacing w:line="200" w:lineRule="exact"/>
              <w:ind w:firstLine="0"/>
              <w:jc w:val="left"/>
              <w:rPr>
                <w:rFonts w:ascii="Calibri" w:hAnsi="Calibri" w:cs="Times New Roman"/>
                <w:lang w:val="fr-FR"/>
              </w:rPr>
            </w:pPr>
            <w:r>
              <w:rPr>
                <w:rFonts w:ascii="Calibri" w:hAnsi="Calibri"/>
                <w:lang w:val="fr-FR"/>
              </w:rPr>
              <w:t>Placer le starter sur  "ON"</w:t>
            </w:r>
          </w:p>
        </w:tc>
      </w:tr>
      <w:tr w:rsidR="000936A1">
        <w:tc>
          <w:tcPr>
            <w:tcW w:w="3031" w:type="dxa"/>
            <w:vMerge/>
          </w:tcPr>
          <w:p w:rsidR="000936A1" w:rsidRDefault="000936A1" w:rsidP="000936A1">
            <w:pPr>
              <w:pStyle w:val="5"/>
              <w:shd w:val="clear" w:color="auto" w:fill="auto"/>
              <w:spacing w:line="240" w:lineRule="auto"/>
              <w:ind w:firstLineChars="200" w:firstLine="380"/>
              <w:jc w:val="left"/>
              <w:rPr>
                <w:rFonts w:ascii="Calibri" w:hAnsi="Calibri" w:cs="Times New Roman"/>
                <w:lang w:val="fr-FR"/>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La commande de gaz n’est pas dans la bonne position</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 xml:space="preserve">Déplacer Le levier e commande  de gaz vers la gauche </w:t>
            </w:r>
          </w:p>
        </w:tc>
      </w:tr>
      <w:tr w:rsidR="000936A1">
        <w:tc>
          <w:tcPr>
            <w:tcW w:w="3031" w:type="dxa"/>
            <w:vMerge/>
          </w:tcPr>
          <w:p w:rsidR="000936A1" w:rsidRDefault="000936A1" w:rsidP="000936A1">
            <w:pPr>
              <w:pStyle w:val="5"/>
              <w:shd w:val="clear" w:color="auto" w:fill="auto"/>
              <w:spacing w:line="240" w:lineRule="auto"/>
              <w:ind w:firstLineChars="200" w:firstLine="380"/>
              <w:jc w:val="left"/>
              <w:rPr>
                <w:rFonts w:ascii="Calibri" w:hAnsi="Calibri" w:cs="Times New Roman"/>
                <w:lang w:val="fr-FR"/>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lang w:val="fr-FR"/>
              </w:rPr>
            </w:pPr>
            <w:r>
              <w:rPr>
                <w:rStyle w:val="85pt4"/>
                <w:rFonts w:ascii="Calibri" w:hAnsi="Calibri"/>
                <w:b w:val="0"/>
                <w:sz w:val="19"/>
                <w:lang w:val="fr-FR"/>
              </w:rPr>
              <w:t>La  pression reste dans le nettoyeur</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 xml:space="preserve">Appuyer la gâchette,pour libérer l’air restant dans les tuyaux   </w:t>
            </w:r>
          </w:p>
        </w:tc>
      </w:tr>
      <w:tr w:rsidR="000936A1">
        <w:tc>
          <w:tcPr>
            <w:tcW w:w="3031" w:type="dxa"/>
            <w:vMerge w:val="restart"/>
          </w:tcPr>
          <w:p w:rsidR="000936A1" w:rsidRDefault="000936A1">
            <w:pPr>
              <w:pStyle w:val="5"/>
              <w:shd w:val="clear" w:color="auto" w:fill="auto"/>
              <w:spacing w:line="240" w:lineRule="auto"/>
              <w:ind w:firstLine="0"/>
              <w:jc w:val="left"/>
              <w:rPr>
                <w:rFonts w:ascii="Calibri" w:hAnsi="Calibri" w:cs="Times New Roman"/>
                <w:lang w:val="fr-FR"/>
              </w:rPr>
            </w:pPr>
            <w:r>
              <w:rPr>
                <w:rStyle w:val="85pt4"/>
                <w:rFonts w:ascii="Calibri" w:hAnsi="Calibri"/>
                <w:b w:val="0"/>
                <w:sz w:val="19"/>
                <w:lang w:val="fr-FR"/>
              </w:rPr>
              <w:t xml:space="preserve">La haute pression de l'appareil de nettoyage ne peut être atteint </w:t>
            </w: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 xml:space="preserve">Le diamètre du tuyau  d’arrivée d’eau est trop petit </w:t>
            </w:r>
          </w:p>
        </w:tc>
        <w:tc>
          <w:tcPr>
            <w:tcW w:w="3043" w:type="dxa"/>
          </w:tcPr>
          <w:p w:rsidR="000936A1" w:rsidRDefault="000936A1">
            <w:pPr>
              <w:pStyle w:val="5"/>
              <w:shd w:val="clear" w:color="auto" w:fill="auto"/>
              <w:spacing w:line="200" w:lineRule="exact"/>
              <w:ind w:firstLine="0"/>
              <w:jc w:val="left"/>
              <w:rPr>
                <w:rFonts w:ascii="Calibri" w:hAnsi="Calibri" w:cs="Times New Roman"/>
                <w:lang w:val="fr-FR"/>
              </w:rPr>
            </w:pPr>
            <w:r>
              <w:rPr>
                <w:rFonts w:ascii="Calibri" w:hAnsi="Calibri"/>
                <w:lang w:val="fr-FR"/>
              </w:rPr>
              <w:t>Utiliser un tuyau plus gros</w:t>
            </w:r>
          </w:p>
        </w:tc>
      </w:tr>
      <w:tr w:rsidR="000936A1">
        <w:tc>
          <w:tcPr>
            <w:tcW w:w="3031" w:type="dxa"/>
            <w:vMerge/>
          </w:tcPr>
          <w:p w:rsidR="000936A1" w:rsidRDefault="000936A1">
            <w:pPr>
              <w:pStyle w:val="5"/>
              <w:shd w:val="clear" w:color="auto" w:fill="auto"/>
              <w:spacing w:line="240" w:lineRule="auto"/>
              <w:ind w:firstLine="0"/>
              <w:jc w:val="left"/>
              <w:rPr>
                <w:rFonts w:ascii="Calibri" w:hAnsi="Calibri" w:cs="Times New Roman"/>
                <w:lang w:val="fr-FR"/>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rPr>
            </w:pPr>
            <w:r>
              <w:rPr>
                <w:rStyle w:val="85pt4"/>
                <w:rFonts w:ascii="Calibri" w:hAnsi="Calibri"/>
                <w:b w:val="0"/>
                <w:sz w:val="19"/>
              </w:rPr>
              <w:t>L’alimentation en eau est insuffisante</w:t>
            </w:r>
          </w:p>
        </w:tc>
        <w:tc>
          <w:tcPr>
            <w:tcW w:w="3043" w:type="dxa"/>
          </w:tcPr>
          <w:p w:rsidR="000936A1" w:rsidRDefault="000936A1">
            <w:pPr>
              <w:pStyle w:val="5"/>
              <w:shd w:val="clear" w:color="auto" w:fill="auto"/>
              <w:spacing w:line="200" w:lineRule="exact"/>
              <w:ind w:firstLine="0"/>
              <w:jc w:val="left"/>
              <w:rPr>
                <w:rFonts w:ascii="Calibri" w:hAnsi="Calibri" w:cs="Times New Roman"/>
                <w:lang w:val="fr-FR"/>
              </w:rPr>
            </w:pPr>
            <w:r>
              <w:rPr>
                <w:rFonts w:ascii="Calibri" w:hAnsi="Calibri"/>
                <w:lang w:val="fr-FR"/>
              </w:rPr>
              <w:t xml:space="preserve">Vérifier si le flexible est tordu, plié, coincé </w:t>
            </w:r>
          </w:p>
        </w:tc>
      </w:tr>
      <w:tr w:rsidR="000936A1">
        <w:tc>
          <w:tcPr>
            <w:tcW w:w="3031" w:type="dxa"/>
            <w:vMerge/>
          </w:tcPr>
          <w:p w:rsidR="000936A1" w:rsidRDefault="000936A1">
            <w:pPr>
              <w:pStyle w:val="5"/>
              <w:shd w:val="clear" w:color="auto" w:fill="auto"/>
              <w:spacing w:line="240" w:lineRule="auto"/>
              <w:ind w:firstLine="0"/>
              <w:jc w:val="left"/>
              <w:rPr>
                <w:rFonts w:ascii="Calibri" w:hAnsi="Calibri" w:cs="Times New Roman"/>
                <w:lang w:val="fr-FR"/>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rPr>
            </w:pPr>
            <w:r>
              <w:rPr>
                <w:rStyle w:val="85pt4"/>
                <w:rFonts w:ascii="Calibri" w:hAnsi="Calibri"/>
                <w:b w:val="0"/>
                <w:sz w:val="19"/>
              </w:rPr>
              <w:t xml:space="preserve">L’entrée d’eau est petite  </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rPr>
            </w:pPr>
            <w:r>
              <w:rPr>
                <w:rStyle w:val="85pt4"/>
                <w:rFonts w:ascii="Calibri" w:hAnsi="Calibri"/>
                <w:b w:val="0"/>
                <w:sz w:val="19"/>
              </w:rPr>
              <w:t xml:space="preserve">Ouvrir complètement le robinet </w:t>
            </w:r>
          </w:p>
        </w:tc>
      </w:tr>
      <w:tr w:rsidR="000936A1">
        <w:tc>
          <w:tcPr>
            <w:tcW w:w="3031" w:type="dxa"/>
            <w:vMerge/>
          </w:tcPr>
          <w:p w:rsidR="000936A1" w:rsidRDefault="000936A1">
            <w:pPr>
              <w:pStyle w:val="5"/>
              <w:shd w:val="clear" w:color="auto" w:fill="auto"/>
              <w:spacing w:line="240" w:lineRule="auto"/>
              <w:ind w:firstLine="0"/>
              <w:jc w:val="left"/>
              <w:rPr>
                <w:rFonts w:ascii="Calibri" w:hAnsi="Calibri" w:cs="Times New Roman"/>
              </w:rPr>
            </w:pPr>
          </w:p>
        </w:tc>
        <w:tc>
          <w:tcPr>
            <w:tcW w:w="3140" w:type="dxa"/>
          </w:tcPr>
          <w:p w:rsidR="000936A1" w:rsidRDefault="000936A1">
            <w:pPr>
              <w:pStyle w:val="5"/>
              <w:shd w:val="clear" w:color="auto" w:fill="auto"/>
              <w:spacing w:line="200" w:lineRule="exact"/>
              <w:ind w:firstLine="0"/>
              <w:jc w:val="left"/>
              <w:rPr>
                <w:rFonts w:ascii="Calibri" w:hAnsi="Calibri" w:cs="Times New Roman"/>
              </w:rPr>
            </w:pPr>
            <w:r>
              <w:rPr>
                <w:rFonts w:ascii="Calibri" w:hAnsi="Calibri"/>
              </w:rPr>
              <w:t xml:space="preserve">Filtre d'entrée d'eau bouché  </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lang w:val="fr-FR"/>
              </w:rPr>
            </w:pPr>
            <w:r>
              <w:rPr>
                <w:rStyle w:val="85pt4"/>
                <w:rFonts w:ascii="Calibri" w:hAnsi="Calibri"/>
                <w:b w:val="0"/>
                <w:sz w:val="19"/>
                <w:lang w:val="fr-FR"/>
              </w:rPr>
              <w:t>Retirer le filtre, nettoyer avec de l'eau tiède</w:t>
            </w:r>
          </w:p>
        </w:tc>
      </w:tr>
      <w:tr w:rsidR="000936A1">
        <w:tc>
          <w:tcPr>
            <w:tcW w:w="3031" w:type="dxa"/>
            <w:vMerge/>
          </w:tcPr>
          <w:p w:rsidR="000936A1" w:rsidRDefault="000936A1">
            <w:pPr>
              <w:pStyle w:val="5"/>
              <w:shd w:val="clear" w:color="auto" w:fill="auto"/>
              <w:spacing w:line="240" w:lineRule="auto"/>
              <w:ind w:firstLine="0"/>
              <w:jc w:val="left"/>
              <w:rPr>
                <w:rFonts w:ascii="Calibri" w:hAnsi="Calibri" w:cs="Times New Roman"/>
                <w:lang w:val="fr-FR"/>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 xml:space="preserve">La buse noire d’aspiration de détergent est montée </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lang w:val="fr-FR"/>
              </w:rPr>
            </w:pPr>
            <w:r>
              <w:rPr>
                <w:rStyle w:val="85pt4"/>
                <w:rFonts w:ascii="Calibri" w:hAnsi="Calibri"/>
                <w:b w:val="0"/>
                <w:sz w:val="19"/>
                <w:lang w:val="fr-FR"/>
              </w:rPr>
              <w:t>Utiliser la buse haute pression</w:t>
            </w:r>
          </w:p>
        </w:tc>
      </w:tr>
      <w:tr w:rsidR="000936A1">
        <w:trPr>
          <w:cantSplit/>
          <w:trHeight w:val="524"/>
        </w:trPr>
        <w:tc>
          <w:tcPr>
            <w:tcW w:w="3031" w:type="dxa"/>
            <w:vMerge w:val="restart"/>
          </w:tcPr>
          <w:p w:rsidR="000936A1" w:rsidRDefault="000936A1">
            <w:pPr>
              <w:pStyle w:val="5"/>
              <w:shd w:val="clear" w:color="auto" w:fill="auto"/>
              <w:spacing w:line="240" w:lineRule="auto"/>
              <w:ind w:firstLine="0"/>
              <w:jc w:val="left"/>
              <w:rPr>
                <w:rFonts w:ascii="Calibri" w:hAnsi="Calibri" w:cs="Times New Roman"/>
                <w:lang w:val="fr-FR"/>
              </w:rPr>
            </w:pPr>
            <w:r>
              <w:rPr>
                <w:rStyle w:val="85pt4"/>
                <w:rFonts w:ascii="Calibri" w:hAnsi="Calibri"/>
                <w:b w:val="0"/>
                <w:sz w:val="19"/>
                <w:lang w:val="fr-FR"/>
              </w:rPr>
              <w:t xml:space="preserve">La pression de sortie connait des fluctuations </w:t>
            </w: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rPr>
            </w:pPr>
            <w:r>
              <w:rPr>
                <w:rStyle w:val="85pt4"/>
                <w:rFonts w:ascii="Calibri" w:hAnsi="Calibri"/>
                <w:b w:val="0"/>
                <w:sz w:val="19"/>
              </w:rPr>
              <w:t>La pompe aspirel'air</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Arrêter la machine, maintenir la gâchette, pour chasser complétement l’air encaissé dans le nettoyeur</w:t>
            </w:r>
          </w:p>
        </w:tc>
      </w:tr>
      <w:tr w:rsidR="000936A1">
        <w:trPr>
          <w:cantSplit/>
        </w:trPr>
        <w:tc>
          <w:tcPr>
            <w:tcW w:w="3031" w:type="dxa"/>
            <w:vMerge/>
          </w:tcPr>
          <w:p w:rsidR="000936A1" w:rsidRDefault="000936A1" w:rsidP="000936A1">
            <w:pPr>
              <w:pStyle w:val="5"/>
              <w:shd w:val="clear" w:color="auto" w:fill="auto"/>
              <w:spacing w:line="240" w:lineRule="auto"/>
              <w:ind w:firstLineChars="200" w:firstLine="380"/>
              <w:jc w:val="left"/>
              <w:rPr>
                <w:rFonts w:ascii="Calibri" w:hAnsi="Calibri" w:cs="Times New Roman"/>
                <w:lang w:val="fr-FR"/>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lang w:val="fr-FR"/>
              </w:rPr>
            </w:pPr>
            <w:r>
              <w:rPr>
                <w:rStyle w:val="85pt4"/>
                <w:rFonts w:ascii="Calibri" w:hAnsi="Calibri"/>
                <w:b w:val="0"/>
                <w:sz w:val="19"/>
                <w:lang w:val="fr-FR"/>
              </w:rPr>
              <w:t>Le filtre d'entrée d'eau est bouché</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lang w:val="fr-FR"/>
              </w:rPr>
            </w:pPr>
            <w:r>
              <w:rPr>
                <w:rStyle w:val="85pt4"/>
                <w:rFonts w:ascii="Calibri" w:hAnsi="Calibri"/>
                <w:b w:val="0"/>
                <w:sz w:val="19"/>
                <w:lang w:val="fr-FR"/>
              </w:rPr>
              <w:t>Retirer le filtre, nettoyer avec de l'eau tiède</w:t>
            </w:r>
          </w:p>
        </w:tc>
      </w:tr>
      <w:tr w:rsidR="000936A1">
        <w:tc>
          <w:tcPr>
            <w:tcW w:w="3031" w:type="dxa"/>
            <w:vMerge/>
          </w:tcPr>
          <w:p w:rsidR="000936A1" w:rsidRDefault="000936A1" w:rsidP="000936A1">
            <w:pPr>
              <w:pStyle w:val="5"/>
              <w:shd w:val="clear" w:color="auto" w:fill="auto"/>
              <w:spacing w:line="240" w:lineRule="auto"/>
              <w:ind w:firstLineChars="200" w:firstLine="380"/>
              <w:jc w:val="left"/>
              <w:rPr>
                <w:rFonts w:ascii="Calibri" w:hAnsi="Calibri" w:cs="Times New Roman"/>
                <w:lang w:val="fr-FR"/>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rPr>
            </w:pPr>
            <w:r>
              <w:rPr>
                <w:rStyle w:val="85pt4"/>
                <w:rFonts w:ascii="Calibri" w:hAnsi="Calibri"/>
                <w:b w:val="0"/>
                <w:sz w:val="19"/>
              </w:rPr>
              <w:t xml:space="preserve">La buse est bouchée </w:t>
            </w:r>
          </w:p>
        </w:tc>
        <w:tc>
          <w:tcPr>
            <w:tcW w:w="3043" w:type="dxa"/>
          </w:tcPr>
          <w:p w:rsidR="000936A1" w:rsidRDefault="000936A1">
            <w:pPr>
              <w:pStyle w:val="5"/>
              <w:shd w:val="clear" w:color="auto" w:fill="auto"/>
              <w:spacing w:line="200" w:lineRule="exact"/>
              <w:ind w:firstLine="0"/>
              <w:jc w:val="left"/>
              <w:rPr>
                <w:rFonts w:ascii="Calibri" w:hAnsi="Calibri" w:cs="Times New Roman"/>
                <w:bCs/>
                <w:color w:val="000000"/>
                <w:shd w:val="clear" w:color="auto" w:fill="FFFFFF"/>
                <w:lang w:val="fr-FR"/>
              </w:rPr>
            </w:pPr>
            <w:r>
              <w:rPr>
                <w:rStyle w:val="85pt4"/>
                <w:rFonts w:ascii="Calibri" w:hAnsi="Calibri"/>
                <w:b w:val="0"/>
                <w:sz w:val="19"/>
                <w:lang w:val="fr-FR"/>
              </w:rPr>
              <w:t>Souffler de l'air ou utiliser une aiguille pour déboucher la buse</w:t>
            </w:r>
          </w:p>
        </w:tc>
      </w:tr>
      <w:tr w:rsidR="000936A1">
        <w:trPr>
          <w:cantSplit/>
        </w:trPr>
        <w:tc>
          <w:tcPr>
            <w:tcW w:w="3031" w:type="dxa"/>
            <w:vMerge/>
          </w:tcPr>
          <w:p w:rsidR="000936A1" w:rsidRDefault="000936A1" w:rsidP="000936A1">
            <w:pPr>
              <w:pStyle w:val="5"/>
              <w:shd w:val="clear" w:color="auto" w:fill="auto"/>
              <w:spacing w:line="240" w:lineRule="auto"/>
              <w:ind w:firstLineChars="200" w:firstLine="380"/>
              <w:jc w:val="left"/>
              <w:rPr>
                <w:rFonts w:ascii="Calibri" w:hAnsi="Calibri" w:cs="Times New Roman"/>
                <w:lang w:val="fr-FR"/>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lang w:val="fr-FR"/>
              </w:rPr>
            </w:pPr>
            <w:r>
              <w:rPr>
                <w:rStyle w:val="85pt4"/>
                <w:rFonts w:ascii="Calibri" w:hAnsi="Calibri"/>
                <w:b w:val="0"/>
                <w:sz w:val="19"/>
                <w:lang w:val="fr-FR"/>
              </w:rPr>
              <w:t>le pistolet de pulvérisation, le flexible ou la lance est entartrée</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 xml:space="preserve">Remplir le tube d'arrivée de détergent avec du vinaigre blanc  </w:t>
            </w:r>
          </w:p>
        </w:tc>
      </w:tr>
      <w:tr w:rsidR="000936A1">
        <w:tc>
          <w:tcPr>
            <w:tcW w:w="3031" w:type="dxa"/>
            <w:vMerge w:val="restart"/>
          </w:tcPr>
          <w:p w:rsidR="000936A1" w:rsidRDefault="000936A1">
            <w:pPr>
              <w:pStyle w:val="5"/>
              <w:shd w:val="clear" w:color="auto" w:fill="auto"/>
              <w:spacing w:line="240" w:lineRule="auto"/>
              <w:ind w:firstLine="0"/>
              <w:jc w:val="left"/>
              <w:rPr>
                <w:rFonts w:ascii="Calibri" w:hAnsi="Calibri" w:cs="Times New Roman"/>
              </w:rPr>
            </w:pPr>
            <w:r>
              <w:rPr>
                <w:rStyle w:val="85pt4"/>
                <w:rFonts w:ascii="Calibri" w:hAnsi="Calibri"/>
                <w:b w:val="0"/>
                <w:sz w:val="19"/>
              </w:rPr>
              <w:t>Aucun détergent</w:t>
            </w: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Le tube d’aspiration de détergent  n'est pas connecté correctement</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rPr>
            </w:pPr>
            <w:r>
              <w:rPr>
                <w:rStyle w:val="85pt4"/>
                <w:rFonts w:ascii="Calibri" w:hAnsi="Calibri"/>
                <w:b w:val="0"/>
                <w:sz w:val="19"/>
              </w:rPr>
              <w:t>Vérifier la connexion</w:t>
            </w:r>
          </w:p>
        </w:tc>
      </w:tr>
      <w:tr w:rsidR="000936A1">
        <w:tc>
          <w:tcPr>
            <w:tcW w:w="3031" w:type="dxa"/>
            <w:vMerge/>
          </w:tcPr>
          <w:p w:rsidR="000936A1" w:rsidRDefault="000936A1">
            <w:pPr>
              <w:pStyle w:val="5"/>
              <w:shd w:val="clear" w:color="auto" w:fill="auto"/>
              <w:spacing w:line="240" w:lineRule="auto"/>
              <w:ind w:firstLine="0"/>
              <w:jc w:val="left"/>
              <w:rPr>
                <w:rFonts w:ascii="Calibri" w:hAnsi="Calibri" w:cs="Times New Roman"/>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rPr>
            </w:pPr>
            <w:r>
              <w:rPr>
                <w:rStyle w:val="85pt4"/>
                <w:rFonts w:ascii="Calibri" w:hAnsi="Calibri"/>
                <w:b w:val="0"/>
                <w:sz w:val="19"/>
              </w:rPr>
              <w:t>Détergent trop épais</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rPr>
            </w:pPr>
            <w:r>
              <w:rPr>
                <w:rStyle w:val="85pt4"/>
                <w:rFonts w:ascii="Calibri" w:hAnsi="Calibri"/>
                <w:b w:val="0"/>
                <w:sz w:val="19"/>
              </w:rPr>
              <w:t>diluer le détergent</w:t>
            </w:r>
          </w:p>
        </w:tc>
      </w:tr>
      <w:tr w:rsidR="000936A1">
        <w:tc>
          <w:tcPr>
            <w:tcW w:w="3031" w:type="dxa"/>
            <w:vMerge/>
          </w:tcPr>
          <w:p w:rsidR="000936A1" w:rsidRDefault="000936A1">
            <w:pPr>
              <w:pStyle w:val="5"/>
              <w:shd w:val="clear" w:color="auto" w:fill="auto"/>
              <w:spacing w:line="240" w:lineRule="auto"/>
              <w:ind w:firstLine="0"/>
              <w:jc w:val="left"/>
              <w:rPr>
                <w:rFonts w:ascii="Calibri" w:hAnsi="Calibri" w:cs="Times New Roman"/>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La vanne de filtre de détergent est réglée à un passage trop petit</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lang w:val="fr-FR"/>
              </w:rPr>
            </w:pPr>
            <w:r>
              <w:rPr>
                <w:rStyle w:val="85pt4"/>
                <w:rFonts w:ascii="Calibri" w:hAnsi="Calibri"/>
                <w:b w:val="0"/>
                <w:sz w:val="19"/>
                <w:lang w:val="fr-FR"/>
              </w:rPr>
              <w:t xml:space="preserve">Régler la vanne à un passage plus gros </w:t>
            </w:r>
          </w:p>
        </w:tc>
      </w:tr>
      <w:tr w:rsidR="000936A1">
        <w:tc>
          <w:tcPr>
            <w:tcW w:w="3031" w:type="dxa"/>
            <w:vMerge/>
          </w:tcPr>
          <w:p w:rsidR="000936A1" w:rsidRDefault="000936A1">
            <w:pPr>
              <w:pStyle w:val="5"/>
              <w:shd w:val="clear" w:color="auto" w:fill="auto"/>
              <w:spacing w:line="240" w:lineRule="auto"/>
              <w:ind w:firstLine="0"/>
              <w:jc w:val="left"/>
              <w:rPr>
                <w:rFonts w:ascii="Calibri" w:hAnsi="Calibri" w:cs="Times New Roman"/>
                <w:lang w:val="fr-FR"/>
              </w:rPr>
            </w:pPr>
          </w:p>
        </w:tc>
        <w:tc>
          <w:tcPr>
            <w:tcW w:w="3140" w:type="dxa"/>
          </w:tcPr>
          <w:p w:rsidR="000936A1" w:rsidRDefault="000936A1">
            <w:pPr>
              <w:pStyle w:val="5"/>
              <w:shd w:val="clear" w:color="auto" w:fill="auto"/>
              <w:spacing w:line="200" w:lineRule="exact"/>
              <w:ind w:firstLine="0"/>
              <w:jc w:val="left"/>
              <w:rPr>
                <w:rFonts w:ascii="Calibri" w:hAnsi="Calibri" w:cs="Times New Roman"/>
                <w:bCs/>
                <w:color w:val="000000"/>
                <w:shd w:val="clear" w:color="auto" w:fill="FFFFFF"/>
                <w:lang w:val="fr-FR"/>
              </w:rPr>
            </w:pPr>
            <w:r>
              <w:rPr>
                <w:rStyle w:val="85pt4"/>
                <w:rFonts w:ascii="Calibri" w:hAnsi="Calibri"/>
                <w:b w:val="0"/>
                <w:sz w:val="19"/>
                <w:lang w:val="fr-FR"/>
              </w:rPr>
              <w:t xml:space="preserve">Filtre du tuyau d’aspiration de détergent est bouché </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 xml:space="preserve">Faire passer de l’eau tiède à travers le filtre pour enlever les débris </w:t>
            </w:r>
          </w:p>
        </w:tc>
      </w:tr>
      <w:tr w:rsidR="000936A1">
        <w:tc>
          <w:tcPr>
            <w:tcW w:w="3031" w:type="dxa"/>
            <w:vMerge/>
          </w:tcPr>
          <w:p w:rsidR="000936A1" w:rsidRDefault="000936A1">
            <w:pPr>
              <w:pStyle w:val="5"/>
              <w:shd w:val="clear" w:color="auto" w:fill="auto"/>
              <w:spacing w:line="240" w:lineRule="auto"/>
              <w:ind w:firstLine="0"/>
              <w:jc w:val="left"/>
              <w:rPr>
                <w:rFonts w:ascii="Calibri" w:hAnsi="Calibri" w:cs="Times New Roman"/>
                <w:lang w:val="fr-FR"/>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 xml:space="preserve">Tuyau d’aspiration de détergent est endommagé ou obstrué   </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 xml:space="preserve">Supprimer l’obstruction ou remplacer le tyau </w:t>
            </w:r>
          </w:p>
        </w:tc>
      </w:tr>
      <w:tr w:rsidR="000936A1">
        <w:tc>
          <w:tcPr>
            <w:tcW w:w="3031" w:type="dxa"/>
            <w:vMerge w:val="restart"/>
          </w:tcPr>
          <w:p w:rsidR="000936A1" w:rsidRDefault="000936A1">
            <w:pPr>
              <w:pStyle w:val="5"/>
              <w:shd w:val="clear" w:color="auto" w:fill="auto"/>
              <w:spacing w:line="240" w:lineRule="auto"/>
              <w:ind w:firstLine="0"/>
              <w:jc w:val="left"/>
              <w:rPr>
                <w:rFonts w:ascii="Calibri" w:hAnsi="Calibri" w:cs="Times New Roman"/>
                <w:lang w:val="fr-FR"/>
              </w:rPr>
            </w:pPr>
            <w:r>
              <w:rPr>
                <w:rStyle w:val="85pt4"/>
                <w:rFonts w:ascii="Calibri" w:hAnsi="Calibri"/>
                <w:b w:val="0"/>
                <w:sz w:val="19"/>
                <w:lang w:val="fr-FR"/>
              </w:rPr>
              <w:t>Le raccordement du tuyau d’arrosage ou la lance de pulvérisation fuit</w:t>
            </w: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rPr>
            </w:pPr>
            <w:r>
              <w:rPr>
                <w:rStyle w:val="85pt4"/>
                <w:rFonts w:ascii="Calibri" w:hAnsi="Calibri"/>
                <w:b w:val="0"/>
                <w:sz w:val="19"/>
              </w:rPr>
              <w:t>La buse est bouchée</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rPr>
            </w:pPr>
            <w:r>
              <w:rPr>
                <w:rStyle w:val="85pt4"/>
                <w:rFonts w:ascii="Calibri" w:hAnsi="Calibri"/>
                <w:b w:val="0"/>
                <w:sz w:val="19"/>
              </w:rPr>
              <w:t>Déboucher la buse</w:t>
            </w:r>
          </w:p>
        </w:tc>
      </w:tr>
      <w:tr w:rsidR="000936A1">
        <w:tc>
          <w:tcPr>
            <w:tcW w:w="3031" w:type="dxa"/>
            <w:vMerge/>
          </w:tcPr>
          <w:p w:rsidR="000936A1" w:rsidRDefault="000936A1">
            <w:pPr>
              <w:pStyle w:val="5"/>
              <w:shd w:val="clear" w:color="auto" w:fill="auto"/>
              <w:spacing w:line="240" w:lineRule="auto"/>
              <w:ind w:firstLine="0"/>
              <w:jc w:val="left"/>
              <w:rPr>
                <w:rFonts w:ascii="Calibri" w:hAnsi="Calibri" w:cs="Times New Roman"/>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rPr>
            </w:pPr>
            <w:r>
              <w:rPr>
                <w:rStyle w:val="85pt4"/>
                <w:rFonts w:ascii="Calibri" w:hAnsi="Calibri"/>
                <w:b w:val="0"/>
                <w:sz w:val="19"/>
              </w:rPr>
              <w:t>Les pieces de fixation sont  desserrées</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rPr>
            </w:pPr>
            <w:r>
              <w:rPr>
                <w:rStyle w:val="85pt4"/>
                <w:rFonts w:ascii="Calibri" w:hAnsi="Calibri"/>
                <w:b w:val="0"/>
                <w:sz w:val="19"/>
              </w:rPr>
              <w:t>Resserrer les pieces de fixation</w:t>
            </w:r>
          </w:p>
        </w:tc>
      </w:tr>
      <w:tr w:rsidR="000936A1">
        <w:trPr>
          <w:trHeight w:val="447"/>
        </w:trPr>
        <w:tc>
          <w:tcPr>
            <w:tcW w:w="3031" w:type="dxa"/>
            <w:vMerge/>
          </w:tcPr>
          <w:p w:rsidR="000936A1" w:rsidRDefault="000936A1">
            <w:pPr>
              <w:pStyle w:val="5"/>
              <w:shd w:val="clear" w:color="auto" w:fill="auto"/>
              <w:spacing w:line="240" w:lineRule="auto"/>
              <w:ind w:firstLine="0"/>
              <w:jc w:val="left"/>
              <w:rPr>
                <w:rFonts w:ascii="Calibri" w:hAnsi="Calibri" w:cs="Times New Roman"/>
              </w:rPr>
            </w:pP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lang w:val="fr-FR"/>
              </w:rPr>
            </w:pPr>
            <w:r>
              <w:rPr>
                <w:rStyle w:val="85pt4"/>
                <w:rFonts w:ascii="Calibri" w:hAnsi="Calibri"/>
                <w:b w:val="0"/>
                <w:sz w:val="19"/>
                <w:lang w:val="fr-FR"/>
              </w:rPr>
              <w:t xml:space="preserve">Détérioration ou usure du tuyau ou de la lance </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bCs w:val="0"/>
                <w:color w:val="auto"/>
                <w:sz w:val="19"/>
                <w:szCs w:val="19"/>
                <w:shd w:val="clear" w:color="auto" w:fill="auto"/>
              </w:rPr>
            </w:pPr>
            <w:r>
              <w:rPr>
                <w:rStyle w:val="85pt4"/>
                <w:rFonts w:ascii="Calibri" w:hAnsi="Calibri"/>
                <w:b w:val="0"/>
                <w:sz w:val="19"/>
              </w:rPr>
              <w:t xml:space="preserve">Remplacer les pièces endommagées </w:t>
            </w:r>
          </w:p>
        </w:tc>
      </w:tr>
      <w:tr w:rsidR="000936A1">
        <w:tc>
          <w:tcPr>
            <w:tcW w:w="3031" w:type="dxa"/>
          </w:tcPr>
          <w:p w:rsidR="000936A1" w:rsidRDefault="000936A1">
            <w:pPr>
              <w:pStyle w:val="5"/>
              <w:shd w:val="clear" w:color="auto" w:fill="auto"/>
              <w:spacing w:line="240" w:lineRule="auto"/>
              <w:ind w:firstLine="0"/>
              <w:jc w:val="left"/>
              <w:rPr>
                <w:rStyle w:val="85pt4"/>
                <w:rFonts w:ascii="Calibri" w:hAnsi="Calibri" w:cs="Times New Roman"/>
                <w:b w:val="0"/>
                <w:bCs w:val="0"/>
                <w:color w:val="auto"/>
                <w:sz w:val="19"/>
                <w:szCs w:val="19"/>
                <w:shd w:val="clear" w:color="auto" w:fill="auto"/>
                <w:lang w:val="fr-FR"/>
              </w:rPr>
            </w:pPr>
            <w:r>
              <w:rPr>
                <w:rStyle w:val="85pt4"/>
                <w:rFonts w:ascii="Calibri" w:hAnsi="Calibri"/>
                <w:b w:val="0"/>
                <w:sz w:val="19"/>
                <w:lang w:val="fr-FR"/>
              </w:rPr>
              <w:t xml:space="preserve">La pompe à eau est bruyante </w:t>
            </w: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rPr>
            </w:pPr>
            <w:r>
              <w:rPr>
                <w:rStyle w:val="85pt4"/>
                <w:rFonts w:ascii="Calibri" w:hAnsi="Calibri"/>
                <w:b w:val="0"/>
                <w:sz w:val="19"/>
              </w:rPr>
              <w:t>La pompe aspire de l'air</w:t>
            </w:r>
          </w:p>
        </w:tc>
        <w:tc>
          <w:tcPr>
            <w:tcW w:w="3043" w:type="dxa"/>
          </w:tcPr>
          <w:p w:rsidR="000936A1" w:rsidRDefault="000936A1">
            <w:pPr>
              <w:pStyle w:val="5"/>
              <w:shd w:val="clear" w:color="auto" w:fill="auto"/>
              <w:spacing w:line="200" w:lineRule="exact"/>
              <w:ind w:firstLine="0"/>
              <w:jc w:val="left"/>
              <w:rPr>
                <w:rFonts w:ascii="Calibri" w:hAnsi="Calibri" w:cs="Times New Roman"/>
                <w:bCs/>
                <w:color w:val="000000"/>
                <w:shd w:val="clear" w:color="auto" w:fill="FFFFFF"/>
                <w:lang w:val="fr-FR"/>
              </w:rPr>
            </w:pPr>
            <w:r>
              <w:rPr>
                <w:rStyle w:val="85pt4"/>
                <w:rFonts w:ascii="Calibri" w:hAnsi="Calibri"/>
                <w:b w:val="0"/>
                <w:sz w:val="19"/>
                <w:lang w:val="fr-FR"/>
              </w:rPr>
              <w:t>Arrêter la machine, presser la gâchette, pour  purger le circuit d’eau du nettoyeur</w:t>
            </w:r>
          </w:p>
        </w:tc>
      </w:tr>
      <w:tr w:rsidR="000936A1">
        <w:tc>
          <w:tcPr>
            <w:tcW w:w="3031" w:type="dxa"/>
          </w:tcPr>
          <w:p w:rsidR="000936A1" w:rsidRDefault="000936A1">
            <w:pPr>
              <w:pStyle w:val="5"/>
              <w:shd w:val="clear" w:color="auto" w:fill="auto"/>
              <w:spacing w:line="240" w:lineRule="auto"/>
              <w:ind w:firstLine="0"/>
              <w:jc w:val="left"/>
              <w:rPr>
                <w:rStyle w:val="85pt4"/>
                <w:rFonts w:ascii="Calibri" w:hAnsi="Calibri" w:cs="Times New Roman"/>
                <w:b w:val="0"/>
                <w:bCs w:val="0"/>
                <w:color w:val="auto"/>
                <w:sz w:val="19"/>
                <w:szCs w:val="19"/>
                <w:shd w:val="clear" w:color="auto" w:fill="auto"/>
                <w:lang w:val="fr-FR"/>
              </w:rPr>
            </w:pPr>
            <w:r>
              <w:rPr>
                <w:rStyle w:val="85pt4"/>
                <w:rFonts w:ascii="Calibri" w:hAnsi="Calibri"/>
                <w:b w:val="0"/>
                <w:sz w:val="19"/>
                <w:lang w:val="fr-FR"/>
              </w:rPr>
              <w:t>Fuite de la pompe à eau</w:t>
            </w:r>
          </w:p>
        </w:tc>
        <w:tc>
          <w:tcPr>
            <w:tcW w:w="3140"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 xml:space="preserve">Détérioration ou usure du joint d’étanchéité  </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Demander au service après-vente, pour faire remplacer par des joints neufs</w:t>
            </w:r>
          </w:p>
        </w:tc>
      </w:tr>
      <w:tr w:rsidR="000936A1">
        <w:tc>
          <w:tcPr>
            <w:tcW w:w="3031" w:type="dxa"/>
          </w:tcPr>
          <w:p w:rsidR="000936A1" w:rsidRDefault="000936A1">
            <w:pPr>
              <w:pStyle w:val="5"/>
              <w:shd w:val="clear" w:color="auto" w:fill="auto"/>
              <w:spacing w:line="240" w:lineRule="auto"/>
              <w:ind w:firstLine="0"/>
              <w:jc w:val="left"/>
              <w:rPr>
                <w:rStyle w:val="85pt4"/>
                <w:rFonts w:ascii="Calibri" w:hAnsi="Calibri" w:cs="Times New Roman"/>
                <w:b w:val="0"/>
                <w:sz w:val="19"/>
                <w:szCs w:val="19"/>
              </w:rPr>
            </w:pPr>
            <w:r>
              <w:rPr>
                <w:rStyle w:val="85pt4"/>
                <w:rFonts w:ascii="Calibri" w:hAnsi="Calibri"/>
                <w:b w:val="0"/>
                <w:sz w:val="19"/>
              </w:rPr>
              <w:t>Fuite d'huile</w:t>
            </w:r>
          </w:p>
        </w:tc>
        <w:tc>
          <w:tcPr>
            <w:tcW w:w="3140" w:type="dxa"/>
          </w:tcPr>
          <w:p w:rsidR="000936A1" w:rsidRDefault="000936A1">
            <w:pPr>
              <w:pStyle w:val="5"/>
              <w:shd w:val="clear" w:color="auto" w:fill="auto"/>
              <w:spacing w:line="200" w:lineRule="exact"/>
              <w:ind w:firstLine="0"/>
              <w:jc w:val="left"/>
              <w:rPr>
                <w:rFonts w:ascii="Calibri" w:hAnsi="Calibri" w:cs="Times New Roman"/>
                <w:bCs/>
                <w:color w:val="000000"/>
                <w:shd w:val="clear" w:color="auto" w:fill="FFFFFF"/>
                <w:lang w:val="fr-FR"/>
              </w:rPr>
            </w:pPr>
            <w:r>
              <w:rPr>
                <w:rStyle w:val="85pt4"/>
                <w:rFonts w:ascii="Calibri" w:hAnsi="Calibri"/>
                <w:b w:val="0"/>
                <w:sz w:val="19"/>
                <w:lang w:val="fr-FR"/>
              </w:rPr>
              <w:t xml:space="preserve">Détérioration ou usure de joints d’étanchéité </w:t>
            </w:r>
          </w:p>
        </w:tc>
        <w:tc>
          <w:tcPr>
            <w:tcW w:w="3043" w:type="dxa"/>
          </w:tcPr>
          <w:p w:rsidR="000936A1" w:rsidRDefault="000936A1">
            <w:pPr>
              <w:pStyle w:val="5"/>
              <w:shd w:val="clear" w:color="auto" w:fill="auto"/>
              <w:spacing w:line="200" w:lineRule="exact"/>
              <w:ind w:firstLine="0"/>
              <w:jc w:val="left"/>
              <w:rPr>
                <w:rStyle w:val="85pt4"/>
                <w:rFonts w:ascii="Calibri" w:hAnsi="Calibri" w:cs="Times New Roman"/>
                <w:b w:val="0"/>
                <w:sz w:val="19"/>
                <w:szCs w:val="19"/>
                <w:lang w:val="fr-FR"/>
              </w:rPr>
            </w:pPr>
            <w:r>
              <w:rPr>
                <w:rStyle w:val="85pt4"/>
                <w:rFonts w:ascii="Calibri" w:hAnsi="Calibri"/>
                <w:b w:val="0"/>
                <w:sz w:val="19"/>
                <w:lang w:val="fr-FR"/>
              </w:rPr>
              <w:t>Demander au service après-vente, pour faire remplacer par des joints neufs</w:t>
            </w:r>
          </w:p>
        </w:tc>
      </w:tr>
    </w:tbl>
    <w:p w:rsidR="000936A1" w:rsidRDefault="000936A1" w:rsidP="000936A1">
      <w:pPr>
        <w:pStyle w:val="5"/>
        <w:shd w:val="clear" w:color="auto" w:fill="auto"/>
        <w:spacing w:line="240" w:lineRule="auto"/>
        <w:ind w:firstLineChars="200" w:firstLine="400"/>
        <w:rPr>
          <w:rFonts w:ascii="Calibri" w:hAnsi="Calibri" w:cs="Times New Roman"/>
          <w:sz w:val="20"/>
          <w:szCs w:val="20"/>
          <w:lang w:val="fr-FR"/>
        </w:rPr>
      </w:pPr>
      <w:r>
        <w:rPr>
          <w:rStyle w:val="85pt4"/>
          <w:rFonts w:ascii="Calibri" w:hAnsi="Calibri"/>
          <w:b w:val="0"/>
          <w:sz w:val="20"/>
          <w:lang w:val="fr-FR"/>
        </w:rPr>
        <w:t>Si vous rencontrer d'autres difficultés, n’hésiter pas à appeler le service après-vente pour avoir de l’aide</w:t>
      </w:r>
    </w:p>
    <w:p w:rsidR="000936A1" w:rsidRDefault="000936A1">
      <w:pPr>
        <w:rPr>
          <w:rFonts w:ascii="Calibri" w:hAnsi="Calibri" w:cs="Times New Roman"/>
          <w:sz w:val="2"/>
          <w:szCs w:val="2"/>
          <w:lang w:val="fr-FR"/>
        </w:rPr>
        <w:sectPr w:rsidR="000936A1">
          <w:headerReference w:type="default" r:id="rId53"/>
          <w:footerReference w:type="even" r:id="rId54"/>
          <w:footerReference w:type="default" r:id="rId55"/>
          <w:footerReference w:type="first" r:id="rId56"/>
          <w:pgSz w:w="11909" w:h="16838"/>
          <w:pgMar w:top="888" w:right="1341" w:bottom="1152" w:left="1365" w:header="709" w:footer="3" w:gutter="0"/>
          <w:pgNumType w:start="18"/>
          <w:cols w:space="720"/>
          <w:docGrid w:linePitch="360"/>
        </w:sectPr>
      </w:pPr>
    </w:p>
    <w:p w:rsidR="000936A1" w:rsidRDefault="000936A1">
      <w:pPr>
        <w:pStyle w:val="111"/>
        <w:shd w:val="clear" w:color="auto" w:fill="auto"/>
        <w:spacing w:before="0" w:after="105" w:line="200" w:lineRule="exact"/>
        <w:jc w:val="left"/>
        <w:rPr>
          <w:rFonts w:ascii="Calibri" w:hAnsi="Calibri" w:cs="Times New Roman"/>
          <w:b w:val="0"/>
          <w:u w:val="single"/>
        </w:rPr>
      </w:pPr>
      <w:r>
        <w:rPr>
          <w:rStyle w:val="114"/>
          <w:rFonts w:ascii="Calibri" w:hAnsi="Calibri"/>
          <w:b/>
          <w:u w:val="single"/>
        </w:rPr>
        <w:t>Maintenance</w:t>
      </w:r>
    </w:p>
    <w:p w:rsidR="000936A1" w:rsidRDefault="000936A1">
      <w:pPr>
        <w:pStyle w:val="910"/>
        <w:numPr>
          <w:ilvl w:val="0"/>
          <w:numId w:val="7"/>
        </w:numPr>
        <w:shd w:val="clear" w:color="auto" w:fill="auto"/>
        <w:tabs>
          <w:tab w:val="left" w:pos="714"/>
        </w:tabs>
        <w:spacing w:before="0" w:after="0" w:line="360" w:lineRule="auto"/>
        <w:ind w:left="360"/>
        <w:jc w:val="both"/>
        <w:rPr>
          <w:rFonts w:ascii="Calibri" w:hAnsi="Calibri" w:cs="Times New Roman"/>
          <w:sz w:val="20"/>
          <w:szCs w:val="20"/>
        </w:rPr>
      </w:pPr>
      <w:r>
        <w:rPr>
          <w:rStyle w:val="92"/>
          <w:rFonts w:ascii="Calibri" w:hAnsi="Calibri"/>
          <w:b/>
          <w:sz w:val="20"/>
        </w:rPr>
        <w:t xml:space="preserve">Entretien normal </w:t>
      </w:r>
    </w:p>
    <w:p w:rsidR="000936A1" w:rsidRDefault="000936A1">
      <w:pPr>
        <w:pStyle w:val="5"/>
        <w:numPr>
          <w:ilvl w:val="0"/>
          <w:numId w:val="2"/>
        </w:numPr>
        <w:shd w:val="clear" w:color="auto" w:fill="auto"/>
        <w:tabs>
          <w:tab w:val="left" w:pos="1408"/>
        </w:tabs>
        <w:spacing w:line="360" w:lineRule="exact"/>
        <w:ind w:left="1457" w:right="23" w:hanging="357"/>
        <w:rPr>
          <w:rFonts w:ascii="Calibri" w:hAnsi="Calibri" w:cs="Times New Roman"/>
          <w:lang w:val="fr-FR"/>
        </w:rPr>
      </w:pPr>
      <w:r>
        <w:rPr>
          <w:rFonts w:ascii="Calibri" w:hAnsi="Calibri"/>
          <w:lang w:val="fr-FR"/>
        </w:rPr>
        <w:t xml:space="preserve">Le tuyau de connexion, le pistolet de pulvérisation et le tuyau doivent être inspectés et nettoyés régulièrement pour éviter une obstruction ou une fuite.  </w:t>
      </w:r>
    </w:p>
    <w:p w:rsidR="000936A1" w:rsidRDefault="000936A1">
      <w:pPr>
        <w:pStyle w:val="5"/>
        <w:numPr>
          <w:ilvl w:val="0"/>
          <w:numId w:val="2"/>
        </w:numPr>
        <w:shd w:val="clear" w:color="auto" w:fill="auto"/>
        <w:tabs>
          <w:tab w:val="left" w:pos="1408"/>
        </w:tabs>
        <w:spacing w:line="360" w:lineRule="exact"/>
        <w:ind w:left="1457" w:right="23" w:hanging="357"/>
        <w:rPr>
          <w:rFonts w:ascii="Calibri" w:hAnsi="Calibri" w:cs="Times New Roman"/>
          <w:lang w:val="fr-FR"/>
        </w:rPr>
      </w:pPr>
      <w:r>
        <w:rPr>
          <w:rFonts w:ascii="Calibri" w:hAnsi="Calibri"/>
          <w:lang w:val="fr-FR"/>
        </w:rPr>
        <w:t>Pour nettoyer la buse, séparer la lance du pistolet de pulvérisation, nettoyer la buse avec un bout de fil rigide ou un trombone pour  enlever la saleté, ensuite faites passer de l’eau au travers de la buse, enfin, remonter la lance au pistolet.</w:t>
      </w:r>
    </w:p>
    <w:p w:rsidR="000936A1" w:rsidRDefault="000936A1">
      <w:pPr>
        <w:pStyle w:val="5"/>
        <w:numPr>
          <w:ilvl w:val="0"/>
          <w:numId w:val="2"/>
        </w:numPr>
        <w:shd w:val="clear" w:color="auto" w:fill="auto"/>
        <w:tabs>
          <w:tab w:val="left" w:pos="1408"/>
        </w:tabs>
        <w:spacing w:line="360" w:lineRule="exact"/>
        <w:ind w:left="1457" w:right="20" w:hanging="357"/>
        <w:rPr>
          <w:rStyle w:val="14"/>
          <w:rFonts w:ascii="Calibri" w:hAnsi="Calibri" w:cs="Times New Roman"/>
          <w:color w:val="auto"/>
          <w:shd w:val="clear" w:color="auto" w:fill="auto"/>
          <w:lang w:val="fr-FR"/>
        </w:rPr>
      </w:pPr>
      <w:r>
        <w:rPr>
          <w:rFonts w:ascii="Calibri" w:hAnsi="Calibri"/>
          <w:lang w:val="fr-FR"/>
        </w:rPr>
        <w:t xml:space="preserve">Si la méthode de nettoyage de la buse parait inefficace, changer la buse. </w:t>
      </w:r>
    </w:p>
    <w:p w:rsidR="000936A1" w:rsidRDefault="000936A1">
      <w:pPr>
        <w:pStyle w:val="5"/>
        <w:numPr>
          <w:ilvl w:val="0"/>
          <w:numId w:val="2"/>
        </w:numPr>
        <w:shd w:val="clear" w:color="auto" w:fill="auto"/>
        <w:tabs>
          <w:tab w:val="left" w:pos="1408"/>
        </w:tabs>
        <w:spacing w:line="360" w:lineRule="exact"/>
        <w:ind w:left="1457" w:right="20" w:hanging="357"/>
        <w:rPr>
          <w:rFonts w:ascii="Calibri" w:hAnsi="Calibri" w:cs="Times New Roman"/>
          <w:lang w:val="fr-FR"/>
        </w:rPr>
      </w:pPr>
      <w:r>
        <w:rPr>
          <w:rFonts w:ascii="Calibri" w:hAnsi="Calibri"/>
          <w:lang w:val="fr-FR"/>
        </w:rPr>
        <w:t>Vérifier l’état du tuyau d’eau, s’il y a des fissures, craquelures, il faut le remplacer.</w:t>
      </w:r>
    </w:p>
    <w:p w:rsidR="000936A1" w:rsidRDefault="000936A1">
      <w:pPr>
        <w:pStyle w:val="5"/>
        <w:numPr>
          <w:ilvl w:val="0"/>
          <w:numId w:val="2"/>
        </w:numPr>
        <w:shd w:val="clear" w:color="auto" w:fill="auto"/>
        <w:tabs>
          <w:tab w:val="left" w:pos="1408"/>
        </w:tabs>
        <w:spacing w:line="360" w:lineRule="exact"/>
        <w:ind w:left="1457" w:right="20" w:hanging="357"/>
        <w:rPr>
          <w:rFonts w:ascii="Calibri" w:hAnsi="Calibri" w:cs="Times New Roman"/>
          <w:lang w:val="fr-FR"/>
        </w:rPr>
      </w:pPr>
      <w:r>
        <w:rPr>
          <w:rFonts w:ascii="Calibri" w:hAnsi="Calibri"/>
          <w:lang w:val="fr-FR"/>
        </w:rPr>
        <w:t>Contrôler l’élément filtrant du filtre à air. Dépoussiérer, enlever de la saleté et garder propre.</w:t>
      </w:r>
    </w:p>
    <w:p w:rsidR="000936A1" w:rsidRDefault="000936A1">
      <w:pPr>
        <w:pStyle w:val="5"/>
        <w:numPr>
          <w:ilvl w:val="0"/>
          <w:numId w:val="2"/>
        </w:numPr>
        <w:shd w:val="clear" w:color="auto" w:fill="auto"/>
        <w:tabs>
          <w:tab w:val="left" w:pos="1408"/>
        </w:tabs>
        <w:spacing w:line="360" w:lineRule="exact"/>
        <w:ind w:left="1457" w:hanging="357"/>
        <w:rPr>
          <w:rStyle w:val="14"/>
          <w:rFonts w:ascii="Calibri" w:hAnsi="Calibri" w:cs="Times New Roman"/>
          <w:color w:val="auto"/>
          <w:shd w:val="clear" w:color="auto" w:fill="auto"/>
          <w:lang w:val="fr-FR"/>
        </w:rPr>
      </w:pPr>
      <w:r>
        <w:rPr>
          <w:rFonts w:ascii="Calibri" w:hAnsi="Calibri"/>
          <w:lang w:val="fr-FR"/>
        </w:rPr>
        <w:t xml:space="preserve">Vérifier les pièces de fixation pour garantir le bon serrage. </w:t>
      </w:r>
    </w:p>
    <w:p w:rsidR="000936A1" w:rsidRDefault="000936A1">
      <w:pPr>
        <w:pStyle w:val="5"/>
        <w:numPr>
          <w:ilvl w:val="0"/>
          <w:numId w:val="2"/>
        </w:numPr>
        <w:shd w:val="clear" w:color="auto" w:fill="auto"/>
        <w:tabs>
          <w:tab w:val="left" w:pos="1408"/>
        </w:tabs>
        <w:spacing w:line="360" w:lineRule="exact"/>
        <w:ind w:left="1457" w:hanging="357"/>
        <w:rPr>
          <w:rFonts w:ascii="Calibri" w:hAnsi="Calibri" w:cs="Times New Roman"/>
        </w:rPr>
      </w:pPr>
      <w:r>
        <w:rPr>
          <w:rFonts w:ascii="Calibri" w:hAnsi="Calibri"/>
        </w:rPr>
        <w:t>Vérifier le niveau d'huile</w:t>
      </w:r>
    </w:p>
    <w:p w:rsidR="000936A1" w:rsidRDefault="000936A1">
      <w:pPr>
        <w:pStyle w:val="5"/>
        <w:numPr>
          <w:ilvl w:val="0"/>
          <w:numId w:val="7"/>
        </w:numPr>
        <w:shd w:val="clear" w:color="auto" w:fill="auto"/>
        <w:tabs>
          <w:tab w:val="left" w:pos="714"/>
        </w:tabs>
        <w:spacing w:line="360" w:lineRule="exact"/>
        <w:ind w:left="720" w:right="20" w:hanging="360"/>
        <w:jc w:val="left"/>
        <w:rPr>
          <w:rFonts w:ascii="Calibri" w:hAnsi="Calibri" w:cs="Times New Roman"/>
          <w:lang w:val="fr-FR"/>
        </w:rPr>
      </w:pPr>
      <w:r>
        <w:rPr>
          <w:rFonts w:ascii="Calibri" w:hAnsi="Calibri"/>
          <w:lang w:val="fr-FR"/>
        </w:rPr>
        <w:t xml:space="preserve">Nettoyer le filtre à air après 25 heures d'utilisation. La méthode spécifique de nettoyage est la suivante:  </w:t>
      </w:r>
    </w:p>
    <w:p w:rsidR="000936A1" w:rsidRDefault="000936A1">
      <w:pPr>
        <w:pStyle w:val="5"/>
        <w:numPr>
          <w:ilvl w:val="0"/>
          <w:numId w:val="2"/>
        </w:numPr>
        <w:shd w:val="clear" w:color="auto" w:fill="auto"/>
        <w:tabs>
          <w:tab w:val="left" w:pos="1408"/>
        </w:tabs>
        <w:spacing w:line="360" w:lineRule="exact"/>
        <w:ind w:left="1457" w:hanging="357"/>
        <w:rPr>
          <w:rStyle w:val="14"/>
          <w:rFonts w:ascii="Calibri" w:hAnsi="Calibri" w:cs="Times New Roman"/>
          <w:lang w:val="fr-FR"/>
        </w:rPr>
      </w:pPr>
      <w:r>
        <w:rPr>
          <w:rStyle w:val="14"/>
          <w:rFonts w:ascii="Calibri" w:hAnsi="Calibri"/>
          <w:lang w:val="fr-FR"/>
        </w:rPr>
        <w:t>Enlever le couvercle du filtre à air ;</w:t>
      </w:r>
    </w:p>
    <w:p w:rsidR="000936A1" w:rsidRDefault="000936A1">
      <w:pPr>
        <w:pStyle w:val="5"/>
        <w:numPr>
          <w:ilvl w:val="0"/>
          <w:numId w:val="2"/>
        </w:numPr>
        <w:shd w:val="clear" w:color="auto" w:fill="auto"/>
        <w:tabs>
          <w:tab w:val="left" w:pos="1408"/>
          <w:tab w:val="left" w:pos="6951"/>
          <w:tab w:val="right" w:pos="8348"/>
        </w:tabs>
        <w:spacing w:line="360" w:lineRule="exact"/>
        <w:ind w:left="1457" w:hanging="357"/>
        <w:rPr>
          <w:rFonts w:ascii="Calibri" w:hAnsi="Calibri" w:cs="Times New Roman"/>
          <w:lang w:val="fr-FR"/>
        </w:rPr>
      </w:pPr>
      <w:r>
        <w:rPr>
          <w:rFonts w:ascii="Calibri" w:hAnsi="Calibri"/>
          <w:lang w:val="fr-FR"/>
        </w:rPr>
        <w:t>Retirer l’élément filtrant en mousse, remplacer le par un nouveau filtre huilé ou nettoyer avec de l'eau tiède  et un savon doux ;</w:t>
      </w:r>
    </w:p>
    <w:p w:rsidR="000936A1" w:rsidRDefault="000936A1">
      <w:pPr>
        <w:pStyle w:val="5"/>
        <w:numPr>
          <w:ilvl w:val="0"/>
          <w:numId w:val="2"/>
        </w:numPr>
        <w:shd w:val="clear" w:color="auto" w:fill="auto"/>
        <w:tabs>
          <w:tab w:val="left" w:pos="1408"/>
          <w:tab w:val="left" w:pos="6951"/>
          <w:tab w:val="right" w:pos="8348"/>
        </w:tabs>
        <w:spacing w:line="360" w:lineRule="exact"/>
        <w:ind w:left="1457" w:hanging="357"/>
        <w:rPr>
          <w:rFonts w:ascii="Calibri" w:hAnsi="Calibri" w:cs="Times New Roman"/>
          <w:lang w:val="fr-FR"/>
        </w:rPr>
      </w:pPr>
      <w:r>
        <w:rPr>
          <w:rFonts w:ascii="Calibri" w:hAnsi="Calibri"/>
          <w:lang w:val="fr-FR"/>
        </w:rPr>
        <w:t xml:space="preserve">Remettre en place l’élément filtrant en mousse en appuyant de façon uniforme pour s’assurer que la mousse est bien en place dans la bonne  position </w:t>
      </w:r>
    </w:p>
    <w:p w:rsidR="000936A1" w:rsidRDefault="000936A1">
      <w:pPr>
        <w:pStyle w:val="5"/>
        <w:numPr>
          <w:ilvl w:val="0"/>
          <w:numId w:val="2"/>
        </w:numPr>
        <w:shd w:val="clear" w:color="auto" w:fill="auto"/>
        <w:tabs>
          <w:tab w:val="left" w:pos="1408"/>
        </w:tabs>
        <w:spacing w:line="360" w:lineRule="exact"/>
        <w:ind w:left="1457" w:right="20" w:hanging="357"/>
        <w:rPr>
          <w:rFonts w:ascii="Calibri" w:hAnsi="Calibri" w:cs="Times New Roman"/>
          <w:color w:val="000000"/>
          <w:shd w:val="clear" w:color="auto" w:fill="FFFFFF"/>
          <w:lang w:val="fr-FR"/>
        </w:rPr>
      </w:pPr>
      <w:r>
        <w:rPr>
          <w:rFonts w:ascii="Calibri" w:hAnsi="Calibri"/>
          <w:lang w:val="fr-FR"/>
        </w:rPr>
        <w:t xml:space="preserve">Remettre le couvercle du filtre à air de sorte qu’il se mette bien en place et qu’il soit fixé par les languettes de verrouillage. </w:t>
      </w:r>
    </w:p>
    <w:p w:rsidR="000936A1" w:rsidRDefault="000936A1">
      <w:pPr>
        <w:pStyle w:val="5"/>
        <w:numPr>
          <w:ilvl w:val="0"/>
          <w:numId w:val="7"/>
        </w:numPr>
        <w:shd w:val="clear" w:color="auto" w:fill="auto"/>
        <w:tabs>
          <w:tab w:val="left" w:pos="714"/>
        </w:tabs>
        <w:spacing w:line="360" w:lineRule="exact"/>
        <w:ind w:left="360" w:firstLine="0"/>
        <w:rPr>
          <w:rFonts w:ascii="Calibri" w:hAnsi="Calibri" w:cs="Times New Roman"/>
          <w:lang w:val="fr-FR"/>
        </w:rPr>
      </w:pPr>
      <w:r>
        <w:rPr>
          <w:rFonts w:ascii="Calibri" w:hAnsi="Calibri"/>
          <w:lang w:val="fr-FR"/>
        </w:rPr>
        <w:t>Pour assurer le bon état de la bougie, procéder selon la méthode suivante :</w:t>
      </w:r>
    </w:p>
    <w:p w:rsidR="000936A1" w:rsidRDefault="000936A1">
      <w:pPr>
        <w:pStyle w:val="5"/>
        <w:numPr>
          <w:ilvl w:val="0"/>
          <w:numId w:val="2"/>
        </w:numPr>
        <w:shd w:val="clear" w:color="auto" w:fill="auto"/>
        <w:tabs>
          <w:tab w:val="left" w:pos="1408"/>
        </w:tabs>
        <w:spacing w:line="360" w:lineRule="exact"/>
        <w:ind w:left="1457" w:hanging="360"/>
        <w:rPr>
          <w:rFonts w:ascii="Calibri" w:hAnsi="Calibri" w:cs="Times New Roman"/>
          <w:lang w:val="fr-FR"/>
        </w:rPr>
      </w:pPr>
      <w:r>
        <w:rPr>
          <w:rStyle w:val="14"/>
          <w:rFonts w:ascii="Calibri" w:hAnsi="Calibri"/>
          <w:lang w:val="fr-FR"/>
        </w:rPr>
        <w:t xml:space="preserve">1. </w:t>
      </w:r>
      <w:r>
        <w:rPr>
          <w:rFonts w:ascii="Calibri" w:hAnsi="Calibri"/>
          <w:lang w:val="fr-FR"/>
        </w:rPr>
        <w:t xml:space="preserve">Vérifier la bougie d'allumage au début de chaque saison. </w:t>
      </w:r>
    </w:p>
    <w:p w:rsidR="000936A1" w:rsidRDefault="000936A1">
      <w:pPr>
        <w:pStyle w:val="5"/>
        <w:numPr>
          <w:ilvl w:val="0"/>
          <w:numId w:val="2"/>
        </w:numPr>
        <w:shd w:val="clear" w:color="auto" w:fill="auto"/>
        <w:tabs>
          <w:tab w:val="left" w:pos="1408"/>
          <w:tab w:val="left" w:pos="6951"/>
        </w:tabs>
        <w:spacing w:line="360" w:lineRule="exact"/>
        <w:ind w:left="1457" w:hanging="360"/>
        <w:rPr>
          <w:rFonts w:ascii="Calibri" w:hAnsi="Calibri" w:cs="Times New Roman"/>
          <w:color w:val="000000"/>
          <w:shd w:val="clear" w:color="auto" w:fill="FFFFFF"/>
          <w:lang w:val="fr-FR"/>
        </w:rPr>
      </w:pPr>
      <w:r>
        <w:rPr>
          <w:rStyle w:val="14"/>
          <w:rFonts w:ascii="Calibri" w:hAnsi="Calibri"/>
          <w:lang w:val="fr-FR"/>
        </w:rPr>
        <w:t xml:space="preserve">2. </w:t>
      </w:r>
      <w:r>
        <w:rPr>
          <w:rFonts w:ascii="Calibri" w:hAnsi="Calibri"/>
          <w:lang w:val="fr-FR"/>
        </w:rPr>
        <w:t xml:space="preserve">Déconnecter le capuchon de la bougie d'allumage et enlever les débris et les saletés autour de la zone de la bougie.  </w:t>
      </w:r>
    </w:p>
    <w:p w:rsidR="000936A1" w:rsidRDefault="000936A1">
      <w:pPr>
        <w:pStyle w:val="5"/>
        <w:numPr>
          <w:ilvl w:val="0"/>
          <w:numId w:val="2"/>
        </w:numPr>
        <w:shd w:val="clear" w:color="auto" w:fill="auto"/>
        <w:tabs>
          <w:tab w:val="left" w:pos="1408"/>
        </w:tabs>
        <w:spacing w:line="360" w:lineRule="exact"/>
        <w:ind w:left="1457" w:hanging="360"/>
        <w:rPr>
          <w:rFonts w:ascii="Calibri" w:hAnsi="Calibri" w:cs="Times New Roman"/>
          <w:lang w:val="fr-FR"/>
        </w:rPr>
      </w:pPr>
      <w:r>
        <w:rPr>
          <w:rStyle w:val="14"/>
          <w:rFonts w:ascii="Calibri" w:hAnsi="Calibri"/>
          <w:lang w:val="fr-FR"/>
        </w:rPr>
        <w:t xml:space="preserve">3. </w:t>
      </w:r>
      <w:r>
        <w:rPr>
          <w:rFonts w:ascii="Calibri" w:hAnsi="Calibri"/>
          <w:lang w:val="fr-FR"/>
        </w:rPr>
        <w:t>Retirer la bougie et remplacer la bougie d'allumage en cas de détection des défauts suivants :</w:t>
      </w:r>
    </w:p>
    <w:p w:rsidR="000936A1" w:rsidRDefault="000936A1">
      <w:pPr>
        <w:pStyle w:val="5"/>
        <w:shd w:val="clear" w:color="auto" w:fill="auto"/>
        <w:tabs>
          <w:tab w:val="left" w:pos="1408"/>
        </w:tabs>
        <w:spacing w:line="360" w:lineRule="exact"/>
        <w:ind w:left="1097" w:firstLine="0"/>
        <w:rPr>
          <w:rFonts w:ascii="Calibri" w:hAnsi="Calibri" w:cs="Times New Roman"/>
          <w:lang w:val="fr-FR"/>
        </w:rPr>
      </w:pPr>
      <w:r>
        <w:rPr>
          <w:rFonts w:ascii="Calibri" w:hAnsi="Calibri"/>
          <w:lang w:val="fr-FR"/>
        </w:rPr>
        <w:t xml:space="preserve">   L’électrode a été brûlé, rupture de la porcelaine ou un important dépôt de carbone sur la bougie d'allumage.      </w:t>
      </w:r>
    </w:p>
    <w:p w:rsidR="000936A1" w:rsidRDefault="000936A1">
      <w:pPr>
        <w:pStyle w:val="5"/>
        <w:numPr>
          <w:ilvl w:val="0"/>
          <w:numId w:val="2"/>
        </w:numPr>
        <w:shd w:val="clear" w:color="auto" w:fill="auto"/>
        <w:tabs>
          <w:tab w:val="left" w:pos="1408"/>
        </w:tabs>
        <w:spacing w:line="360" w:lineRule="exact"/>
        <w:ind w:left="1457" w:hanging="360"/>
        <w:rPr>
          <w:rStyle w:val="14"/>
          <w:rFonts w:ascii="Calibri" w:hAnsi="Calibri" w:cs="Times New Roman"/>
          <w:lang w:val="fr-FR"/>
        </w:rPr>
      </w:pPr>
      <w:r>
        <w:rPr>
          <w:rStyle w:val="14"/>
          <w:rFonts w:ascii="Calibri" w:hAnsi="Calibri"/>
          <w:lang w:val="fr-FR"/>
        </w:rPr>
        <w:t xml:space="preserve">4. </w:t>
      </w:r>
      <w:r>
        <w:rPr>
          <w:rFonts w:ascii="Calibri" w:hAnsi="Calibri"/>
          <w:lang w:val="fr-FR"/>
        </w:rPr>
        <w:t xml:space="preserve">L’intervalle entre les électrodes </w:t>
      </w:r>
      <w:r>
        <w:rPr>
          <w:rStyle w:val="14"/>
          <w:rFonts w:ascii="Calibri" w:hAnsi="Calibri"/>
          <w:lang w:val="fr-FR"/>
        </w:rPr>
        <w:t>0.6-0.7 mm (0.024-0.028in)</w:t>
      </w:r>
    </w:p>
    <w:p w:rsidR="000936A1" w:rsidRDefault="000936A1">
      <w:pPr>
        <w:pStyle w:val="5"/>
        <w:shd w:val="clear" w:color="auto" w:fill="auto"/>
        <w:spacing w:line="360" w:lineRule="exact"/>
        <w:ind w:left="1457" w:firstLine="0"/>
        <w:rPr>
          <w:rFonts w:ascii="Calibri" w:hAnsi="Calibri" w:cs="Times New Roman"/>
        </w:rPr>
      </w:pPr>
      <w:r>
        <w:rPr>
          <w:rFonts w:ascii="Calibri" w:hAnsi="Calibri"/>
        </w:rPr>
        <w:t>Serer la bougie de façon correcte</w:t>
      </w:r>
    </w:p>
    <w:p w:rsidR="000936A1" w:rsidRDefault="000936A1">
      <w:pPr>
        <w:pStyle w:val="5"/>
        <w:numPr>
          <w:ilvl w:val="0"/>
          <w:numId w:val="2"/>
        </w:numPr>
        <w:shd w:val="clear" w:color="auto" w:fill="auto"/>
        <w:tabs>
          <w:tab w:val="left" w:pos="1408"/>
        </w:tabs>
        <w:spacing w:line="360" w:lineRule="exact"/>
        <w:ind w:left="1457" w:hanging="360"/>
        <w:rPr>
          <w:rFonts w:ascii="Calibri" w:hAnsi="Calibri" w:cs="Times New Roman"/>
          <w:lang w:val="fr-FR"/>
        </w:rPr>
      </w:pPr>
      <w:r>
        <w:rPr>
          <w:rFonts w:ascii="Calibri" w:hAnsi="Calibri"/>
          <w:lang w:val="fr-FR"/>
        </w:rPr>
        <w:t>Remettre le capuchon de bougie.</w:t>
      </w:r>
    </w:p>
    <w:p w:rsidR="000936A1" w:rsidRDefault="000936A1">
      <w:pPr>
        <w:pStyle w:val="5"/>
        <w:numPr>
          <w:ilvl w:val="0"/>
          <w:numId w:val="7"/>
        </w:numPr>
        <w:shd w:val="clear" w:color="auto" w:fill="auto"/>
        <w:tabs>
          <w:tab w:val="left" w:pos="714"/>
        </w:tabs>
        <w:spacing w:line="360" w:lineRule="exact"/>
        <w:ind w:left="360" w:firstLine="0"/>
        <w:rPr>
          <w:rFonts w:ascii="Calibri" w:hAnsi="Calibri" w:cs="Times New Roman"/>
          <w:lang w:val="fr-FR"/>
        </w:rPr>
      </w:pPr>
      <w:r>
        <w:rPr>
          <w:rFonts w:ascii="Calibri" w:hAnsi="Calibri"/>
          <w:lang w:val="fr-FR"/>
        </w:rPr>
        <w:t>Il faut veiller à la propreté de l'huile moteur. pour changer l’huile, procéder de la façon suivante :</w:t>
      </w:r>
    </w:p>
    <w:p w:rsidR="000936A1" w:rsidRDefault="000936A1">
      <w:pPr>
        <w:pStyle w:val="5"/>
        <w:numPr>
          <w:ilvl w:val="0"/>
          <w:numId w:val="2"/>
        </w:numPr>
        <w:shd w:val="clear" w:color="auto" w:fill="auto"/>
        <w:tabs>
          <w:tab w:val="left" w:pos="1027"/>
        </w:tabs>
        <w:spacing w:line="360" w:lineRule="exact"/>
        <w:ind w:left="1120" w:right="400" w:hanging="360"/>
        <w:jc w:val="left"/>
        <w:rPr>
          <w:rFonts w:ascii="Calibri" w:hAnsi="Calibri" w:cs="Times New Roman"/>
        </w:rPr>
      </w:pPr>
      <w:r>
        <w:rPr>
          <w:rFonts w:ascii="Calibri" w:hAnsi="Calibri"/>
          <w:lang w:val="fr-FR"/>
        </w:rPr>
        <w:t xml:space="preserve">Placer le nettoyeur sur une surface plane, chauffer d'abord la moteur pendant quelques minutes et puis, arrêter le moteur.  </w:t>
      </w:r>
      <w:r>
        <w:rPr>
          <w:rFonts w:ascii="Calibri" w:hAnsi="Calibri"/>
        </w:rPr>
        <w:t>Fermer le robinet d'essence ;</w:t>
      </w:r>
    </w:p>
    <w:p w:rsidR="000936A1" w:rsidRDefault="000936A1">
      <w:pPr>
        <w:pStyle w:val="5"/>
        <w:numPr>
          <w:ilvl w:val="0"/>
          <w:numId w:val="2"/>
        </w:numPr>
        <w:shd w:val="clear" w:color="auto" w:fill="auto"/>
        <w:tabs>
          <w:tab w:val="left" w:pos="1027"/>
        </w:tabs>
        <w:spacing w:line="360" w:lineRule="exact"/>
        <w:ind w:left="1120" w:hanging="360"/>
        <w:rPr>
          <w:rFonts w:ascii="Calibri" w:hAnsi="Calibri" w:cs="Times New Roman"/>
        </w:rPr>
      </w:pPr>
      <w:r>
        <w:rPr>
          <w:rFonts w:ascii="Calibri" w:hAnsi="Calibri"/>
        </w:rPr>
        <w:t>Desserrer la vis de vidange;</w:t>
      </w:r>
    </w:p>
    <w:p w:rsidR="000936A1" w:rsidRDefault="000936A1">
      <w:pPr>
        <w:pStyle w:val="5"/>
        <w:numPr>
          <w:ilvl w:val="0"/>
          <w:numId w:val="2"/>
        </w:numPr>
        <w:shd w:val="clear" w:color="auto" w:fill="auto"/>
        <w:tabs>
          <w:tab w:val="left" w:pos="1027"/>
        </w:tabs>
        <w:spacing w:line="360" w:lineRule="exact"/>
        <w:ind w:left="1120" w:right="994" w:hanging="360"/>
        <w:jc w:val="left"/>
        <w:rPr>
          <w:rFonts w:ascii="Calibri" w:hAnsi="Calibri" w:cs="Times New Roman"/>
          <w:lang w:val="fr-FR"/>
        </w:rPr>
      </w:pPr>
      <w:r>
        <w:rPr>
          <w:rFonts w:ascii="Calibri" w:hAnsi="Calibri"/>
          <w:lang w:val="fr-FR"/>
        </w:rPr>
        <w:t>Placer un bac sous le moteur,  incliner le nettoyeur pour purger complètement l’huile de moteur.</w:t>
      </w:r>
    </w:p>
    <w:p w:rsidR="000936A1" w:rsidRDefault="000936A1">
      <w:pPr>
        <w:pStyle w:val="5"/>
        <w:numPr>
          <w:ilvl w:val="0"/>
          <w:numId w:val="2"/>
        </w:numPr>
        <w:shd w:val="clear" w:color="auto" w:fill="auto"/>
        <w:tabs>
          <w:tab w:val="left" w:pos="1027"/>
        </w:tabs>
        <w:spacing w:line="360" w:lineRule="exact"/>
        <w:ind w:left="1120" w:hanging="360"/>
        <w:rPr>
          <w:rFonts w:ascii="Calibri" w:hAnsi="Calibri" w:cs="Times New Roman"/>
          <w:lang w:val="fr-FR"/>
        </w:rPr>
      </w:pPr>
      <w:r>
        <w:rPr>
          <w:rFonts w:ascii="Calibri" w:hAnsi="Calibri"/>
          <w:lang w:val="fr-FR"/>
        </w:rPr>
        <w:t>Placer à nouveau le nettoyeur sur une surface plane ;</w:t>
      </w:r>
    </w:p>
    <w:p w:rsidR="000936A1" w:rsidRDefault="000936A1">
      <w:pPr>
        <w:pStyle w:val="5"/>
        <w:numPr>
          <w:ilvl w:val="0"/>
          <w:numId w:val="2"/>
        </w:numPr>
        <w:shd w:val="clear" w:color="auto" w:fill="auto"/>
        <w:tabs>
          <w:tab w:val="left" w:pos="1027"/>
        </w:tabs>
        <w:spacing w:line="360" w:lineRule="exact"/>
        <w:ind w:left="1120" w:right="400" w:hanging="360"/>
        <w:rPr>
          <w:rFonts w:ascii="Calibri" w:hAnsi="Calibri" w:cs="Times New Roman"/>
          <w:lang w:val="fr-FR"/>
        </w:rPr>
      </w:pPr>
      <w:r>
        <w:rPr>
          <w:rFonts w:ascii="Calibri" w:hAnsi="Calibri"/>
          <w:lang w:val="fr-FR"/>
        </w:rPr>
        <w:t>Veillez à ne pas incliner le nettoyeur lors du remplissage d’huile de moteur pour éviter un déversement d’huile qui serait nuisible au moteur.</w:t>
      </w:r>
    </w:p>
    <w:p w:rsidR="000936A1" w:rsidRDefault="000936A1">
      <w:pPr>
        <w:pStyle w:val="5"/>
        <w:numPr>
          <w:ilvl w:val="0"/>
          <w:numId w:val="2"/>
        </w:numPr>
        <w:shd w:val="clear" w:color="auto" w:fill="auto"/>
        <w:tabs>
          <w:tab w:val="left" w:pos="1027"/>
        </w:tabs>
        <w:spacing w:line="360" w:lineRule="exact"/>
        <w:ind w:left="1120" w:hanging="360"/>
        <w:rPr>
          <w:rFonts w:ascii="Calibri" w:hAnsi="Calibri" w:cs="Times New Roman"/>
          <w:lang w:val="fr-FR"/>
        </w:rPr>
      </w:pPr>
      <w:r>
        <w:rPr>
          <w:rFonts w:ascii="Calibri" w:hAnsi="Calibri"/>
          <w:lang w:val="fr-FR"/>
        </w:rPr>
        <w:t xml:space="preserve">Vérifier l'état du joint d'étanchéité et resserrer la vis de vidange </w:t>
      </w:r>
    </w:p>
    <w:p w:rsidR="000936A1" w:rsidRDefault="000936A1">
      <w:pPr>
        <w:pStyle w:val="5"/>
        <w:numPr>
          <w:ilvl w:val="0"/>
          <w:numId w:val="2"/>
        </w:numPr>
        <w:shd w:val="clear" w:color="auto" w:fill="auto"/>
        <w:tabs>
          <w:tab w:val="left" w:pos="1027"/>
        </w:tabs>
        <w:spacing w:line="360" w:lineRule="exact"/>
        <w:ind w:left="1120" w:hanging="360"/>
        <w:rPr>
          <w:rFonts w:ascii="Calibri" w:hAnsi="Calibri" w:cs="Times New Roman"/>
          <w:lang w:val="fr-FR"/>
        </w:rPr>
      </w:pPr>
      <w:r>
        <w:rPr>
          <w:rFonts w:ascii="Calibri" w:hAnsi="Calibri"/>
          <w:lang w:val="fr-FR"/>
        </w:rPr>
        <w:t>Ajouter de l’huile de moteur jusqu’à la limite maxi.</w:t>
      </w:r>
    </w:p>
    <w:p w:rsidR="000936A1" w:rsidRDefault="000936A1">
      <w:pPr>
        <w:pStyle w:val="5"/>
        <w:shd w:val="clear" w:color="auto" w:fill="auto"/>
        <w:tabs>
          <w:tab w:val="left" w:pos="1027"/>
        </w:tabs>
        <w:spacing w:line="360" w:lineRule="exact"/>
        <w:ind w:left="1120" w:firstLine="0"/>
        <w:rPr>
          <w:rFonts w:ascii="Calibri" w:hAnsi="Calibri" w:cs="Times New Roman"/>
          <w:lang w:val="fr-FR"/>
        </w:rPr>
      </w:pPr>
    </w:p>
    <w:p w:rsidR="000936A1" w:rsidRDefault="000936A1">
      <w:pPr>
        <w:pStyle w:val="5"/>
        <w:numPr>
          <w:ilvl w:val="0"/>
          <w:numId w:val="8"/>
        </w:numPr>
        <w:shd w:val="clear" w:color="auto" w:fill="auto"/>
        <w:tabs>
          <w:tab w:val="left" w:pos="352"/>
        </w:tabs>
        <w:spacing w:line="360" w:lineRule="exact"/>
        <w:ind w:left="360" w:right="400" w:hanging="76"/>
        <w:jc w:val="left"/>
        <w:rPr>
          <w:rFonts w:ascii="Calibri" w:hAnsi="Calibri" w:cs="Times New Roman"/>
          <w:lang w:val="fr-FR"/>
        </w:rPr>
      </w:pPr>
      <w:r>
        <w:rPr>
          <w:rFonts w:ascii="Calibri" w:hAnsi="Calibri"/>
          <w:lang w:val="fr-FR"/>
        </w:rPr>
        <w:t>Nettoyer le réservoir d’essence et le filtre toutes les 100 heures d’utilisation;</w:t>
      </w:r>
    </w:p>
    <w:p w:rsidR="000936A1" w:rsidRDefault="000936A1">
      <w:pPr>
        <w:pStyle w:val="5"/>
        <w:numPr>
          <w:ilvl w:val="0"/>
          <w:numId w:val="2"/>
        </w:numPr>
        <w:shd w:val="clear" w:color="auto" w:fill="auto"/>
        <w:tabs>
          <w:tab w:val="left" w:pos="1027"/>
        </w:tabs>
        <w:spacing w:line="360" w:lineRule="exact"/>
        <w:ind w:left="1120" w:hanging="360"/>
        <w:rPr>
          <w:rFonts w:ascii="Calibri" w:hAnsi="Calibri" w:cs="Times New Roman"/>
          <w:lang w:val="fr-FR"/>
        </w:rPr>
      </w:pPr>
      <w:r>
        <w:rPr>
          <w:rFonts w:ascii="Calibri" w:hAnsi="Calibri"/>
          <w:lang w:val="fr-FR"/>
        </w:rPr>
        <w:t>Ouvrir le bouchon du réservoir d'essence, enlever le filtre à essence et utiliser une brosse pour nettoyer.</w:t>
      </w:r>
    </w:p>
    <w:p w:rsidR="000936A1" w:rsidRDefault="000936A1">
      <w:pPr>
        <w:pStyle w:val="5"/>
        <w:shd w:val="clear" w:color="auto" w:fill="auto"/>
        <w:tabs>
          <w:tab w:val="left" w:pos="1027"/>
        </w:tabs>
        <w:spacing w:line="360" w:lineRule="exact"/>
        <w:ind w:left="1120" w:firstLine="0"/>
        <w:rPr>
          <w:rFonts w:ascii="Calibri" w:hAnsi="Calibri" w:cs="Times New Roman"/>
          <w:lang w:val="fr-FR"/>
        </w:rPr>
      </w:pPr>
    </w:p>
    <w:p w:rsidR="000936A1" w:rsidRDefault="000936A1">
      <w:pPr>
        <w:pStyle w:val="5"/>
        <w:numPr>
          <w:ilvl w:val="0"/>
          <w:numId w:val="2"/>
        </w:numPr>
        <w:shd w:val="clear" w:color="auto" w:fill="auto"/>
        <w:tabs>
          <w:tab w:val="left" w:pos="1027"/>
        </w:tabs>
        <w:spacing w:line="380" w:lineRule="exact"/>
        <w:ind w:left="1120" w:hanging="360"/>
        <w:rPr>
          <w:rFonts w:ascii="Calibri" w:hAnsi="Calibri" w:cs="Times New Roman"/>
          <w:lang w:val="fr-FR"/>
        </w:rPr>
      </w:pPr>
      <w:r>
        <w:rPr>
          <w:rFonts w:ascii="Calibri" w:hAnsi="Calibri"/>
          <w:lang w:val="fr-FR"/>
        </w:rPr>
        <w:t xml:space="preserve">Nettoyage du réservoir ; enlever la saleté et l’eau stagnante. </w:t>
      </w:r>
    </w:p>
    <w:p w:rsidR="000936A1" w:rsidRDefault="000936A1">
      <w:pPr>
        <w:pStyle w:val="5"/>
        <w:numPr>
          <w:ilvl w:val="0"/>
          <w:numId w:val="2"/>
        </w:numPr>
        <w:shd w:val="clear" w:color="auto" w:fill="auto"/>
        <w:tabs>
          <w:tab w:val="left" w:pos="1027"/>
        </w:tabs>
        <w:spacing w:line="380" w:lineRule="exact"/>
        <w:ind w:left="1120" w:hanging="360"/>
        <w:rPr>
          <w:rFonts w:ascii="Calibri" w:hAnsi="Calibri" w:cs="Times New Roman"/>
        </w:rPr>
      </w:pPr>
      <w:r>
        <w:rPr>
          <w:rFonts w:ascii="Calibri" w:hAnsi="Calibri"/>
        </w:rPr>
        <w:t xml:space="preserve">Remettre le filtre à essence. </w:t>
      </w:r>
    </w:p>
    <w:p w:rsidR="000936A1" w:rsidRDefault="000936A1">
      <w:pPr>
        <w:pStyle w:val="5"/>
        <w:numPr>
          <w:ilvl w:val="0"/>
          <w:numId w:val="2"/>
        </w:numPr>
        <w:shd w:val="clear" w:color="auto" w:fill="auto"/>
        <w:tabs>
          <w:tab w:val="left" w:pos="1027"/>
        </w:tabs>
        <w:spacing w:line="380" w:lineRule="exact"/>
        <w:ind w:left="1120" w:hanging="360"/>
        <w:rPr>
          <w:rFonts w:ascii="Calibri" w:hAnsi="Calibri" w:cs="Times New Roman"/>
          <w:lang w:val="fr-FR"/>
        </w:rPr>
      </w:pPr>
      <w:r>
        <w:rPr>
          <w:rFonts w:ascii="Calibri" w:hAnsi="Calibri"/>
          <w:lang w:val="fr-FR"/>
        </w:rPr>
        <w:t>Remplir le réservoir d'essence jusqu'à la ligne rouge représentant le niveau maxi d’essence.</w:t>
      </w:r>
    </w:p>
    <w:p w:rsidR="000936A1" w:rsidRDefault="000936A1">
      <w:pPr>
        <w:pStyle w:val="5"/>
        <w:numPr>
          <w:ilvl w:val="0"/>
          <w:numId w:val="8"/>
        </w:numPr>
        <w:shd w:val="clear" w:color="auto" w:fill="auto"/>
        <w:tabs>
          <w:tab w:val="left" w:pos="709"/>
        </w:tabs>
        <w:spacing w:line="380" w:lineRule="exact"/>
        <w:ind w:left="709" w:right="400" w:hanging="425"/>
        <w:jc w:val="left"/>
        <w:rPr>
          <w:rFonts w:ascii="Calibri" w:hAnsi="Calibri" w:cs="Times New Roman"/>
          <w:lang w:val="fr-FR"/>
        </w:rPr>
      </w:pPr>
      <w:r>
        <w:rPr>
          <w:rFonts w:ascii="Calibri" w:hAnsi="Calibri"/>
          <w:lang w:val="fr-FR"/>
        </w:rPr>
        <w:t xml:space="preserve">Après deux ans d'utilisation, vérifier l'état d'usure des flexibles et durites.  Si le flexible ou les durites sont  fissurées ou craquelées, remplacer les par de nouvelles pièces.  </w:t>
      </w:r>
    </w:p>
    <w:p w:rsidR="000936A1" w:rsidRDefault="000936A1">
      <w:pPr>
        <w:pStyle w:val="5"/>
        <w:numPr>
          <w:ilvl w:val="0"/>
          <w:numId w:val="8"/>
        </w:numPr>
        <w:shd w:val="clear" w:color="auto" w:fill="auto"/>
        <w:tabs>
          <w:tab w:val="left" w:pos="709"/>
        </w:tabs>
        <w:spacing w:line="380" w:lineRule="exact"/>
        <w:ind w:left="709" w:right="780" w:hanging="425"/>
        <w:jc w:val="left"/>
        <w:rPr>
          <w:rFonts w:ascii="Calibri" w:hAnsi="Calibri" w:cs="Times New Roman"/>
          <w:lang w:val="fr-FR"/>
        </w:rPr>
      </w:pPr>
      <w:r>
        <w:rPr>
          <w:rFonts w:ascii="Calibri" w:hAnsi="Calibri"/>
          <w:lang w:val="fr-FR"/>
        </w:rPr>
        <w:t xml:space="preserve">Avant de ranger le nettoyeur pour une période plus ou moins prolongée, il faut prendre un certain nombre de mesures préventives contre la dégradation : </w:t>
      </w:r>
    </w:p>
    <w:p w:rsidR="000936A1" w:rsidRDefault="000936A1">
      <w:pPr>
        <w:pStyle w:val="5"/>
        <w:numPr>
          <w:ilvl w:val="0"/>
          <w:numId w:val="2"/>
        </w:numPr>
        <w:shd w:val="clear" w:color="auto" w:fill="auto"/>
        <w:tabs>
          <w:tab w:val="left" w:pos="1027"/>
        </w:tabs>
        <w:spacing w:line="380" w:lineRule="exact"/>
        <w:ind w:left="1120" w:hanging="360"/>
        <w:rPr>
          <w:rFonts w:ascii="Calibri" w:hAnsi="Calibri" w:cs="Times New Roman"/>
          <w:lang w:val="fr-FR"/>
        </w:rPr>
      </w:pPr>
      <w:r>
        <w:rPr>
          <w:rFonts w:ascii="Calibri" w:hAnsi="Calibri"/>
          <w:lang w:val="fr-FR"/>
        </w:rPr>
        <w:t xml:space="preserve">Purger le réservoir, la durite d’essence et le carburateur, </w:t>
      </w:r>
    </w:p>
    <w:p w:rsidR="000936A1" w:rsidRDefault="000936A1">
      <w:pPr>
        <w:pStyle w:val="5"/>
        <w:numPr>
          <w:ilvl w:val="0"/>
          <w:numId w:val="2"/>
        </w:numPr>
        <w:shd w:val="clear" w:color="auto" w:fill="auto"/>
        <w:tabs>
          <w:tab w:val="left" w:pos="1027"/>
        </w:tabs>
        <w:spacing w:line="380" w:lineRule="exact"/>
        <w:ind w:left="1120" w:right="400" w:hanging="360"/>
        <w:rPr>
          <w:rFonts w:ascii="Calibri" w:hAnsi="Calibri" w:cs="Times New Roman"/>
          <w:lang w:val="fr-FR"/>
        </w:rPr>
      </w:pPr>
      <w:r>
        <w:rPr>
          <w:rFonts w:ascii="Calibri" w:hAnsi="Calibri"/>
          <w:lang w:val="fr-FR"/>
        </w:rPr>
        <w:t>Verser un verre d'huile moteur dans le réservoir, secouer la machine pour bien répartir l’huile sur toutes les parois internes du réservoir, ensuite, évacuer l’excès d’huile.</w:t>
      </w:r>
    </w:p>
    <w:p w:rsidR="000936A1" w:rsidRDefault="000936A1">
      <w:pPr>
        <w:pStyle w:val="5"/>
        <w:numPr>
          <w:ilvl w:val="0"/>
          <w:numId w:val="2"/>
        </w:numPr>
        <w:shd w:val="clear" w:color="auto" w:fill="auto"/>
        <w:tabs>
          <w:tab w:val="left" w:pos="1027"/>
        </w:tabs>
        <w:spacing w:line="380" w:lineRule="exact"/>
        <w:ind w:left="1120" w:right="400" w:hanging="360"/>
        <w:rPr>
          <w:rFonts w:ascii="Calibri" w:hAnsi="Calibri" w:cs="Times New Roman"/>
          <w:lang w:val="fr-FR"/>
        </w:rPr>
      </w:pPr>
      <w:r>
        <w:rPr>
          <w:rFonts w:ascii="Calibri" w:hAnsi="Calibri"/>
          <w:lang w:val="fr-FR"/>
        </w:rPr>
        <w:t xml:space="preserve">Enlever la bougie, mettre une cuillerée d’huile moteur  SAE </w:t>
      </w:r>
      <w:r>
        <w:rPr>
          <w:rStyle w:val="14"/>
          <w:rFonts w:ascii="Calibri" w:hAnsi="Calibri"/>
          <w:lang w:val="fr-FR"/>
        </w:rPr>
        <w:t xml:space="preserve">10W30 ou 20W40 </w:t>
      </w:r>
      <w:r>
        <w:rPr>
          <w:rFonts w:ascii="Calibri" w:hAnsi="Calibri"/>
          <w:lang w:val="fr-FR"/>
        </w:rPr>
        <w:t>dans le logement de la bougie, et ensuite remettre la bougie.</w:t>
      </w:r>
    </w:p>
    <w:p w:rsidR="000936A1" w:rsidRDefault="000936A1">
      <w:pPr>
        <w:pStyle w:val="5"/>
        <w:numPr>
          <w:ilvl w:val="0"/>
          <w:numId w:val="2"/>
        </w:numPr>
        <w:shd w:val="clear" w:color="auto" w:fill="auto"/>
        <w:tabs>
          <w:tab w:val="left" w:pos="1027"/>
        </w:tabs>
        <w:spacing w:line="380" w:lineRule="exact"/>
        <w:ind w:left="1120" w:right="400" w:hanging="360"/>
        <w:jc w:val="left"/>
        <w:rPr>
          <w:rFonts w:ascii="Calibri" w:hAnsi="Calibri" w:cs="Times New Roman"/>
          <w:lang w:val="fr-FR"/>
        </w:rPr>
      </w:pPr>
      <w:r>
        <w:rPr>
          <w:rFonts w:ascii="Calibri" w:hAnsi="Calibri"/>
          <w:lang w:val="fr-FR"/>
        </w:rPr>
        <w:t xml:space="preserve">Tirer sur la poignée de lanceur pour faire tourner doucement le moteur (avec le bouton sur position OFF) cessez de tirer la corde de lanceur quand une résistance se fait sentir dans la main.    </w:t>
      </w:r>
    </w:p>
    <w:p w:rsidR="000936A1" w:rsidRDefault="000936A1">
      <w:pPr>
        <w:pStyle w:val="5"/>
        <w:numPr>
          <w:ilvl w:val="0"/>
          <w:numId w:val="2"/>
        </w:numPr>
        <w:shd w:val="clear" w:color="auto" w:fill="auto"/>
        <w:tabs>
          <w:tab w:val="left" w:pos="1027"/>
        </w:tabs>
        <w:spacing w:line="380" w:lineRule="exact"/>
        <w:ind w:left="1120" w:right="400" w:hanging="360"/>
        <w:rPr>
          <w:rFonts w:ascii="Calibri" w:hAnsi="Calibri" w:cs="Times New Roman"/>
          <w:lang w:val="fr-FR"/>
        </w:rPr>
      </w:pPr>
      <w:r>
        <w:rPr>
          <w:rFonts w:ascii="Calibri" w:hAnsi="Calibri"/>
          <w:lang w:val="fr-FR"/>
        </w:rPr>
        <w:t xml:space="preserve">Mettre le nettoyeur dans un endroit ou la température ne descend pas au dessous de 0°. Mettre de l’antigel dans le circuit d’eau. </w:t>
      </w:r>
    </w:p>
    <w:p w:rsidR="000936A1" w:rsidRDefault="000936A1">
      <w:pPr>
        <w:widowControl/>
        <w:rPr>
          <w:rStyle w:val="115"/>
          <w:rFonts w:ascii="Calibri" w:eastAsia="SimSun" w:hAnsi="Calibri" w:cs="Times New Roman"/>
          <w:u w:val="single"/>
          <w:lang w:val="fr-FR"/>
        </w:rPr>
      </w:pPr>
    </w:p>
    <w:p w:rsidR="000936A1" w:rsidRDefault="000936A1">
      <w:pPr>
        <w:widowControl/>
        <w:rPr>
          <w:rStyle w:val="115"/>
          <w:rFonts w:ascii="Calibri" w:eastAsia="SimSun" w:hAnsi="Calibri" w:cs="Times New Roman"/>
          <w:u w:val="single"/>
          <w:lang w:val="fr-FR"/>
        </w:rPr>
      </w:pPr>
      <w:r>
        <w:rPr>
          <w:rStyle w:val="115"/>
          <w:rFonts w:ascii="Calibri" w:eastAsia="SimSun" w:hAnsi="Calibri"/>
          <w:u w:val="single"/>
          <w:lang w:val="fr-FR"/>
        </w:rPr>
        <w:t xml:space="preserve">Recyclage </w:t>
      </w:r>
    </w:p>
    <w:p w:rsidR="000936A1" w:rsidRDefault="000936A1">
      <w:pPr>
        <w:widowControl/>
        <w:rPr>
          <w:rFonts w:ascii="Calibri" w:hAnsi="Calibri"/>
          <w:lang w:val="fr-FR"/>
        </w:rPr>
      </w:pPr>
      <w:r>
        <w:rPr>
          <w:rStyle w:val="115"/>
          <w:rFonts w:ascii="Calibri" w:eastAsia="SimSun" w:hAnsi="Calibri" w:cs="Courier New"/>
          <w:b w:val="0"/>
          <w:bCs w:val="0"/>
          <w:sz w:val="24"/>
          <w:szCs w:val="24"/>
          <w:shd w:val="clear" w:color="auto" w:fill="auto"/>
          <w:lang w:val="fr-FR"/>
        </w:rPr>
        <w:t>Ce produit porte le symbole du tri sélectif des déchets relatifs aux équipements électriques et électroniques</w:t>
      </w:r>
      <w:r>
        <w:rPr>
          <w:rFonts w:ascii="Calibri" w:hAnsi="Calibri"/>
          <w:lang w:val="fr-FR"/>
        </w:rPr>
        <w:t xml:space="preserve"> (DEEE).  Cela signifie que le produit doit être traité conformément à la directive européenne 2006/42 / EC, afin d’être soit recyclé soit détruit de façon à réduire son impact sur l’environnement.</w:t>
      </w:r>
    </w:p>
    <w:p w:rsidR="000936A1" w:rsidRDefault="000936A1">
      <w:pPr>
        <w:pStyle w:val="5"/>
        <w:shd w:val="clear" w:color="auto" w:fill="auto"/>
        <w:spacing w:after="786" w:line="240" w:lineRule="auto"/>
        <w:ind w:left="23" w:right="40" w:firstLine="0"/>
        <w:rPr>
          <w:rFonts w:ascii="Calibri" w:hAnsi="Calibri" w:cs="Times New Roman"/>
          <w:lang w:val="fr-FR"/>
        </w:rPr>
      </w:pPr>
      <w:r>
        <w:rPr>
          <w:rFonts w:ascii="Calibri" w:hAnsi="Calibri"/>
          <w:sz w:val="24"/>
          <w:szCs w:val="24"/>
          <w:lang w:val="fr-FR"/>
        </w:rPr>
        <w:t>Pour plus d'informations, contacter les autorités locales ou régionales. Les produits électroniques non inclus dans le processus de tri sélectif sont potentiellement dangereux pour l’environnement et la santé humaine en raison de la présence de substance nuisibles</w:t>
      </w:r>
      <w:r>
        <w:rPr>
          <w:rFonts w:ascii="Calibri" w:hAnsi="Calibri"/>
          <w:lang w:val="fr-FR"/>
        </w:rPr>
        <w:t xml:space="preserve">. </w:t>
      </w:r>
    </w:p>
    <w:p w:rsidR="000936A1" w:rsidRDefault="000936A1">
      <w:pPr>
        <w:pStyle w:val="1110"/>
        <w:shd w:val="clear" w:color="auto" w:fill="auto"/>
        <w:spacing w:after="162" w:line="230" w:lineRule="exact"/>
        <w:ind w:left="20"/>
        <w:jc w:val="both"/>
        <w:rPr>
          <w:rStyle w:val="115"/>
          <w:rFonts w:ascii="Calibri" w:hAnsi="Calibri"/>
          <w:b/>
          <w:u w:val="single"/>
          <w:lang w:val="fr-FR"/>
        </w:rPr>
      </w:pPr>
      <w:r>
        <w:rPr>
          <w:rStyle w:val="115"/>
          <w:rFonts w:ascii="Calibri" w:hAnsi="Calibri"/>
          <w:b/>
          <w:u w:val="single"/>
          <w:lang w:val="fr-FR"/>
        </w:rPr>
        <w:t>REMARQUE:</w:t>
      </w:r>
    </w:p>
    <w:p w:rsidR="000936A1" w:rsidRDefault="000936A1">
      <w:pPr>
        <w:pStyle w:val="1110"/>
        <w:shd w:val="clear" w:color="auto" w:fill="auto"/>
        <w:spacing w:after="162" w:line="230" w:lineRule="exact"/>
        <w:ind w:left="20"/>
        <w:jc w:val="both"/>
        <w:rPr>
          <w:rStyle w:val="115"/>
          <w:rFonts w:ascii="Calibri" w:hAnsi="Calibri"/>
          <w:b/>
          <w:u w:val="single"/>
          <w:lang w:val="fr-FR"/>
        </w:rPr>
      </w:pPr>
    </w:p>
    <w:p w:rsidR="000936A1" w:rsidRDefault="000936A1">
      <w:pPr>
        <w:pStyle w:val="1110"/>
        <w:shd w:val="clear" w:color="auto" w:fill="auto"/>
        <w:spacing w:after="162" w:line="230" w:lineRule="exact"/>
        <w:ind w:left="20"/>
        <w:jc w:val="both"/>
        <w:rPr>
          <w:rFonts w:ascii="Calibri" w:hAnsi="Calibri" w:cs="Times New Roman"/>
          <w:sz w:val="22"/>
          <w:szCs w:val="22"/>
          <w:lang w:val="fr-FR"/>
        </w:rPr>
      </w:pPr>
      <w:r>
        <w:rPr>
          <w:rStyle w:val="115"/>
          <w:rFonts w:ascii="Calibri" w:hAnsi="Calibri"/>
          <w:sz w:val="22"/>
          <w:szCs w:val="22"/>
          <w:lang w:val="fr-FR"/>
        </w:rPr>
        <w:t>Traiter l’huile lubrifiante usée de manière compatible avec l’environnement.</w:t>
      </w:r>
    </w:p>
    <w:p w:rsidR="000936A1" w:rsidRDefault="000936A1">
      <w:pPr>
        <w:pStyle w:val="5"/>
        <w:shd w:val="clear" w:color="auto" w:fill="auto"/>
        <w:spacing w:line="240" w:lineRule="auto"/>
        <w:ind w:left="23" w:firstLine="0"/>
        <w:rPr>
          <w:rFonts w:ascii="Calibri" w:hAnsi="Calibri" w:cs="Times New Roman"/>
          <w:sz w:val="22"/>
          <w:szCs w:val="22"/>
          <w:lang w:val="fr-FR"/>
        </w:rPr>
      </w:pPr>
      <w:r>
        <w:rPr>
          <w:rFonts w:ascii="Calibri" w:hAnsi="Calibri"/>
          <w:sz w:val="22"/>
          <w:szCs w:val="22"/>
          <w:lang w:val="fr-FR"/>
        </w:rPr>
        <w:t xml:space="preserve">Nous vous conseillons vivement de la mettre dans un récipient étanche et de le ramener à un service local de recyclage. Il ne faut jamais la jeter avec les déchets ménagers ni la verser sur le sol. </w:t>
      </w:r>
    </w:p>
    <w:p w:rsidR="000936A1" w:rsidRDefault="000936A1">
      <w:pPr>
        <w:pStyle w:val="5"/>
        <w:shd w:val="clear" w:color="auto" w:fill="auto"/>
        <w:spacing w:line="360" w:lineRule="auto"/>
        <w:ind w:left="23" w:firstLine="0"/>
        <w:rPr>
          <w:rFonts w:ascii="Calibri" w:hAnsi="Calibri" w:cs="Times New Roman"/>
          <w:lang w:val="fr-FR"/>
        </w:rPr>
      </w:pPr>
      <w:r>
        <w:rPr>
          <w:rFonts w:ascii="Calibri" w:hAnsi="Calibri" w:cs="Times New Roman"/>
          <w:sz w:val="22"/>
          <w:szCs w:val="22"/>
          <w:lang w:val="fr-FR"/>
        </w:rPr>
        <w:br w:type="page"/>
      </w:r>
    </w:p>
    <w:p w:rsidR="000936A1" w:rsidRDefault="00FB2029">
      <w:pPr>
        <w:pStyle w:val="5"/>
        <w:shd w:val="clear" w:color="auto" w:fill="auto"/>
        <w:spacing w:line="360" w:lineRule="auto"/>
        <w:ind w:left="23" w:firstLine="0"/>
        <w:rPr>
          <w:rFonts w:ascii="Calibri" w:hAnsi="Calibri" w:cs="Times New Roman"/>
        </w:rPr>
      </w:pPr>
      <w:r>
        <w:rPr>
          <w:rFonts w:ascii="Calibri" w:hAnsi="Calibri" w:cs="Times New Roman"/>
          <w:noProof/>
          <w:lang w:val="fr-FR" w:eastAsia="fr-FR"/>
        </w:rPr>
        <w:drawing>
          <wp:inline distT="0" distB="0" distL="0" distR="0">
            <wp:extent cx="3656965" cy="2468245"/>
            <wp:effectExtent l="0" t="0" r="635" b="825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56965" cy="2468245"/>
                    </a:xfrm>
                    <a:prstGeom prst="rect">
                      <a:avLst/>
                    </a:prstGeom>
                    <a:noFill/>
                    <a:ln>
                      <a:noFill/>
                    </a:ln>
                  </pic:spPr>
                </pic:pic>
              </a:graphicData>
            </a:graphic>
          </wp:inline>
        </w:drawing>
      </w:r>
    </w:p>
    <w:p w:rsidR="000936A1" w:rsidRDefault="000936A1">
      <w:pPr>
        <w:pStyle w:val="5"/>
        <w:shd w:val="clear" w:color="auto" w:fill="auto"/>
        <w:spacing w:line="360" w:lineRule="auto"/>
        <w:ind w:left="23" w:firstLine="0"/>
        <w:rPr>
          <w:rFonts w:ascii="Calibri" w:hAnsi="Calibri" w:cs="Times New Roman"/>
        </w:rPr>
      </w:pPr>
    </w:p>
    <w:p w:rsidR="000936A1" w:rsidRDefault="000936A1">
      <w:pPr>
        <w:pStyle w:val="5"/>
        <w:shd w:val="clear" w:color="auto" w:fill="auto"/>
        <w:spacing w:line="360" w:lineRule="auto"/>
        <w:ind w:left="23" w:firstLine="0"/>
        <w:rPr>
          <w:rFonts w:ascii="Calibri" w:hAnsi="Calibri" w:cs="Times New Roman"/>
        </w:rPr>
      </w:pPr>
    </w:p>
    <w:tbl>
      <w:tblPr>
        <w:tblW w:w="5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969"/>
        <w:gridCol w:w="708"/>
      </w:tblGrid>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 xml:space="preserve">ÉCROU </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2</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2</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VERROU</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2</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3</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CADRE</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4</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PIED EN CAOUTCHOUC</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2</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5</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TAMPON</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2</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6</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ROUE</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2</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7</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MOTEUR</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8</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POMPE AXIALE</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9</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ASPIRATION DETERGENT</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10</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 xml:space="preserve">SUPPORT BUSE </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4</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11</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BUSE, 0 °</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12</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BUSE, 15°</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33"/>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13</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BUSE, 40°</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14</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BUSE DE DETERGENT</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15</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POIGNÉE EN MOUSSE</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16</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RACCORD</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17</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LANCE</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18</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 xml:space="preserve">PISTOLET </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1</w:t>
            </w:r>
          </w:p>
        </w:tc>
      </w:tr>
      <w:tr w:rsidR="000936A1">
        <w:trPr>
          <w:jc w:val="center"/>
        </w:trPr>
        <w:tc>
          <w:tcPr>
            <w:tcW w:w="709" w:type="dxa"/>
          </w:tcPr>
          <w:p w:rsidR="000936A1" w:rsidRDefault="000936A1">
            <w:pPr>
              <w:pStyle w:val="5"/>
              <w:shd w:val="clear" w:color="auto" w:fill="auto"/>
              <w:spacing w:line="190" w:lineRule="exact"/>
              <w:ind w:left="34" w:firstLine="0"/>
              <w:jc w:val="left"/>
              <w:rPr>
                <w:rFonts w:ascii="Calibri" w:hAnsi="Calibri" w:cs="Times New Roman"/>
              </w:rPr>
            </w:pPr>
            <w:r>
              <w:rPr>
                <w:rFonts w:ascii="Calibri" w:hAnsi="Calibri"/>
              </w:rPr>
              <w:t>19</w:t>
            </w:r>
          </w:p>
        </w:tc>
        <w:tc>
          <w:tcPr>
            <w:tcW w:w="3969"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FLEXIBLE HAUTE PRESSION</w:t>
            </w:r>
          </w:p>
        </w:tc>
        <w:tc>
          <w:tcPr>
            <w:tcW w:w="708" w:type="dxa"/>
          </w:tcPr>
          <w:p w:rsidR="000936A1" w:rsidRDefault="000936A1">
            <w:pPr>
              <w:pStyle w:val="5"/>
              <w:shd w:val="clear" w:color="auto" w:fill="auto"/>
              <w:spacing w:line="190" w:lineRule="exact"/>
              <w:ind w:left="120" w:firstLine="0"/>
              <w:jc w:val="left"/>
              <w:rPr>
                <w:rFonts w:ascii="Calibri" w:hAnsi="Calibri" w:cs="Times New Roman"/>
              </w:rPr>
            </w:pPr>
            <w:r>
              <w:rPr>
                <w:rStyle w:val="25"/>
                <w:rFonts w:ascii="Calibri" w:hAnsi="Calibri"/>
              </w:rPr>
              <w:t>1</w:t>
            </w:r>
          </w:p>
        </w:tc>
      </w:tr>
    </w:tbl>
    <w:p w:rsidR="000936A1" w:rsidRDefault="000936A1">
      <w:pPr>
        <w:widowControl/>
        <w:spacing w:line="240" w:lineRule="exact"/>
        <w:rPr>
          <w:rFonts w:ascii="Calibri" w:hAnsi="Calibri"/>
        </w:rPr>
      </w:pPr>
    </w:p>
    <w:p w:rsidR="000936A1" w:rsidRDefault="000936A1">
      <w:pPr>
        <w:widowControl/>
        <w:spacing w:line="240" w:lineRule="exact"/>
        <w:rPr>
          <w:rFonts w:ascii="Calibri" w:hAnsi="Calibri" w:cs="Times New Roman"/>
          <w:b/>
          <w:sz w:val="20"/>
          <w:szCs w:val="20"/>
          <w:u w:val="single"/>
        </w:rPr>
      </w:pPr>
      <w:r>
        <w:rPr>
          <w:rFonts w:ascii="Calibri" w:hAnsi="Calibri" w:cs="Times New Roman"/>
          <w:b/>
          <w:sz w:val="20"/>
          <w:szCs w:val="20"/>
          <w:u w:val="single"/>
        </w:rPr>
        <w:br w:type="page"/>
      </w:r>
      <w:r>
        <w:rPr>
          <w:rFonts w:ascii="Calibri" w:hAnsi="Calibri"/>
          <w:b/>
          <w:sz w:val="20"/>
          <w:u w:val="single"/>
        </w:rPr>
        <w:t>Caractéristiques techniques</w:t>
      </w:r>
    </w:p>
    <w:p w:rsidR="000936A1" w:rsidRDefault="000936A1">
      <w:pPr>
        <w:widowControl/>
        <w:spacing w:line="240" w:lineRule="exact"/>
        <w:rPr>
          <w:rFonts w:ascii="Calibri" w:hAnsi="Calibri" w:cs="Times New Roman"/>
          <w:b/>
          <w:sz w:val="20"/>
          <w:szCs w:val="20"/>
          <w:u w:val="single"/>
        </w:rPr>
      </w:pP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5321"/>
      </w:tblGrid>
      <w:tr w:rsidR="000936A1">
        <w:trPr>
          <w:trHeight w:val="318"/>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 xml:space="preserve">Modèle  </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18"/>
                <w:szCs w:val="18"/>
              </w:rPr>
            </w:pPr>
            <w:r>
              <w:rPr>
                <w:rStyle w:val="25"/>
                <w:rFonts w:ascii="Calibri" w:hAnsi="Calibri" w:cs="Times New Roman"/>
                <w:sz w:val="18"/>
              </w:rPr>
              <w:t>HNHPT206B-A1</w:t>
            </w:r>
          </w:p>
        </w:tc>
      </w:tr>
      <w:tr w:rsidR="000936A1">
        <w:trPr>
          <w:trHeight w:val="267"/>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Modèle de pompe</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Pompe axiale</w:t>
            </w:r>
          </w:p>
        </w:tc>
      </w:tr>
      <w:tr w:rsidR="000936A1">
        <w:trPr>
          <w:trHeight w:val="267"/>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Pression nominale</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18,6 MPa</w:t>
            </w:r>
          </w:p>
        </w:tc>
      </w:tr>
      <w:tr w:rsidR="000936A1">
        <w:trPr>
          <w:trHeight w:val="285"/>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 xml:space="preserve">Pression maximale </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20,7 MPa</w:t>
            </w:r>
          </w:p>
        </w:tc>
      </w:tr>
      <w:tr w:rsidR="000936A1">
        <w:trPr>
          <w:trHeight w:val="260"/>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Débit nominal</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szCs w:val="20"/>
              </w:rPr>
              <w:t>8,17 l/min</w:t>
            </w:r>
          </w:p>
        </w:tc>
      </w:tr>
      <w:tr w:rsidR="000936A1">
        <w:trPr>
          <w:trHeight w:val="277"/>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Débit maximale</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szCs w:val="20"/>
              </w:rPr>
              <w:t>9,08 l/min</w:t>
            </w:r>
          </w:p>
        </w:tc>
      </w:tr>
      <w:tr w:rsidR="000936A1">
        <w:trPr>
          <w:trHeight w:val="277"/>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szCs w:val="20"/>
                <w:lang w:val="fr-FR"/>
              </w:rPr>
              <w:t>Niveau Min./Max d’eau</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0,5 / 1,0 MPa</w:t>
            </w:r>
          </w:p>
        </w:tc>
      </w:tr>
      <w:tr w:rsidR="000936A1">
        <w:trPr>
          <w:trHeight w:val="410"/>
          <w:jc w:val="center"/>
        </w:trPr>
        <w:tc>
          <w:tcPr>
            <w:tcW w:w="2943" w:type="dxa"/>
            <w:vAlign w:val="center"/>
          </w:tcPr>
          <w:p w:rsidR="000936A1" w:rsidRDefault="000936A1">
            <w:pPr>
              <w:pStyle w:val="5"/>
              <w:shd w:val="clear" w:color="auto" w:fill="auto"/>
              <w:spacing w:line="190" w:lineRule="exact"/>
              <w:ind w:left="120" w:firstLine="0"/>
              <w:jc w:val="left"/>
              <w:rPr>
                <w:rStyle w:val="25"/>
                <w:rFonts w:ascii="Calibri" w:hAnsi="Calibri" w:cs="Times New Roman"/>
                <w:sz w:val="20"/>
                <w:szCs w:val="20"/>
              </w:rPr>
            </w:pPr>
            <w:r>
              <w:rPr>
                <w:rStyle w:val="25"/>
                <w:rFonts w:ascii="Calibri" w:hAnsi="Calibri" w:cs="Times New Roman"/>
                <w:sz w:val="20"/>
              </w:rPr>
              <w:t>Température  nominale maximale</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50°</w:t>
            </w:r>
          </w:p>
        </w:tc>
      </w:tr>
      <w:tr w:rsidR="000936A1">
        <w:trPr>
          <w:trHeight w:val="285"/>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Installation rapide des buses</w:t>
            </w:r>
          </w:p>
        </w:tc>
        <w:tc>
          <w:tcPr>
            <w:tcW w:w="5321" w:type="dxa"/>
            <w:vAlign w:val="center"/>
          </w:tcPr>
          <w:p w:rsidR="000936A1" w:rsidRDefault="000936A1">
            <w:pPr>
              <w:pStyle w:val="5"/>
              <w:shd w:val="clear" w:color="auto" w:fill="auto"/>
              <w:spacing w:line="190" w:lineRule="exact"/>
              <w:ind w:left="120" w:firstLine="0"/>
              <w:jc w:val="center"/>
              <w:rPr>
                <w:rStyle w:val="25"/>
                <w:rFonts w:ascii="Calibri" w:hAnsi="Calibri" w:cs="Times New Roman"/>
                <w:sz w:val="20"/>
                <w:szCs w:val="20"/>
                <w:lang w:val="fr-FR"/>
              </w:rPr>
            </w:pPr>
            <w:r>
              <w:rPr>
                <w:rStyle w:val="25"/>
                <w:rFonts w:ascii="Calibri" w:hAnsi="Calibri" w:cs="Times New Roman"/>
                <w:sz w:val="20"/>
                <w:lang w:val="fr-FR"/>
              </w:rPr>
              <w:t>0°, 15°, 40° et BUSE DETERGENT</w:t>
            </w:r>
          </w:p>
        </w:tc>
      </w:tr>
      <w:tr w:rsidR="000936A1">
        <w:trPr>
          <w:trHeight w:val="278"/>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 xml:space="preserve">Système Démarrage </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 xml:space="preserve">Lanceur </w:t>
            </w:r>
          </w:p>
        </w:tc>
      </w:tr>
      <w:tr w:rsidR="000936A1">
        <w:trPr>
          <w:trHeight w:val="267"/>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Préconisation carburant</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essence SP98</w:t>
            </w:r>
          </w:p>
        </w:tc>
      </w:tr>
      <w:tr w:rsidR="000936A1">
        <w:trPr>
          <w:trHeight w:val="272"/>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bCs/>
                <w:sz w:val="20"/>
                <w:szCs w:val="20"/>
              </w:rPr>
            </w:pPr>
            <w:r>
              <w:rPr>
                <w:rStyle w:val="25"/>
                <w:rFonts w:ascii="Calibri" w:hAnsi="Calibri" w:cs="Times New Roman"/>
                <w:sz w:val="20"/>
              </w:rPr>
              <w:t>Capacité du  réservoir d'essence</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3,6 L</w:t>
            </w:r>
          </w:p>
        </w:tc>
      </w:tr>
      <w:tr w:rsidR="000936A1">
        <w:trPr>
          <w:trHeight w:val="275"/>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Modèle du moteur</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LF170F</w:t>
            </w:r>
          </w:p>
        </w:tc>
      </w:tr>
      <w:tr w:rsidR="000936A1">
        <w:trPr>
          <w:trHeight w:val="266"/>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Type de moteur</w:t>
            </w:r>
          </w:p>
        </w:tc>
        <w:tc>
          <w:tcPr>
            <w:tcW w:w="5321" w:type="dxa"/>
            <w:vAlign w:val="center"/>
          </w:tcPr>
          <w:p w:rsidR="000936A1" w:rsidRDefault="000936A1">
            <w:pPr>
              <w:pStyle w:val="5"/>
              <w:shd w:val="clear" w:color="auto" w:fill="auto"/>
              <w:spacing w:line="190" w:lineRule="exact"/>
              <w:ind w:left="120" w:firstLine="0"/>
              <w:jc w:val="center"/>
              <w:rPr>
                <w:rStyle w:val="25"/>
                <w:rFonts w:ascii="Calibri" w:hAnsi="Calibri" w:cs="Times New Roman"/>
                <w:sz w:val="20"/>
                <w:szCs w:val="20"/>
                <w:lang w:val="fr-FR"/>
              </w:rPr>
            </w:pPr>
            <w:r>
              <w:rPr>
                <w:rStyle w:val="25"/>
                <w:rFonts w:ascii="Calibri" w:hAnsi="Calibri" w:cs="Times New Roman"/>
                <w:sz w:val="20"/>
                <w:lang w:val="fr-FR"/>
              </w:rPr>
              <w:t>Moteur à essence à quatre temps, refroidissement à air</w:t>
            </w:r>
          </w:p>
        </w:tc>
      </w:tr>
      <w:tr w:rsidR="000936A1">
        <w:trPr>
          <w:trHeight w:val="283"/>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 xml:space="preserve">Cylindrée </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212 cc</w:t>
            </w:r>
          </w:p>
        </w:tc>
      </w:tr>
      <w:tr w:rsidR="000936A1">
        <w:trPr>
          <w:trHeight w:val="274"/>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Puissance nominale</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4.2kW / 3600/min</w:t>
            </w:r>
          </w:p>
        </w:tc>
      </w:tr>
      <w:tr w:rsidR="000936A1">
        <w:trPr>
          <w:trHeight w:val="263"/>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 xml:space="preserve">Quantité d’huile moteur </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0,6 L</w:t>
            </w:r>
          </w:p>
        </w:tc>
      </w:tr>
      <w:tr w:rsidR="000936A1">
        <w:trPr>
          <w:trHeight w:val="282"/>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Vitesse de rotation (ralenti)</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3400±50/min</w:t>
            </w:r>
          </w:p>
        </w:tc>
      </w:tr>
      <w:tr w:rsidR="000936A1">
        <w:trPr>
          <w:trHeight w:val="285"/>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Poids net (kg)</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29 kg</w:t>
            </w:r>
          </w:p>
        </w:tc>
      </w:tr>
      <w:tr w:rsidR="000936A1">
        <w:trPr>
          <w:trHeight w:val="262"/>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 xml:space="preserve">Poids brut (kg) </w:t>
            </w:r>
          </w:p>
        </w:tc>
        <w:tc>
          <w:tcPr>
            <w:tcW w:w="5321" w:type="dxa"/>
            <w:vAlign w:val="center"/>
          </w:tcPr>
          <w:p w:rsidR="000936A1" w:rsidRDefault="000936A1">
            <w:pPr>
              <w:pStyle w:val="5"/>
              <w:shd w:val="clear" w:color="auto" w:fill="auto"/>
              <w:spacing w:line="190" w:lineRule="exact"/>
              <w:ind w:firstLine="0"/>
              <w:jc w:val="center"/>
              <w:rPr>
                <w:rStyle w:val="25"/>
                <w:rFonts w:ascii="Calibri" w:hAnsi="Calibri" w:cs="Times New Roman"/>
                <w:sz w:val="20"/>
                <w:szCs w:val="20"/>
              </w:rPr>
            </w:pPr>
            <w:r>
              <w:rPr>
                <w:rStyle w:val="25"/>
                <w:rFonts w:ascii="Calibri" w:hAnsi="Calibri" w:cs="Times New Roman"/>
                <w:sz w:val="20"/>
              </w:rPr>
              <w:t>31 kg</w:t>
            </w:r>
          </w:p>
        </w:tc>
      </w:tr>
      <w:tr w:rsidR="000936A1">
        <w:trPr>
          <w:trHeight w:val="279"/>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 xml:space="preserve">Volume du produit </w:t>
            </w:r>
          </w:p>
        </w:tc>
        <w:tc>
          <w:tcPr>
            <w:tcW w:w="5321" w:type="dxa"/>
            <w:vAlign w:val="center"/>
          </w:tcPr>
          <w:p w:rsidR="000936A1" w:rsidRDefault="000936A1">
            <w:pPr>
              <w:pStyle w:val="5"/>
              <w:shd w:val="clear" w:color="auto" w:fill="auto"/>
              <w:spacing w:line="190" w:lineRule="exact"/>
              <w:ind w:left="120" w:firstLine="0"/>
              <w:jc w:val="center"/>
              <w:rPr>
                <w:rStyle w:val="25"/>
                <w:rFonts w:ascii="Calibri" w:hAnsi="Calibri" w:cs="Times New Roman"/>
                <w:sz w:val="20"/>
                <w:szCs w:val="20"/>
              </w:rPr>
            </w:pPr>
            <w:r>
              <w:rPr>
                <w:rStyle w:val="25"/>
                <w:rFonts w:ascii="Calibri" w:hAnsi="Calibri" w:cs="Times New Roman"/>
                <w:sz w:val="20"/>
              </w:rPr>
              <w:t>543 x 520 x 930 mm</w:t>
            </w:r>
          </w:p>
        </w:tc>
      </w:tr>
      <w:tr w:rsidR="000936A1">
        <w:trPr>
          <w:trHeight w:val="256"/>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Volume d'emballage</w:t>
            </w:r>
          </w:p>
        </w:tc>
        <w:tc>
          <w:tcPr>
            <w:tcW w:w="5321" w:type="dxa"/>
            <w:vAlign w:val="center"/>
          </w:tcPr>
          <w:p w:rsidR="000936A1" w:rsidRDefault="000936A1">
            <w:pPr>
              <w:pStyle w:val="5"/>
              <w:shd w:val="clear" w:color="auto" w:fill="auto"/>
              <w:spacing w:line="190" w:lineRule="exact"/>
              <w:ind w:left="120" w:firstLine="0"/>
              <w:jc w:val="center"/>
              <w:rPr>
                <w:rStyle w:val="25"/>
                <w:rFonts w:ascii="Calibri" w:hAnsi="Calibri" w:cs="Times New Roman"/>
                <w:sz w:val="20"/>
                <w:szCs w:val="20"/>
              </w:rPr>
            </w:pPr>
            <w:r>
              <w:rPr>
                <w:rStyle w:val="25"/>
                <w:rFonts w:ascii="Calibri" w:hAnsi="Calibri" w:cs="Times New Roman"/>
                <w:sz w:val="20"/>
              </w:rPr>
              <w:t>550 x 550 x 550 mm</w:t>
            </w:r>
          </w:p>
        </w:tc>
      </w:tr>
      <w:tr w:rsidR="000936A1">
        <w:trPr>
          <w:trHeight w:val="713"/>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Bruit</w:t>
            </w:r>
          </w:p>
        </w:tc>
        <w:tc>
          <w:tcPr>
            <w:tcW w:w="5321" w:type="dxa"/>
            <w:vAlign w:val="center"/>
          </w:tcPr>
          <w:p w:rsidR="000936A1" w:rsidRDefault="000936A1">
            <w:pPr>
              <w:pStyle w:val="5"/>
              <w:shd w:val="clear" w:color="auto" w:fill="auto"/>
              <w:spacing w:line="190" w:lineRule="exact"/>
              <w:ind w:left="120" w:firstLine="0"/>
              <w:jc w:val="center"/>
              <w:rPr>
                <w:rStyle w:val="25"/>
                <w:rFonts w:ascii="Calibri" w:hAnsi="Calibri" w:cs="Times New Roman"/>
                <w:sz w:val="20"/>
                <w:szCs w:val="20"/>
              </w:rPr>
            </w:pPr>
            <w:r>
              <w:rPr>
                <w:rStyle w:val="25"/>
                <w:rFonts w:ascii="Calibri" w:hAnsi="Calibri" w:cs="Times New Roman"/>
                <w:sz w:val="20"/>
              </w:rPr>
              <w:t>LpA: 96 dB(A)</w:t>
            </w:r>
          </w:p>
          <w:p w:rsidR="000936A1" w:rsidRDefault="000936A1">
            <w:pPr>
              <w:pStyle w:val="5"/>
              <w:shd w:val="clear" w:color="auto" w:fill="auto"/>
              <w:spacing w:line="190" w:lineRule="exact"/>
              <w:ind w:left="120" w:firstLine="0"/>
              <w:jc w:val="center"/>
              <w:rPr>
                <w:rStyle w:val="25"/>
                <w:rFonts w:ascii="Calibri" w:hAnsi="Calibri" w:cs="Times New Roman"/>
                <w:sz w:val="20"/>
                <w:szCs w:val="20"/>
              </w:rPr>
            </w:pPr>
            <w:r>
              <w:rPr>
                <w:rStyle w:val="25"/>
                <w:rFonts w:ascii="Calibri" w:hAnsi="Calibri" w:cs="Times New Roman"/>
                <w:sz w:val="20"/>
              </w:rPr>
              <w:t>Lw</w:t>
            </w:r>
            <w:r>
              <w:rPr>
                <w:rStyle w:val="25"/>
                <w:rFonts w:ascii="Calibri" w:eastAsia="SimSun" w:hAnsi="Calibri" w:cs="Times New Roman"/>
                <w:sz w:val="20"/>
              </w:rPr>
              <w:t xml:space="preserve">A,g: </w:t>
            </w:r>
            <w:r>
              <w:rPr>
                <w:rStyle w:val="25"/>
                <w:rFonts w:ascii="Calibri" w:hAnsi="Calibri" w:cs="Times New Roman"/>
                <w:sz w:val="20"/>
              </w:rPr>
              <w:t>112 dB(A)</w:t>
            </w:r>
          </w:p>
          <w:p w:rsidR="000936A1" w:rsidRPr="003A6023" w:rsidRDefault="000936A1">
            <w:pPr>
              <w:pStyle w:val="5"/>
              <w:shd w:val="clear" w:color="auto" w:fill="auto"/>
              <w:spacing w:line="190" w:lineRule="exact"/>
              <w:ind w:left="120" w:firstLine="0"/>
              <w:jc w:val="center"/>
              <w:rPr>
                <w:rStyle w:val="25"/>
                <w:rFonts w:ascii="Calibri" w:hAnsi="Calibri" w:cs="Times New Roman"/>
                <w:sz w:val="20"/>
                <w:szCs w:val="20"/>
              </w:rPr>
            </w:pPr>
            <w:r w:rsidRPr="003A6023">
              <w:rPr>
                <w:rFonts w:ascii="Calibri" w:hAnsi="Calibri"/>
                <w:sz w:val="20"/>
                <w:szCs w:val="20"/>
              </w:rPr>
              <w:t>KpA=KwA=3</w:t>
            </w:r>
            <w:r w:rsidRPr="003A6023">
              <w:rPr>
                <w:rStyle w:val="25"/>
                <w:rFonts w:ascii="Calibri" w:hAnsi="Calibri" w:cs="Times New Roman"/>
                <w:sz w:val="20"/>
                <w:szCs w:val="20"/>
              </w:rPr>
              <w:t>dB(A)</w:t>
            </w:r>
          </w:p>
        </w:tc>
      </w:tr>
      <w:tr w:rsidR="000936A1">
        <w:trPr>
          <w:trHeight w:val="425"/>
          <w:jc w:val="center"/>
        </w:trPr>
        <w:tc>
          <w:tcPr>
            <w:tcW w:w="2943" w:type="dxa"/>
            <w:vAlign w:val="center"/>
          </w:tcPr>
          <w:p w:rsidR="000936A1" w:rsidRDefault="000936A1">
            <w:pPr>
              <w:pStyle w:val="5"/>
              <w:shd w:val="clear" w:color="auto" w:fill="auto"/>
              <w:spacing w:line="190" w:lineRule="exact"/>
              <w:ind w:left="120" w:firstLine="0"/>
              <w:rPr>
                <w:rStyle w:val="25"/>
                <w:rFonts w:ascii="Calibri" w:hAnsi="Calibri" w:cs="Times New Roman"/>
                <w:sz w:val="20"/>
                <w:szCs w:val="20"/>
              </w:rPr>
            </w:pPr>
            <w:r>
              <w:rPr>
                <w:rStyle w:val="25"/>
                <w:rFonts w:ascii="Calibri" w:hAnsi="Calibri" w:cs="Times New Roman"/>
                <w:sz w:val="20"/>
              </w:rPr>
              <w:t>Vibration</w:t>
            </w:r>
          </w:p>
        </w:tc>
        <w:tc>
          <w:tcPr>
            <w:tcW w:w="5321" w:type="dxa"/>
            <w:vAlign w:val="center"/>
          </w:tcPr>
          <w:p w:rsidR="000936A1" w:rsidRDefault="000936A1">
            <w:pPr>
              <w:pStyle w:val="5"/>
              <w:shd w:val="clear" w:color="auto" w:fill="auto"/>
              <w:spacing w:line="190" w:lineRule="exact"/>
              <w:ind w:left="120" w:firstLine="0"/>
              <w:jc w:val="center"/>
              <w:rPr>
                <w:rStyle w:val="25"/>
                <w:rFonts w:ascii="Calibri" w:hAnsi="Calibri" w:cs="Times New Roman"/>
                <w:sz w:val="20"/>
                <w:szCs w:val="20"/>
              </w:rPr>
            </w:pPr>
            <w:r>
              <w:rPr>
                <w:rStyle w:val="25"/>
                <w:rFonts w:ascii="Calibri" w:hAnsi="Calibri" w:cs="Times New Roman"/>
                <w:sz w:val="20"/>
              </w:rPr>
              <w:t>&lt;2.5m/s</w:t>
            </w:r>
            <w:r>
              <w:rPr>
                <w:rStyle w:val="25"/>
                <w:rFonts w:ascii="Calibri" w:hAnsi="Calibri" w:cs="Times New Roman"/>
                <w:sz w:val="20"/>
                <w:vertAlign w:val="superscript"/>
              </w:rPr>
              <w:t>2</w:t>
            </w:r>
          </w:p>
          <w:p w:rsidR="000936A1" w:rsidRDefault="000936A1">
            <w:pPr>
              <w:pStyle w:val="5"/>
              <w:shd w:val="clear" w:color="auto" w:fill="auto"/>
              <w:spacing w:line="190" w:lineRule="exact"/>
              <w:ind w:left="120" w:firstLine="0"/>
              <w:jc w:val="center"/>
              <w:rPr>
                <w:rStyle w:val="25"/>
                <w:rFonts w:ascii="Calibri" w:hAnsi="Calibri" w:cs="Times New Roman"/>
                <w:sz w:val="20"/>
                <w:szCs w:val="20"/>
              </w:rPr>
            </w:pPr>
            <w:r>
              <w:rPr>
                <w:rStyle w:val="25"/>
                <w:rFonts w:ascii="Calibri" w:hAnsi="Calibri" w:cs="Times New Roman"/>
                <w:sz w:val="20"/>
              </w:rPr>
              <w:t>K=1,5 m/s</w:t>
            </w:r>
            <w:r>
              <w:rPr>
                <w:rStyle w:val="25"/>
                <w:rFonts w:ascii="Calibri" w:hAnsi="Calibri" w:cs="Times New Roman"/>
                <w:sz w:val="20"/>
                <w:vertAlign w:val="superscript"/>
              </w:rPr>
              <w:t>2</w:t>
            </w:r>
          </w:p>
        </w:tc>
      </w:tr>
    </w:tbl>
    <w:p w:rsidR="000936A1" w:rsidRDefault="000936A1">
      <w:pPr>
        <w:widowControl/>
        <w:rPr>
          <w:rStyle w:val="14"/>
          <w:rFonts w:ascii="Calibri" w:eastAsia="SimSun" w:hAnsi="Calibri" w:cs="Courier New"/>
          <w:sz w:val="24"/>
          <w:szCs w:val="24"/>
          <w:shd w:val="clear" w:color="auto" w:fill="auto"/>
        </w:rPr>
      </w:pPr>
    </w:p>
    <w:p w:rsidR="000936A1" w:rsidRDefault="00FB2029">
      <w:pPr>
        <w:pStyle w:val="61"/>
        <w:keepNext/>
        <w:keepLines/>
        <w:shd w:val="clear" w:color="auto" w:fill="auto"/>
        <w:spacing w:before="0" w:after="881" w:line="380" w:lineRule="exact"/>
        <w:rPr>
          <w:rFonts w:ascii="Calibri" w:hAnsi="Calibri" w:cs="Times New Roman"/>
          <w:b/>
          <w:color w:val="000000"/>
          <w:kern w:val="0"/>
          <w:sz w:val="20"/>
          <w:szCs w:val="20"/>
          <w:u w:val="single"/>
          <w:lang w:val="de-DE"/>
        </w:rPr>
      </w:pPr>
      <w:r>
        <w:rPr>
          <w:noProof/>
          <w:lang w:val="fr-FR" w:eastAsia="fr-FR"/>
        </w:rPr>
        <mc:AlternateContent>
          <mc:Choice Requires="wps">
            <w:drawing>
              <wp:anchor distT="0" distB="0" distL="114300" distR="114300" simplePos="0" relativeHeight="251662848" behindDoc="0" locked="0" layoutInCell="1" allowOverlap="1">
                <wp:simplePos x="0" y="0"/>
                <wp:positionH relativeFrom="column">
                  <wp:posOffset>1109345</wp:posOffset>
                </wp:positionH>
                <wp:positionV relativeFrom="paragraph">
                  <wp:posOffset>361315</wp:posOffset>
                </wp:positionV>
                <wp:extent cx="2837815" cy="3364865"/>
                <wp:effectExtent l="635" t="3175" r="0" b="3810"/>
                <wp:wrapNone/>
                <wp:docPr id="4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336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FB2029">
                            <w:r>
                              <w:rPr>
                                <w:noProof/>
                                <w:lang w:val="fr-FR" w:eastAsia="fr-FR"/>
                              </w:rPr>
                              <w:drawing>
                                <wp:inline distT="0" distB="0" distL="0" distR="0">
                                  <wp:extent cx="2345055" cy="3305810"/>
                                  <wp:effectExtent l="0" t="0" r="0" b="8890"/>
                                  <wp:docPr id="35" name="图片 35" descr="法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法文.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45055" cy="33058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margin-left:87.35pt;margin-top:28.45pt;width:223.45pt;height:26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" stroked="f">
                <v:textbox>
                  <w:txbxContent>
                    <w:p w:rsidR="000936A1" w:rsidRDefault="00FB2029">
                      <w:r>
                        <w:rPr>
                          <w:noProof/>
                          <w:lang w:val="fr-FR" w:eastAsia="fr-FR"/>
                        </w:rPr>
                        <w:drawing>
                          <wp:inline distT="0" distB="0" distL="0" distR="0">
                            <wp:extent cx="2345055" cy="3305810"/>
                            <wp:effectExtent l="0" t="0" r="0" b="8890"/>
                            <wp:docPr id="35" name="图片 35" descr="法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法文.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45055" cy="3305810"/>
                                    </a:xfrm>
                                    <a:prstGeom prst="rect">
                                      <a:avLst/>
                                    </a:prstGeom>
                                    <a:noFill/>
                                    <a:ln>
                                      <a:noFill/>
                                    </a:ln>
                                  </pic:spPr>
                                </pic:pic>
                              </a:graphicData>
                            </a:graphic>
                          </wp:inline>
                        </w:drawing>
                      </w:r>
                    </w:p>
                  </w:txbxContent>
                </v:textbox>
              </v:rect>
            </w:pict>
          </mc:Fallback>
        </mc:AlternateContent>
      </w:r>
      <w:r w:rsidR="000936A1">
        <w:t>shéma électrique:</w:t>
      </w:r>
    </w:p>
    <w:p w:rsidR="000936A1" w:rsidRDefault="000936A1">
      <w:pPr>
        <w:widowControl/>
        <w:spacing w:line="240" w:lineRule="exact"/>
        <w:jc w:val="center"/>
        <w:rPr>
          <w:rFonts w:ascii="Calibri" w:hAnsi="Calibri"/>
          <w:lang w:val="de-DE"/>
        </w:rPr>
        <w:sectPr w:rsidR="000936A1">
          <w:footerReference w:type="even" r:id="rId59"/>
          <w:footerReference w:type="default" r:id="rId60"/>
          <w:footerReference w:type="first" r:id="rId61"/>
          <w:pgSz w:w="11909" w:h="16838"/>
          <w:pgMar w:top="1134" w:right="1134" w:bottom="1134" w:left="1134" w:header="709" w:footer="3" w:gutter="0"/>
          <w:cols w:space="720"/>
          <w:docGrid w:linePitch="360"/>
        </w:sectPr>
      </w:pPr>
    </w:p>
    <w:p w:rsidR="000936A1" w:rsidRDefault="000936A1">
      <w:pPr>
        <w:widowControl/>
        <w:pBdr>
          <w:top w:val="single" w:sz="4" w:space="1" w:color="auto"/>
          <w:left w:val="single" w:sz="4" w:space="1" w:color="auto"/>
          <w:bottom w:val="single" w:sz="4" w:space="6" w:color="auto"/>
          <w:right w:val="single" w:sz="4" w:space="1" w:color="auto"/>
        </w:pBdr>
        <w:jc w:val="center"/>
        <w:rPr>
          <w:rFonts w:ascii="Arial" w:hAnsi="Arial" w:cs="Arial"/>
          <w:b/>
          <w:bCs/>
          <w:color w:val="auto"/>
          <w:kern w:val="2"/>
        </w:rPr>
      </w:pPr>
      <w:r>
        <w:rPr>
          <w:rFonts w:ascii="Arial" w:hAnsi="Arial" w:cs="Arial"/>
          <w:b/>
          <w:bCs/>
          <w:color w:val="auto"/>
          <w:kern w:val="2"/>
        </w:rPr>
        <w:t xml:space="preserve">BUILDER  </w:t>
      </w:r>
    </w:p>
    <w:p w:rsidR="000936A1" w:rsidRDefault="000936A1">
      <w:pPr>
        <w:widowControl/>
        <w:pBdr>
          <w:top w:val="single" w:sz="4" w:space="1" w:color="auto"/>
          <w:left w:val="single" w:sz="4" w:space="1" w:color="auto"/>
          <w:bottom w:val="single" w:sz="4" w:space="6" w:color="auto"/>
          <w:right w:val="single" w:sz="4" w:space="1" w:color="auto"/>
        </w:pBdr>
        <w:jc w:val="center"/>
        <w:rPr>
          <w:rFonts w:ascii="Arial" w:hAnsi="Arial" w:cs="Arial"/>
          <w:b/>
          <w:bCs/>
          <w:color w:val="auto"/>
          <w:kern w:val="2"/>
        </w:rPr>
      </w:pPr>
      <w:r>
        <w:rPr>
          <w:rFonts w:ascii="Arial" w:hAnsi="Arial" w:cs="Arial"/>
          <w:b/>
          <w:bCs/>
          <w:color w:val="auto"/>
          <w:kern w:val="2"/>
        </w:rPr>
        <w:t>ZI, 32 rue aristide Bergès – 31270 Cugnaux - France</w:t>
      </w:r>
    </w:p>
    <w:p w:rsidR="000936A1" w:rsidRDefault="000936A1">
      <w:pPr>
        <w:widowControl/>
        <w:pBdr>
          <w:top w:val="single" w:sz="4" w:space="1" w:color="auto"/>
          <w:left w:val="single" w:sz="4" w:space="1" w:color="auto"/>
          <w:bottom w:val="single" w:sz="4" w:space="6" w:color="auto"/>
          <w:right w:val="single" w:sz="4" w:space="1" w:color="auto"/>
        </w:pBdr>
        <w:jc w:val="center"/>
        <w:rPr>
          <w:rFonts w:ascii="Arial" w:hAnsi="Arial" w:cs="Arial"/>
          <w:b/>
          <w:bCs/>
          <w:color w:val="auto"/>
          <w:kern w:val="2"/>
        </w:rPr>
      </w:pPr>
      <w:r>
        <w:rPr>
          <w:rFonts w:ascii="Arial" w:hAnsi="Arial" w:cs="Arial"/>
          <w:b/>
          <w:bCs/>
          <w:color w:val="auto"/>
          <w:kern w:val="2"/>
        </w:rPr>
        <w:t>Tel  : +33 (0)5.34.502.502   Fax : +33 (0)5.34.502.503</w:t>
      </w:r>
    </w:p>
    <w:p w:rsidR="000936A1" w:rsidRDefault="00FB2029">
      <w:pPr>
        <w:widowControl/>
        <w:pBdr>
          <w:top w:val="single" w:sz="4" w:space="1" w:color="auto"/>
          <w:left w:val="single" w:sz="4" w:space="1" w:color="auto"/>
          <w:bottom w:val="single" w:sz="4" w:space="26" w:color="auto"/>
          <w:right w:val="single" w:sz="4" w:space="1" w:color="auto"/>
        </w:pBdr>
        <w:jc w:val="center"/>
        <w:rPr>
          <w:rFonts w:ascii="Arial" w:hAnsi="Arial" w:cs="Arial"/>
          <w:color w:val="auto"/>
          <w:kern w:val="2"/>
        </w:rPr>
      </w:pPr>
      <w:r>
        <w:rPr>
          <w:rFonts w:ascii="Arial" w:hAnsi="Arial" w:cs="Arial"/>
          <w:noProof/>
          <w:color w:val="auto"/>
          <w:kern w:val="2"/>
          <w:lang w:val="fr-FR" w:eastAsia="fr-FR"/>
        </w:rPr>
        <w:drawing>
          <wp:inline distT="0" distB="0" distL="0" distR="0">
            <wp:extent cx="2352675" cy="6096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52675" cy="609600"/>
                    </a:xfrm>
                    <a:prstGeom prst="rect">
                      <a:avLst/>
                    </a:prstGeom>
                    <a:noFill/>
                    <a:ln>
                      <a:noFill/>
                    </a:ln>
                  </pic:spPr>
                </pic:pic>
              </a:graphicData>
            </a:graphic>
          </wp:inline>
        </w:drawing>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color w:val="auto"/>
          <w:kern w:val="2"/>
        </w:rPr>
      </w:pP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color w:val="auto"/>
          <w:kern w:val="2"/>
          <w:u w:val="single"/>
        </w:rPr>
      </w:pPr>
      <w:r>
        <w:rPr>
          <w:rFonts w:ascii="Arial" w:hAnsi="Arial" w:cs="Arial"/>
          <w:b/>
          <w:bCs/>
          <w:color w:val="auto"/>
          <w:kern w:val="2"/>
          <w:u w:val="single"/>
        </w:rPr>
        <w:t xml:space="preserve">Déclaration </w:t>
      </w:r>
      <w:r w:rsidR="00FB2029">
        <w:rPr>
          <w:rFonts w:ascii="Arial" w:hAnsi="Arial" w:cs="Arial"/>
          <w:noProof/>
          <w:color w:val="auto"/>
          <w:kern w:val="2"/>
          <w:lang w:val="fr-FR" w:eastAsia="fr-FR"/>
        </w:rPr>
        <w:drawing>
          <wp:inline distT="0" distB="0" distL="0" distR="0">
            <wp:extent cx="200025" cy="1714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Pr>
          <w:rFonts w:ascii="Arial" w:hAnsi="Arial" w:cs="Arial"/>
          <w:b/>
          <w:bCs/>
          <w:color w:val="auto"/>
          <w:kern w:val="2"/>
          <w:u w:val="single"/>
        </w:rPr>
        <w:t xml:space="preserve"> de conformité</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color w:val="auto"/>
          <w:kern w:val="2"/>
        </w:rPr>
      </w:pP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color w:val="auto"/>
          <w:kern w:val="2"/>
        </w:rPr>
      </w:pPr>
      <w:r>
        <w:rPr>
          <w:rFonts w:ascii="Arial" w:hAnsi="Arial" w:cs="Arial"/>
          <w:b/>
          <w:bCs/>
          <w:color w:val="auto"/>
          <w:kern w:val="2"/>
        </w:rPr>
        <w:t xml:space="preserve">BUILDER SAS </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color w:val="auto"/>
          <w:kern w:val="2"/>
        </w:rPr>
      </w:pPr>
      <w:r>
        <w:rPr>
          <w:rFonts w:ascii="Arial" w:hAnsi="Arial" w:cs="Arial"/>
          <w:b/>
          <w:bCs/>
          <w:color w:val="auto"/>
          <w:kern w:val="2"/>
        </w:rPr>
        <w:t>ZI, 32 rue aristide Bergès – 31270 Cugnaux - France</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color w:val="auto"/>
          <w:kern w:val="2"/>
        </w:rPr>
      </w:pP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kern w:val="2"/>
        </w:rPr>
      </w:pPr>
      <w:r>
        <w:rPr>
          <w:rFonts w:ascii="Arial" w:hAnsi="Arial" w:cs="Arial"/>
          <w:b/>
          <w:bCs/>
          <w:kern w:val="2"/>
        </w:rPr>
        <w:t>Déclare que la machine désignée ci-dessous :</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kern w:val="2"/>
        </w:rPr>
      </w:pP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kern w:val="2"/>
        </w:rPr>
      </w:pPr>
      <w:r>
        <w:rPr>
          <w:rFonts w:ascii="Arial" w:hAnsi="Arial" w:cs="Arial"/>
          <w:b/>
          <w:bCs/>
          <w:kern w:val="2"/>
        </w:rPr>
        <w:t>Nettoyeur Haute Pression Thermique</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kern w:val="2"/>
        </w:rPr>
      </w:pPr>
      <w:r>
        <w:rPr>
          <w:rFonts w:ascii="Arial" w:hAnsi="Arial" w:cs="Arial"/>
          <w:b/>
          <w:bCs/>
          <w:kern w:val="2"/>
        </w:rPr>
        <w:t xml:space="preserve">Modèle :   HNHPT206B-A1 </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kern w:val="2"/>
        </w:rPr>
      </w:pPr>
      <w:r>
        <w:rPr>
          <w:rFonts w:ascii="Arial" w:hAnsi="Arial" w:cs="Arial"/>
          <w:b/>
          <w:bCs/>
          <w:kern w:val="2"/>
        </w:rPr>
        <w:t>Numéro de série :   De 20151213033 à 20151214376</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color w:val="auto"/>
          <w:kern w:val="2"/>
        </w:rPr>
      </w:pPr>
      <w:r>
        <w:rPr>
          <w:rFonts w:ascii="Verdana" w:hAnsi="Verdana"/>
          <w:color w:val="auto"/>
          <w:sz w:val="20"/>
          <w:szCs w:val="20"/>
        </w:rPr>
        <w:t>Le responsable du dossier technique: Mr.Michel Krebs</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kern w:val="2"/>
        </w:rPr>
      </w:pPr>
      <w:r>
        <w:rPr>
          <w:rFonts w:ascii="Arial" w:hAnsi="Arial" w:cs="Arial"/>
          <w:b/>
          <w:bCs/>
          <w:kern w:val="2"/>
        </w:rPr>
        <w:t>Est conforme aux dispositions de la directive « machine » 2006/42/CE et aux réglementations nationales la transposant ;</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kern w:val="2"/>
        </w:rPr>
      </w:pP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kern w:val="2"/>
        </w:rPr>
      </w:pPr>
      <w:r>
        <w:rPr>
          <w:rFonts w:ascii="Arial" w:hAnsi="Arial" w:cs="Arial"/>
          <w:b/>
          <w:bCs/>
          <w:kern w:val="2"/>
        </w:rPr>
        <w:t>Est également conforme aux dispositions des directives européennes suivantes :</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kern w:val="2"/>
        </w:rPr>
      </w:pPr>
    </w:p>
    <w:p w:rsidR="000936A1" w:rsidRDefault="000936A1">
      <w:pPr>
        <w:widowControl/>
        <w:pBdr>
          <w:top w:val="single" w:sz="4" w:space="1" w:color="auto"/>
          <w:left w:val="single" w:sz="4" w:space="1" w:color="auto"/>
          <w:bottom w:val="single" w:sz="4" w:space="26" w:color="auto"/>
          <w:right w:val="single" w:sz="4" w:space="1" w:color="auto"/>
        </w:pBdr>
        <w:jc w:val="center"/>
        <w:rPr>
          <w:rFonts w:ascii="Calibri" w:hAnsi="Calibri" w:cs="Arial"/>
          <w:sz w:val="20"/>
          <w:lang w:val="de-DE"/>
        </w:rPr>
      </w:pPr>
      <w:r>
        <w:rPr>
          <w:rFonts w:ascii="Calibri" w:hAnsi="Calibri" w:cs="Arial"/>
          <w:sz w:val="20"/>
          <w:lang w:val="de-DE"/>
        </w:rPr>
        <w:t xml:space="preserve">A la Directive EMC  2004/108/EC </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color w:val="FF0000"/>
          <w:kern w:val="2"/>
        </w:rPr>
      </w:pPr>
      <w:r>
        <w:rPr>
          <w:rFonts w:ascii="Calibri" w:hAnsi="Calibri" w:cs="Arial"/>
          <w:sz w:val="20"/>
          <w:lang w:val="de-DE"/>
        </w:rPr>
        <w:t>La directive d’émission 97/68/EC, modifiée 2012/46/EU</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color w:val="FF0000"/>
          <w:kern w:val="2"/>
        </w:rPr>
      </w:pPr>
      <w:r>
        <w:rPr>
          <w:rFonts w:ascii="Calibri" w:hAnsi="Calibri"/>
          <w:sz w:val="20"/>
        </w:rPr>
        <w:t>Extérieur- Bruit- Directive 2000/14/EC</w:t>
      </w:r>
    </w:p>
    <w:p w:rsidR="000936A1" w:rsidRDefault="000936A1">
      <w:pPr>
        <w:widowControl/>
        <w:pBdr>
          <w:top w:val="single" w:sz="4" w:space="1" w:color="auto"/>
          <w:left w:val="single" w:sz="4" w:space="1" w:color="auto"/>
          <w:bottom w:val="single" w:sz="4" w:space="26" w:color="auto"/>
          <w:right w:val="single" w:sz="4" w:space="1" w:color="auto"/>
        </w:pBdr>
        <w:jc w:val="center"/>
        <w:rPr>
          <w:rFonts w:ascii="Arial" w:hAnsi="Arial" w:cs="Arial"/>
          <w:b/>
          <w:bCs/>
          <w:color w:val="auto"/>
          <w:kern w:val="2"/>
        </w:rPr>
      </w:pPr>
      <w:r>
        <w:rPr>
          <w:rFonts w:ascii="Arial" w:hAnsi="Arial" w:cs="Arial"/>
          <w:b/>
          <w:bCs/>
          <w:color w:val="auto"/>
          <w:kern w:val="2"/>
        </w:rPr>
        <w:t>Est également conforme aux normes européennes, aux normes nationales et aux dispositions techniques suivantes :</w:t>
      </w:r>
    </w:p>
    <w:p w:rsidR="000936A1" w:rsidRDefault="000936A1">
      <w:pPr>
        <w:widowControl/>
        <w:pBdr>
          <w:top w:val="single" w:sz="4" w:space="1" w:color="auto"/>
          <w:left w:val="single" w:sz="4" w:space="1" w:color="auto"/>
          <w:bottom w:val="single" w:sz="4" w:space="26" w:color="auto"/>
          <w:right w:val="single" w:sz="4" w:space="1" w:color="auto"/>
        </w:pBdr>
        <w:rPr>
          <w:rFonts w:ascii="Arial" w:hAnsi="Arial" w:cs="Arial"/>
          <w:b/>
          <w:bCs/>
          <w:color w:val="auto"/>
          <w:kern w:val="2"/>
        </w:rPr>
      </w:pPr>
    </w:p>
    <w:p w:rsidR="000936A1" w:rsidRDefault="000936A1">
      <w:pPr>
        <w:widowControl/>
        <w:pBdr>
          <w:top w:val="single" w:sz="4" w:space="1" w:color="auto"/>
          <w:left w:val="single" w:sz="4" w:space="1" w:color="auto"/>
          <w:bottom w:val="single" w:sz="4" w:space="26" w:color="auto"/>
          <w:right w:val="single" w:sz="4" w:space="1" w:color="auto"/>
        </w:pBdr>
        <w:jc w:val="center"/>
        <w:rPr>
          <w:rFonts w:ascii="Calibri" w:hAnsi="Calibri" w:cs="Arial"/>
          <w:sz w:val="20"/>
          <w:lang w:val="de-DE"/>
        </w:rPr>
      </w:pPr>
      <w:r>
        <w:rPr>
          <w:rFonts w:ascii="Calibri" w:hAnsi="Calibri" w:cs="Arial"/>
          <w:sz w:val="20"/>
          <w:lang w:val="de-DE"/>
        </w:rPr>
        <w:t>EN 60335-1:2012+A11,  EN 60335-2-79:2012,</w:t>
      </w:r>
      <w:r>
        <w:rPr>
          <w:rFonts w:ascii="Calibri" w:hAnsi="Calibri" w:cs="Arial"/>
          <w:sz w:val="20"/>
          <w:lang w:val="de-DE"/>
        </w:rPr>
        <w:tab/>
        <w:t>EN ISO 3744:2010, EN ISO 14982:2009</w:t>
      </w:r>
    </w:p>
    <w:p w:rsidR="000936A1" w:rsidRDefault="000936A1">
      <w:pPr>
        <w:widowControl/>
        <w:pBdr>
          <w:top w:val="single" w:sz="4" w:space="1" w:color="auto"/>
          <w:left w:val="single" w:sz="4" w:space="1" w:color="auto"/>
          <w:bottom w:val="single" w:sz="4" w:space="26" w:color="auto"/>
          <w:right w:val="single" w:sz="4" w:space="1" w:color="auto"/>
        </w:pBdr>
        <w:rPr>
          <w:rFonts w:ascii="Calibri" w:hAnsi="Calibri" w:cs="Arial"/>
          <w:sz w:val="20"/>
          <w:lang w:val="de-DE"/>
        </w:rPr>
      </w:pPr>
    </w:p>
    <w:p w:rsidR="000936A1" w:rsidRDefault="000936A1">
      <w:pPr>
        <w:widowControl/>
        <w:pBdr>
          <w:top w:val="single" w:sz="4" w:space="1" w:color="auto"/>
          <w:left w:val="single" w:sz="4" w:space="1" w:color="auto"/>
          <w:bottom w:val="single" w:sz="4" w:space="26" w:color="auto"/>
          <w:right w:val="single" w:sz="4" w:space="1" w:color="auto"/>
        </w:pBdr>
        <w:rPr>
          <w:rFonts w:ascii="Verdana" w:hAnsi="Verdana"/>
          <w:color w:val="auto"/>
          <w:sz w:val="20"/>
          <w:szCs w:val="20"/>
        </w:rPr>
      </w:pPr>
      <w:r>
        <w:rPr>
          <w:rFonts w:ascii="Verdana" w:hAnsi="Verdana"/>
          <w:color w:val="auto"/>
          <w:sz w:val="20"/>
          <w:szCs w:val="20"/>
        </w:rPr>
        <w:t xml:space="preserve">Niveau de puissance acoustique mesuré   </w:t>
      </w:r>
      <w:r w:rsidRPr="00287CF5">
        <w:rPr>
          <w:rFonts w:ascii="Verdana" w:hAnsi="Verdana"/>
          <w:color w:val="auto"/>
          <w:sz w:val="20"/>
          <w:szCs w:val="20"/>
        </w:rPr>
        <w:t xml:space="preserve">109 </w:t>
      </w:r>
      <w:r>
        <w:rPr>
          <w:rFonts w:ascii="Verdana" w:hAnsi="Verdana"/>
          <w:color w:val="auto"/>
          <w:sz w:val="20"/>
          <w:szCs w:val="20"/>
        </w:rPr>
        <w:t>dB(A)</w:t>
      </w:r>
    </w:p>
    <w:p w:rsidR="000936A1" w:rsidRDefault="000936A1">
      <w:pPr>
        <w:widowControl/>
        <w:pBdr>
          <w:top w:val="single" w:sz="4" w:space="1" w:color="auto"/>
          <w:left w:val="single" w:sz="4" w:space="1" w:color="auto"/>
          <w:bottom w:val="single" w:sz="4" w:space="26" w:color="auto"/>
          <w:right w:val="single" w:sz="4" w:space="1" w:color="auto"/>
        </w:pBdr>
        <w:rPr>
          <w:rFonts w:ascii="Verdana" w:hAnsi="Verdana"/>
          <w:color w:val="auto"/>
          <w:sz w:val="20"/>
          <w:szCs w:val="20"/>
        </w:rPr>
      </w:pPr>
      <w:r>
        <w:rPr>
          <w:rFonts w:ascii="Verdana" w:hAnsi="Verdana"/>
          <w:color w:val="auto"/>
          <w:sz w:val="20"/>
          <w:szCs w:val="20"/>
        </w:rPr>
        <w:t xml:space="preserve">Niveau de puissance acoustique garanti   </w:t>
      </w:r>
      <w:r w:rsidRPr="00287CF5">
        <w:rPr>
          <w:rFonts w:ascii="Verdana" w:hAnsi="Verdana"/>
          <w:color w:val="auto"/>
          <w:sz w:val="20"/>
          <w:szCs w:val="20"/>
        </w:rPr>
        <w:t>112</w:t>
      </w:r>
      <w:r>
        <w:rPr>
          <w:rFonts w:ascii="Verdana" w:hAnsi="Verdana"/>
          <w:color w:val="auto"/>
          <w:sz w:val="20"/>
          <w:szCs w:val="20"/>
        </w:rPr>
        <w:t xml:space="preserve"> dB(A)</w:t>
      </w:r>
    </w:p>
    <w:p w:rsidR="000936A1" w:rsidRDefault="000936A1">
      <w:pPr>
        <w:widowControl/>
        <w:pBdr>
          <w:top w:val="single" w:sz="4" w:space="1" w:color="auto"/>
          <w:left w:val="single" w:sz="4" w:space="1" w:color="auto"/>
          <w:bottom w:val="single" w:sz="4" w:space="26" w:color="auto"/>
          <w:right w:val="single" w:sz="4" w:space="1" w:color="auto"/>
        </w:pBdr>
        <w:rPr>
          <w:rFonts w:ascii="Verdana" w:hAnsi="Verdana"/>
          <w:color w:val="auto"/>
          <w:sz w:val="20"/>
          <w:szCs w:val="20"/>
        </w:rPr>
      </w:pPr>
      <w:r>
        <w:rPr>
          <w:rFonts w:ascii="Verdana" w:hAnsi="Verdana"/>
          <w:color w:val="auto"/>
          <w:sz w:val="20"/>
          <w:szCs w:val="20"/>
        </w:rPr>
        <w:t>Méthode d'évaluation de conformité en Annexe V/ Directive 2000/14/EC</w:t>
      </w:r>
    </w:p>
    <w:p w:rsidR="000936A1" w:rsidRDefault="000936A1">
      <w:pPr>
        <w:widowControl/>
        <w:pBdr>
          <w:top w:val="single" w:sz="4" w:space="1" w:color="auto"/>
          <w:left w:val="single" w:sz="4" w:space="1" w:color="auto"/>
          <w:bottom w:val="single" w:sz="4" w:space="26" w:color="auto"/>
          <w:right w:val="single" w:sz="4" w:space="1" w:color="auto"/>
        </w:pBdr>
        <w:rPr>
          <w:rFonts w:ascii="Arial" w:hAnsi="Arial" w:cs="Arial"/>
          <w:b/>
          <w:bCs/>
          <w:color w:val="auto"/>
          <w:kern w:val="2"/>
        </w:rPr>
      </w:pPr>
    </w:p>
    <w:p w:rsidR="000936A1" w:rsidRDefault="000936A1">
      <w:pPr>
        <w:widowControl/>
        <w:pBdr>
          <w:top w:val="single" w:sz="4" w:space="1" w:color="auto"/>
          <w:left w:val="single" w:sz="4" w:space="1" w:color="auto"/>
          <w:bottom w:val="single" w:sz="4" w:space="26" w:color="auto"/>
          <w:right w:val="single" w:sz="4" w:space="1" w:color="auto"/>
        </w:pBdr>
        <w:rPr>
          <w:rFonts w:ascii="Arial" w:hAnsi="Arial" w:cs="Arial"/>
          <w:b/>
          <w:bCs/>
          <w:color w:val="auto"/>
          <w:kern w:val="2"/>
        </w:rPr>
      </w:pPr>
      <w:r>
        <w:rPr>
          <w:rFonts w:ascii="Arial" w:hAnsi="Arial" w:cs="Arial"/>
          <w:b/>
          <w:bCs/>
          <w:color w:val="auto"/>
          <w:kern w:val="2"/>
        </w:rPr>
        <w:t xml:space="preserve">Fait à Cugnaux, le </w:t>
      </w:r>
      <w:r>
        <w:rPr>
          <w:rFonts w:ascii="Arial" w:hAnsi="Arial" w:cs="Arial"/>
          <w:b/>
          <w:bCs/>
          <w:color w:val="FF0000"/>
          <w:kern w:val="2"/>
        </w:rPr>
        <w:t>05/11/2015</w:t>
      </w:r>
    </w:p>
    <w:p w:rsidR="000936A1" w:rsidRDefault="000936A1">
      <w:pPr>
        <w:widowControl/>
        <w:pBdr>
          <w:top w:val="single" w:sz="4" w:space="1" w:color="auto"/>
          <w:left w:val="single" w:sz="4" w:space="1" w:color="auto"/>
          <w:bottom w:val="single" w:sz="4" w:space="26" w:color="auto"/>
          <w:right w:val="single" w:sz="4" w:space="1" w:color="auto"/>
        </w:pBdr>
        <w:rPr>
          <w:rFonts w:ascii="Arial" w:hAnsi="Arial" w:cs="Arial"/>
          <w:b/>
          <w:bCs/>
          <w:color w:val="FF0000"/>
          <w:kern w:val="2"/>
        </w:rPr>
      </w:pPr>
    </w:p>
    <w:p w:rsidR="000936A1" w:rsidRDefault="00FB2029">
      <w:pPr>
        <w:widowControl/>
        <w:pBdr>
          <w:top w:val="single" w:sz="4" w:space="1" w:color="auto"/>
          <w:left w:val="single" w:sz="4" w:space="1" w:color="auto"/>
          <w:bottom w:val="single" w:sz="4" w:space="26" w:color="auto"/>
          <w:right w:val="single" w:sz="4" w:space="1" w:color="auto"/>
        </w:pBdr>
        <w:rPr>
          <w:rFonts w:ascii="Arial" w:hAnsi="Arial" w:cs="Arial"/>
          <w:i/>
          <w:iCs/>
          <w:color w:val="auto"/>
          <w:kern w:val="2"/>
        </w:rPr>
      </w:pPr>
      <w:r>
        <w:rPr>
          <w:rFonts w:ascii="Arial" w:hAnsi="Arial" w:cs="Arial"/>
          <w:noProof/>
          <w:color w:val="auto"/>
          <w:kern w:val="2"/>
          <w:lang w:val="fr-FR" w:eastAsia="fr-FR"/>
        </w:rPr>
        <w:drawing>
          <wp:inline distT="0" distB="0" distL="0" distR="0">
            <wp:extent cx="914400" cy="86677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14400" cy="866775"/>
                    </a:xfrm>
                    <a:prstGeom prst="rect">
                      <a:avLst/>
                    </a:prstGeom>
                    <a:noFill/>
                    <a:ln>
                      <a:noFill/>
                    </a:ln>
                  </pic:spPr>
                </pic:pic>
              </a:graphicData>
            </a:graphic>
          </wp:inline>
        </w:drawing>
      </w:r>
    </w:p>
    <w:p w:rsidR="000936A1" w:rsidRDefault="000936A1">
      <w:pPr>
        <w:widowControl/>
        <w:pBdr>
          <w:top w:val="single" w:sz="4" w:space="1" w:color="auto"/>
          <w:left w:val="single" w:sz="4" w:space="1" w:color="auto"/>
          <w:bottom w:val="single" w:sz="4" w:space="26" w:color="auto"/>
          <w:right w:val="single" w:sz="4" w:space="1" w:color="auto"/>
        </w:pBdr>
        <w:rPr>
          <w:rFonts w:ascii="Arial" w:hAnsi="Arial" w:cs="Arial"/>
          <w:i/>
          <w:iCs/>
          <w:color w:val="auto"/>
          <w:kern w:val="2"/>
        </w:rPr>
      </w:pPr>
    </w:p>
    <w:p w:rsidR="000936A1" w:rsidRDefault="000936A1">
      <w:pPr>
        <w:widowControl/>
        <w:pBdr>
          <w:top w:val="single" w:sz="4" w:space="1" w:color="auto"/>
          <w:left w:val="single" w:sz="4" w:space="1" w:color="auto"/>
          <w:bottom w:val="single" w:sz="4" w:space="26" w:color="auto"/>
          <w:right w:val="single" w:sz="4" w:space="1" w:color="auto"/>
        </w:pBdr>
        <w:rPr>
          <w:rFonts w:ascii="Arial" w:hAnsi="Arial" w:cs="Arial"/>
          <w:color w:val="auto"/>
          <w:kern w:val="2"/>
        </w:rPr>
      </w:pPr>
      <w:r>
        <w:rPr>
          <w:rFonts w:ascii="Arial" w:hAnsi="Arial" w:cs="Arial"/>
          <w:color w:val="auto"/>
          <w:kern w:val="2"/>
        </w:rPr>
        <w:t>Philippe MARIE / PDG</w:t>
      </w:r>
    </w:p>
    <w:sectPr w:rsidR="000936A1" w:rsidSect="000E601F">
      <w:headerReference w:type="default" r:id="rId65"/>
      <w:pgSz w:w="11909" w:h="16838"/>
      <w:pgMar w:top="662" w:right="1277" w:bottom="2057" w:left="1696" w:header="568" w:footer="3"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6A1" w:rsidRDefault="000936A1" w:rsidP="000E601F">
      <w:r>
        <w:separator/>
      </w:r>
    </w:p>
  </w:endnote>
  <w:endnote w:type="continuationSeparator" w:id="0">
    <w:p w:rsidR="000936A1" w:rsidRDefault="000936A1" w:rsidP="000E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gLiUfalt">
    <w:altName w:val="MingLiU"/>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FB2029">
    <w:pPr>
      <w:rPr>
        <w:sz w:val="2"/>
        <w:szCs w:val="2"/>
      </w:rPr>
    </w:pPr>
    <w:r>
      <w:rPr>
        <w:noProof/>
        <w:lang w:val="fr-FR" w:eastAsia="fr-FR"/>
      </w:rPr>
      <mc:AlternateContent>
        <mc:Choice Requires="wps">
          <w:drawing>
            <wp:anchor distT="0" distB="0" distL="114300" distR="114300" simplePos="0" relativeHeight="251656192" behindDoc="1" locked="0" layoutInCell="1" allowOverlap="1">
              <wp:simplePos x="0" y="0"/>
              <wp:positionH relativeFrom="page">
                <wp:posOffset>3497580</wp:posOffset>
              </wp:positionH>
              <wp:positionV relativeFrom="page">
                <wp:posOffset>10022840</wp:posOffset>
              </wp:positionV>
              <wp:extent cx="52070" cy="231140"/>
              <wp:effectExtent l="0" t="0" r="8255" b="17780"/>
              <wp:wrapNone/>
              <wp:docPr id="28"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000936A1">
                            <w:rPr>
                              <w:rStyle w:val="12"/>
                            </w:rPr>
                            <w:t>23</w:t>
                          </w:r>
                          <w:r>
                            <w:rPr>
                              <w:rStyle w:val="1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3" o:spid="_x0000_s1033" type="#_x0000_t202" style="position:absolute;margin-left:275.4pt;margin-top:789.2pt;width:4.1pt;height:18.2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" filled="f" stroked="f">
              <v:textbox style="mso-fit-shape-to-text:t" inset="0,0,0,0">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000936A1">
                      <w:rPr>
                        <w:rStyle w:val="12"/>
                      </w:rPr>
                      <w:t>23</w:t>
                    </w:r>
                    <w:r>
                      <w:rPr>
                        <w:rStyle w:val="12"/>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0936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FB2029">
    <w:pPr>
      <w:rPr>
        <w:sz w:val="2"/>
        <w:szCs w:val="2"/>
      </w:rPr>
    </w:pPr>
    <w:r>
      <w:rPr>
        <w:noProof/>
        <w:lang w:val="fr-FR" w:eastAsia="fr-FR"/>
      </w:rPr>
      <mc:AlternateContent>
        <mc:Choice Requires="wps">
          <w:drawing>
            <wp:anchor distT="0" distB="0" distL="114300" distR="114300" simplePos="0" relativeHeight="251655168" behindDoc="1" locked="0" layoutInCell="1" allowOverlap="1">
              <wp:simplePos x="0" y="0"/>
              <wp:positionH relativeFrom="page">
                <wp:posOffset>3497580</wp:posOffset>
              </wp:positionH>
              <wp:positionV relativeFrom="page">
                <wp:posOffset>10022840</wp:posOffset>
              </wp:positionV>
              <wp:extent cx="53340" cy="115570"/>
              <wp:effectExtent l="0" t="0" r="3810" b="17780"/>
              <wp:wrapNone/>
              <wp:docPr id="27"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Pr="00FB2029">
                            <w:rPr>
                              <w:rStyle w:val="12"/>
                              <w:noProof/>
                            </w:rPr>
                            <w:t>5</w:t>
                          </w:r>
                          <w:r>
                            <w:rPr>
                              <w:rStyle w:val="12"/>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34" type="#_x0000_t202" style="position:absolute;margin-left:275.4pt;margin-top:789.2pt;width:4.2pt;height:9.1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" filled="f" stroked="f">
              <v:textbox style="mso-fit-shape-to-text:t" inset="0,0,0,0">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Pr="00FB2029">
                      <w:rPr>
                        <w:rStyle w:val="12"/>
                        <w:noProof/>
                      </w:rPr>
                      <w:t>5</w:t>
                    </w:r>
                    <w:r>
                      <w:rPr>
                        <w:rStyle w:val="12"/>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FB2029">
    <w:pPr>
      <w:rPr>
        <w:sz w:val="2"/>
        <w:szCs w:val="2"/>
      </w:rPr>
    </w:pPr>
    <w:r>
      <w:rPr>
        <w:noProof/>
        <w:lang w:val="fr-FR" w:eastAsia="fr-FR"/>
      </w:rPr>
      <mc:AlternateContent>
        <mc:Choice Requires="wps">
          <w:drawing>
            <wp:anchor distT="0" distB="0" distL="114300" distR="114300" simplePos="0" relativeHeight="251658240" behindDoc="1" locked="0" layoutInCell="1" allowOverlap="1">
              <wp:simplePos x="0" y="0"/>
              <wp:positionH relativeFrom="page">
                <wp:posOffset>3717925</wp:posOffset>
              </wp:positionH>
              <wp:positionV relativeFrom="page">
                <wp:posOffset>10034905</wp:posOffset>
              </wp:positionV>
              <wp:extent cx="104140" cy="231140"/>
              <wp:effectExtent l="0" t="0" r="8255" b="17780"/>
              <wp:wrapNone/>
              <wp:docPr id="2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000936A1">
                            <w:rPr>
                              <w:rStyle w:val="a3"/>
                              <w:lang w:val="en-US"/>
                            </w:rPr>
                            <w:t>14</w:t>
                          </w:r>
                          <w:r>
                            <w:rPr>
                              <w:rStyle w:val="a3"/>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35" type="#_x0000_t202" style="position:absolute;margin-left:292.75pt;margin-top:790.15pt;width:8.2pt;height:18.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" filled="f" stroked="f">
              <v:textbox style="mso-fit-shape-to-text:t" inset="0,0,0,0">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000936A1">
                      <w:rPr>
                        <w:rStyle w:val="a3"/>
                        <w:lang w:val="en-US"/>
                      </w:rPr>
                      <w:t>14</w:t>
                    </w:r>
                    <w:r>
                      <w:rPr>
                        <w:rStyle w:val="a3"/>
                        <w:lang w:val="en-U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FB2029">
    <w:pPr>
      <w:rPr>
        <w:sz w:val="2"/>
        <w:szCs w:val="2"/>
      </w:rPr>
    </w:pPr>
    <w:r>
      <w:rPr>
        <w:noProof/>
        <w:lang w:val="fr-FR" w:eastAsia="fr-FR"/>
      </w:rPr>
      <mc:AlternateContent>
        <mc:Choice Requires="wps">
          <w:drawing>
            <wp:anchor distT="0" distB="0" distL="114300" distR="114300" simplePos="0" relativeHeight="251657216" behindDoc="1" locked="0" layoutInCell="1" allowOverlap="1">
              <wp:simplePos x="0" y="0"/>
              <wp:positionH relativeFrom="page">
                <wp:posOffset>3717925</wp:posOffset>
              </wp:positionH>
              <wp:positionV relativeFrom="page">
                <wp:posOffset>10034905</wp:posOffset>
              </wp:positionV>
              <wp:extent cx="106045" cy="115570"/>
              <wp:effectExtent l="0" t="0" r="8255" b="17780"/>
              <wp:wrapNone/>
              <wp:docPr id="25"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Pr="00FB2029">
                            <w:rPr>
                              <w:rStyle w:val="a3"/>
                              <w:noProof/>
                              <w:lang w:val="en-US"/>
                            </w:rPr>
                            <w:t>18</w:t>
                          </w:r>
                          <w:r>
                            <w:rPr>
                              <w:rStyle w:val="a3"/>
                              <w:noProof/>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36" type="#_x0000_t202" style="position:absolute;margin-left:292.75pt;margin-top:790.15pt;width:8.35pt;height:9.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" filled="f" stroked="f">
              <v:textbox style="mso-fit-shape-to-text:t" inset="0,0,0,0">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Pr="00FB2029">
                      <w:rPr>
                        <w:rStyle w:val="a3"/>
                        <w:noProof/>
                        <w:lang w:val="en-US"/>
                      </w:rPr>
                      <w:t>18</w:t>
                    </w:r>
                    <w:r>
                      <w:rPr>
                        <w:rStyle w:val="a3"/>
                        <w:noProof/>
                        <w:lang w:val="en-U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FB2029">
    <w:pPr>
      <w:rPr>
        <w:sz w:val="2"/>
        <w:szCs w:val="2"/>
      </w:rPr>
    </w:pPr>
    <w:r>
      <w:rPr>
        <w:noProof/>
        <w:lang w:val="fr-FR" w:eastAsia="fr-FR"/>
      </w:rPr>
      <mc:AlternateContent>
        <mc:Choice Requires="wps">
          <w:drawing>
            <wp:anchor distT="0" distB="0" distL="114300" distR="114300" simplePos="0" relativeHeight="251660288" behindDoc="1" locked="0" layoutInCell="1" allowOverlap="1">
              <wp:simplePos x="0" y="0"/>
              <wp:positionH relativeFrom="page">
                <wp:posOffset>3853815</wp:posOffset>
              </wp:positionH>
              <wp:positionV relativeFrom="page">
                <wp:posOffset>10034905</wp:posOffset>
              </wp:positionV>
              <wp:extent cx="97790" cy="67310"/>
              <wp:effectExtent l="0" t="0" r="1270" b="3810"/>
              <wp:wrapNone/>
              <wp:docPr id="2"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000936A1">
                            <w:rPr>
                              <w:rStyle w:val="12"/>
                            </w:rPr>
                            <w:t>18</w:t>
                          </w:r>
                          <w:r>
                            <w:rPr>
                              <w:rStyle w:val="1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37" type="#_x0000_t202" style="position:absolute;margin-left:303.45pt;margin-top:790.15pt;width:7.7pt;height:5.3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" filled="f" stroked="f">
              <v:textbox style="mso-fit-shape-to-text:t" inset="0,0,0,0">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000936A1">
                      <w:rPr>
                        <w:rStyle w:val="12"/>
                      </w:rPr>
                      <w:t>18</w:t>
                    </w:r>
                    <w:r>
                      <w:rPr>
                        <w:rStyle w:val="12"/>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FB2029">
    <w:pPr>
      <w:rPr>
        <w:sz w:val="2"/>
        <w:szCs w:val="2"/>
      </w:rPr>
    </w:pPr>
    <w:r>
      <w:rPr>
        <w:noProof/>
        <w:lang w:val="fr-FR" w:eastAsia="fr-FR"/>
      </w:rPr>
      <mc:AlternateContent>
        <mc:Choice Requires="wps">
          <w:drawing>
            <wp:anchor distT="0" distB="0" distL="114300" distR="114300" simplePos="0" relativeHeight="251659264" behindDoc="1" locked="0" layoutInCell="1" allowOverlap="1">
              <wp:simplePos x="0" y="0"/>
              <wp:positionH relativeFrom="page">
                <wp:posOffset>3853815</wp:posOffset>
              </wp:positionH>
              <wp:positionV relativeFrom="page">
                <wp:posOffset>10034905</wp:posOffset>
              </wp:positionV>
              <wp:extent cx="106045" cy="115570"/>
              <wp:effectExtent l="0" t="0" r="2540" b="3175"/>
              <wp:wrapNone/>
              <wp:docPr id="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Pr="00FB2029">
                            <w:rPr>
                              <w:rStyle w:val="12"/>
                              <w:noProof/>
                            </w:rPr>
                            <w:t>24</w:t>
                          </w:r>
                          <w:r>
                            <w:rPr>
                              <w:rStyle w:val="12"/>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38" type="#_x0000_t202" style="position:absolute;margin-left:303.45pt;margin-top:790.15pt;width:8.35pt;height:9.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" filled="f" stroked="f">
              <v:textbox style="mso-fit-shape-to-text:t" inset="0,0,0,0">
                <w:txbxContent>
                  <w:p w:rsidR="000936A1" w:rsidRDefault="00FB2029">
                    <w:pPr>
                      <w:pStyle w:val="22"/>
                      <w:shd w:val="clear" w:color="auto" w:fill="auto"/>
                      <w:spacing w:line="240" w:lineRule="auto"/>
                    </w:pPr>
                    <w:r>
                      <w:fldChar w:fldCharType="begin"/>
                    </w:r>
                    <w:r>
                      <w:instrText xml:space="preserve"> PAGE \* MERGEFORMAT </w:instrText>
                    </w:r>
                    <w:r>
                      <w:fldChar w:fldCharType="separate"/>
                    </w:r>
                    <w:r w:rsidRPr="00FB2029">
                      <w:rPr>
                        <w:rStyle w:val="12"/>
                        <w:noProof/>
                      </w:rPr>
                      <w:t>24</w:t>
                    </w:r>
                    <w:r>
                      <w:rPr>
                        <w:rStyle w:val="12"/>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0936A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0936A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0936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6A1" w:rsidRDefault="000936A1" w:rsidP="000E601F">
      <w:r>
        <w:separator/>
      </w:r>
    </w:p>
  </w:footnote>
  <w:footnote w:type="continuationSeparator" w:id="0">
    <w:p w:rsidR="000936A1" w:rsidRDefault="000936A1" w:rsidP="000E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0936A1">
    <w:pPr>
      <w:adjustRightInd w:val="0"/>
      <w:spacing w:line="312" w:lineRule="atLeast"/>
      <w:jc w:val="center"/>
      <w:rPr>
        <w:rFonts w:ascii="Calibri" w:hAnsi="Calibri" w:cs="Times New Roman"/>
        <w:color w:val="auto"/>
        <w:sz w:val="18"/>
        <w:szCs w:val="18"/>
      </w:rPr>
    </w:pPr>
    <w:r w:rsidRPr="00270FF1">
      <w:rPr>
        <w:rFonts w:ascii="Calibri" w:hAnsi="Calibri"/>
        <w:kern w:val="24"/>
      </w:rPr>
      <w:t>Manuel d’instructions</w:t>
    </w:r>
    <w:r>
      <w:rPr>
        <w:rFonts w:ascii="Calibri" w:hAnsi="Calibri"/>
        <w:kern w:val="24"/>
      </w:rPr>
      <w:t xml:space="preserve"> </w:t>
    </w:r>
    <w:r w:rsidRPr="00270FF1">
      <w:rPr>
        <w:rFonts w:ascii="Calibri" w:hAnsi="Calibri"/>
        <w:kern w:val="24"/>
      </w:rPr>
      <w:t>originale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0936A1">
    <w:pPr>
      <w:adjustRightInd w:val="0"/>
      <w:spacing w:line="312" w:lineRule="atLeast"/>
      <w:jc w:val="center"/>
      <w:rPr>
        <w:rFonts w:ascii="Calibri" w:hAnsi="Calibri" w:cs="Times New Roman"/>
        <w:color w:val="auto"/>
        <w:sz w:val="18"/>
        <w:szCs w:val="18"/>
      </w:rPr>
    </w:pPr>
    <w:r>
      <w:rPr>
        <w:rFonts w:ascii="Calibri" w:hAnsi="Calibri"/>
        <w:kern w:val="24"/>
      </w:rPr>
      <w:t>Manuel d’instructionsoriginale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1" w:rsidRDefault="000936A1">
    <w:pPr>
      <w:pStyle w:val="En-tte"/>
      <w:pBdr>
        <w:bottom w:val="single" w:sz="6" w:space="0" w:color="auto"/>
      </w:pBd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25B8"/>
    <w:multiLevelType w:val="multilevel"/>
    <w:tmpl w:val="0A3B25B8"/>
    <w:lvl w:ilvl="0">
      <w:start w:val="1"/>
      <w:numFmt w:val="decimal"/>
      <w:lvlText w:val="%1."/>
      <w:lvlJc w:val="left"/>
      <w:rPr>
        <w:rFonts w:ascii="Malgun Gothic" w:eastAsia="Malgun Gothic" w:hAnsi="Malgun Gothic" w:cs="Malgun Gothic"/>
        <w:b/>
        <w:bCs/>
        <w:i w:val="0"/>
        <w:iCs w:val="0"/>
        <w:smallCaps w:val="0"/>
        <w:strike w:val="0"/>
        <w:color w:val="000000"/>
        <w:spacing w:val="0"/>
        <w:w w:val="100"/>
        <w:position w:val="0"/>
        <w:sz w:val="20"/>
        <w:szCs w:val="20"/>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 w15:restartNumberingAfterBreak="0">
    <w:nsid w:val="0C967619"/>
    <w:multiLevelType w:val="multilevel"/>
    <w:tmpl w:val="0C967619"/>
    <w:lvl w:ilvl="0">
      <w:start w:val="1"/>
      <w:numFmt w:val="decimal"/>
      <w:lvlText w:val="%1."/>
      <w:lvlJc w:val="left"/>
      <w:rPr>
        <w:rFonts w:ascii="Malgun Gothic" w:eastAsia="Malgun Gothic" w:hAnsi="Malgun Gothic" w:cs="Malgun Gothic"/>
        <w:b w:val="0"/>
        <w:bCs w:val="0"/>
        <w:i w:val="0"/>
        <w:iCs w:val="0"/>
        <w:smallCaps w:val="0"/>
        <w:strike w:val="0"/>
        <w:color w:val="000000"/>
        <w:spacing w:val="0"/>
        <w:w w:val="100"/>
        <w:position w:val="0"/>
        <w:sz w:val="19"/>
        <w:szCs w:val="19"/>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2" w15:restartNumberingAfterBreak="0">
    <w:nsid w:val="22B37442"/>
    <w:multiLevelType w:val="multilevel"/>
    <w:tmpl w:val="22B37442"/>
    <w:lvl w:ilvl="0">
      <w:start w:val="1"/>
      <w:numFmt w:val="bullet"/>
      <w:lvlText w:val="•"/>
      <w:lvlJc w:val="left"/>
      <w:rPr>
        <w:rFonts w:ascii="Malgun Gothic" w:eastAsia="Malgun Gothic" w:hAnsi="Malgun Gothic"/>
        <w:b w:val="0"/>
        <w:i w:val="0"/>
        <w:smallCaps w:val="0"/>
        <w:strike w:val="0"/>
        <w:color w:val="000000"/>
        <w:spacing w:val="0"/>
        <w:w w:val="100"/>
        <w:position w:val="0"/>
        <w:sz w:val="19"/>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3" w15:restartNumberingAfterBreak="0">
    <w:nsid w:val="2A32781A"/>
    <w:multiLevelType w:val="multilevel"/>
    <w:tmpl w:val="2A32781A"/>
    <w:lvl w:ilvl="0">
      <w:start w:val="1"/>
      <w:numFmt w:val="decimal"/>
      <w:lvlText w:val="%1."/>
      <w:lvlJc w:val="left"/>
      <w:rPr>
        <w:rFonts w:ascii="Malgun Gothic" w:eastAsia="Malgun Gothic" w:hAnsi="Malgun Gothic" w:cs="Malgun Gothic"/>
        <w:b w:val="0"/>
        <w:bCs w:val="0"/>
        <w:i w:val="0"/>
        <w:iCs w:val="0"/>
        <w:smallCaps w:val="0"/>
        <w:strike w:val="0"/>
        <w:color w:val="000000"/>
        <w:spacing w:val="0"/>
        <w:w w:val="100"/>
        <w:position w:val="0"/>
        <w:sz w:val="19"/>
        <w:szCs w:val="19"/>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4" w15:restartNumberingAfterBreak="0">
    <w:nsid w:val="338F28E7"/>
    <w:multiLevelType w:val="multilevel"/>
    <w:tmpl w:val="338F28E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15:restartNumberingAfterBreak="0">
    <w:nsid w:val="3C205268"/>
    <w:multiLevelType w:val="multilevel"/>
    <w:tmpl w:val="3C205268"/>
    <w:lvl w:ilvl="0">
      <w:start w:val="1"/>
      <w:numFmt w:val="bullet"/>
      <w:lvlText w:val="■"/>
      <w:lvlJc w:val="left"/>
      <w:rPr>
        <w:rFonts w:ascii="Malgun Gothic" w:eastAsia="Malgun Gothic" w:hAnsi="Malgun Gothic"/>
        <w:b w:val="0"/>
        <w:i w:val="0"/>
        <w:smallCaps w:val="0"/>
        <w:strike w:val="0"/>
        <w:color w:val="000000"/>
        <w:spacing w:val="0"/>
        <w:w w:val="100"/>
        <w:position w:val="0"/>
        <w:sz w:val="19"/>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6" w15:restartNumberingAfterBreak="0">
    <w:nsid w:val="569D1B5A"/>
    <w:multiLevelType w:val="multilevel"/>
    <w:tmpl w:val="569D1B5A"/>
    <w:lvl w:ilvl="0">
      <w:start w:val="1"/>
      <w:numFmt w:val="decimal"/>
      <w:lvlText w:val="%1."/>
      <w:lvlJc w:val="left"/>
      <w:rPr>
        <w:rFonts w:ascii="Malgun Gothic" w:eastAsia="Malgun Gothic" w:hAnsi="Malgun Gothic" w:cs="Malgun Gothic"/>
        <w:b w:val="0"/>
        <w:bCs w:val="0"/>
        <w:i w:val="0"/>
        <w:iCs w:val="0"/>
        <w:smallCaps w:val="0"/>
        <w:strike w:val="0"/>
        <w:color w:val="000000"/>
        <w:spacing w:val="0"/>
        <w:w w:val="100"/>
        <w:position w:val="0"/>
        <w:sz w:val="19"/>
        <w:szCs w:val="19"/>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7" w15:restartNumberingAfterBreak="0">
    <w:nsid w:val="699B1FBD"/>
    <w:multiLevelType w:val="multilevel"/>
    <w:tmpl w:val="699B1FBD"/>
    <w:lvl w:ilvl="0">
      <w:start w:val="5"/>
      <w:numFmt w:val="decimal"/>
      <w:lvlText w:val="%1."/>
      <w:lvlJc w:val="left"/>
      <w:rPr>
        <w:rFonts w:ascii="Malgun Gothic" w:eastAsia="Malgun Gothic" w:hAnsi="Malgun Gothic" w:cs="Malgun Gothic"/>
        <w:b w:val="0"/>
        <w:bCs w:val="0"/>
        <w:i w:val="0"/>
        <w:iCs w:val="0"/>
        <w:smallCaps w:val="0"/>
        <w:strike w:val="0"/>
        <w:color w:val="000000"/>
        <w:spacing w:val="0"/>
        <w:w w:val="100"/>
        <w:position w:val="0"/>
        <w:sz w:val="19"/>
        <w:szCs w:val="19"/>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95"/>
    <w:rsid w:val="000001B5"/>
    <w:rsid w:val="00010592"/>
    <w:rsid w:val="000156AF"/>
    <w:rsid w:val="00021A91"/>
    <w:rsid w:val="00022876"/>
    <w:rsid w:val="0002538E"/>
    <w:rsid w:val="00027DA7"/>
    <w:rsid w:val="000351EC"/>
    <w:rsid w:val="0004204B"/>
    <w:rsid w:val="000433E7"/>
    <w:rsid w:val="00052FC1"/>
    <w:rsid w:val="00063C67"/>
    <w:rsid w:val="00071F34"/>
    <w:rsid w:val="00077DE5"/>
    <w:rsid w:val="00092E35"/>
    <w:rsid w:val="0009333B"/>
    <w:rsid w:val="000936A1"/>
    <w:rsid w:val="000955AF"/>
    <w:rsid w:val="000965DC"/>
    <w:rsid w:val="000A38A0"/>
    <w:rsid w:val="000A79BD"/>
    <w:rsid w:val="000B1613"/>
    <w:rsid w:val="000B563E"/>
    <w:rsid w:val="000B5868"/>
    <w:rsid w:val="000C17C4"/>
    <w:rsid w:val="000C2EC3"/>
    <w:rsid w:val="000E07E0"/>
    <w:rsid w:val="000E601F"/>
    <w:rsid w:val="000E7BFF"/>
    <w:rsid w:val="000F26A9"/>
    <w:rsid w:val="000F2E11"/>
    <w:rsid w:val="00103749"/>
    <w:rsid w:val="00113AA4"/>
    <w:rsid w:val="0011584A"/>
    <w:rsid w:val="00116B42"/>
    <w:rsid w:val="00122C90"/>
    <w:rsid w:val="00130ABF"/>
    <w:rsid w:val="001323F0"/>
    <w:rsid w:val="001401D1"/>
    <w:rsid w:val="001402DE"/>
    <w:rsid w:val="0014381E"/>
    <w:rsid w:val="001448C5"/>
    <w:rsid w:val="00147F7A"/>
    <w:rsid w:val="00157DDD"/>
    <w:rsid w:val="00164FBB"/>
    <w:rsid w:val="00171023"/>
    <w:rsid w:val="0017676A"/>
    <w:rsid w:val="00181C43"/>
    <w:rsid w:val="001A656A"/>
    <w:rsid w:val="001A677F"/>
    <w:rsid w:val="001B5145"/>
    <w:rsid w:val="001D0FE6"/>
    <w:rsid w:val="001D2459"/>
    <w:rsid w:val="001D75D1"/>
    <w:rsid w:val="001E68B8"/>
    <w:rsid w:val="001F355E"/>
    <w:rsid w:val="001F7410"/>
    <w:rsid w:val="00204BF0"/>
    <w:rsid w:val="00214371"/>
    <w:rsid w:val="002159BF"/>
    <w:rsid w:val="00216224"/>
    <w:rsid w:val="002170DC"/>
    <w:rsid w:val="00220E24"/>
    <w:rsid w:val="002232BB"/>
    <w:rsid w:val="00227472"/>
    <w:rsid w:val="00232589"/>
    <w:rsid w:val="00233C66"/>
    <w:rsid w:val="00240673"/>
    <w:rsid w:val="0024420F"/>
    <w:rsid w:val="00247161"/>
    <w:rsid w:val="00251840"/>
    <w:rsid w:val="002527DB"/>
    <w:rsid w:val="0025785B"/>
    <w:rsid w:val="00270FF1"/>
    <w:rsid w:val="0027382B"/>
    <w:rsid w:val="00275CFB"/>
    <w:rsid w:val="002816E5"/>
    <w:rsid w:val="0028586C"/>
    <w:rsid w:val="0028720F"/>
    <w:rsid w:val="00287CF5"/>
    <w:rsid w:val="00292394"/>
    <w:rsid w:val="00295A15"/>
    <w:rsid w:val="002A4BB2"/>
    <w:rsid w:val="002B0A17"/>
    <w:rsid w:val="002B3996"/>
    <w:rsid w:val="002C316E"/>
    <w:rsid w:val="002C7970"/>
    <w:rsid w:val="002D1BAE"/>
    <w:rsid w:val="002D32AF"/>
    <w:rsid w:val="002D413E"/>
    <w:rsid w:val="002F18DF"/>
    <w:rsid w:val="002F5DDA"/>
    <w:rsid w:val="00302AA9"/>
    <w:rsid w:val="003042E7"/>
    <w:rsid w:val="003131B5"/>
    <w:rsid w:val="00322390"/>
    <w:rsid w:val="00323E01"/>
    <w:rsid w:val="00343399"/>
    <w:rsid w:val="00361773"/>
    <w:rsid w:val="00361F1A"/>
    <w:rsid w:val="003711DA"/>
    <w:rsid w:val="00372056"/>
    <w:rsid w:val="00383579"/>
    <w:rsid w:val="0038450D"/>
    <w:rsid w:val="00384A0C"/>
    <w:rsid w:val="00390070"/>
    <w:rsid w:val="00393B25"/>
    <w:rsid w:val="0039459A"/>
    <w:rsid w:val="003961AC"/>
    <w:rsid w:val="003A011A"/>
    <w:rsid w:val="003A1B8C"/>
    <w:rsid w:val="003A2D38"/>
    <w:rsid w:val="003A4139"/>
    <w:rsid w:val="003A6023"/>
    <w:rsid w:val="003B13E1"/>
    <w:rsid w:val="003B2767"/>
    <w:rsid w:val="003C2557"/>
    <w:rsid w:val="003D207E"/>
    <w:rsid w:val="003D4233"/>
    <w:rsid w:val="003E6393"/>
    <w:rsid w:val="003F3313"/>
    <w:rsid w:val="003F4279"/>
    <w:rsid w:val="004000A6"/>
    <w:rsid w:val="004034F6"/>
    <w:rsid w:val="00416A38"/>
    <w:rsid w:val="00420C69"/>
    <w:rsid w:val="0042292C"/>
    <w:rsid w:val="004359FD"/>
    <w:rsid w:val="00437A64"/>
    <w:rsid w:val="00452FC9"/>
    <w:rsid w:val="004837E9"/>
    <w:rsid w:val="00494A40"/>
    <w:rsid w:val="004B3055"/>
    <w:rsid w:val="004D01CE"/>
    <w:rsid w:val="004D081B"/>
    <w:rsid w:val="004D19ED"/>
    <w:rsid w:val="004D4A2A"/>
    <w:rsid w:val="004E0543"/>
    <w:rsid w:val="004F1B0B"/>
    <w:rsid w:val="00513205"/>
    <w:rsid w:val="00514216"/>
    <w:rsid w:val="00521052"/>
    <w:rsid w:val="00521098"/>
    <w:rsid w:val="0052718F"/>
    <w:rsid w:val="005406BE"/>
    <w:rsid w:val="00545A3B"/>
    <w:rsid w:val="005552B7"/>
    <w:rsid w:val="00556F10"/>
    <w:rsid w:val="00572BC9"/>
    <w:rsid w:val="00574014"/>
    <w:rsid w:val="00584341"/>
    <w:rsid w:val="0059275D"/>
    <w:rsid w:val="005B001B"/>
    <w:rsid w:val="005B41DB"/>
    <w:rsid w:val="005C3534"/>
    <w:rsid w:val="005C6873"/>
    <w:rsid w:val="005D057F"/>
    <w:rsid w:val="005D21D8"/>
    <w:rsid w:val="005D251E"/>
    <w:rsid w:val="005E5032"/>
    <w:rsid w:val="005E56EF"/>
    <w:rsid w:val="005F5335"/>
    <w:rsid w:val="00604CB0"/>
    <w:rsid w:val="00607AF8"/>
    <w:rsid w:val="00612729"/>
    <w:rsid w:val="00614664"/>
    <w:rsid w:val="00633DC7"/>
    <w:rsid w:val="00647C22"/>
    <w:rsid w:val="006513E4"/>
    <w:rsid w:val="00654B15"/>
    <w:rsid w:val="00656302"/>
    <w:rsid w:val="006607BD"/>
    <w:rsid w:val="00661D02"/>
    <w:rsid w:val="00662F8D"/>
    <w:rsid w:val="00677BF6"/>
    <w:rsid w:val="006944AE"/>
    <w:rsid w:val="006A27D8"/>
    <w:rsid w:val="006A583A"/>
    <w:rsid w:val="006A5AA3"/>
    <w:rsid w:val="006B4A49"/>
    <w:rsid w:val="006B6973"/>
    <w:rsid w:val="006B6B6E"/>
    <w:rsid w:val="006C211D"/>
    <w:rsid w:val="006D6EAB"/>
    <w:rsid w:val="006D782E"/>
    <w:rsid w:val="006F6BBB"/>
    <w:rsid w:val="007120A0"/>
    <w:rsid w:val="00717DEC"/>
    <w:rsid w:val="00741FA9"/>
    <w:rsid w:val="00745F6D"/>
    <w:rsid w:val="00761DE0"/>
    <w:rsid w:val="007634FF"/>
    <w:rsid w:val="00765155"/>
    <w:rsid w:val="00771009"/>
    <w:rsid w:val="007770EB"/>
    <w:rsid w:val="007844CB"/>
    <w:rsid w:val="007860F0"/>
    <w:rsid w:val="007911DA"/>
    <w:rsid w:val="00796695"/>
    <w:rsid w:val="007A11D3"/>
    <w:rsid w:val="007A29A4"/>
    <w:rsid w:val="007A6415"/>
    <w:rsid w:val="007A655D"/>
    <w:rsid w:val="007B7702"/>
    <w:rsid w:val="007B7801"/>
    <w:rsid w:val="007C18AD"/>
    <w:rsid w:val="007C6E55"/>
    <w:rsid w:val="007D6526"/>
    <w:rsid w:val="007D6DB9"/>
    <w:rsid w:val="007E3853"/>
    <w:rsid w:val="007E7BDB"/>
    <w:rsid w:val="007F2846"/>
    <w:rsid w:val="007F449C"/>
    <w:rsid w:val="00814A0D"/>
    <w:rsid w:val="008159CD"/>
    <w:rsid w:val="008160F3"/>
    <w:rsid w:val="00822B8E"/>
    <w:rsid w:val="00827756"/>
    <w:rsid w:val="008423F8"/>
    <w:rsid w:val="00851018"/>
    <w:rsid w:val="00851BCF"/>
    <w:rsid w:val="00865979"/>
    <w:rsid w:val="008702A4"/>
    <w:rsid w:val="0087069F"/>
    <w:rsid w:val="0088057D"/>
    <w:rsid w:val="00881587"/>
    <w:rsid w:val="008819BA"/>
    <w:rsid w:val="00890A5D"/>
    <w:rsid w:val="008949BE"/>
    <w:rsid w:val="008A0CE9"/>
    <w:rsid w:val="008A1E2E"/>
    <w:rsid w:val="008A6E19"/>
    <w:rsid w:val="008B1D4F"/>
    <w:rsid w:val="008B49F8"/>
    <w:rsid w:val="008B5FB6"/>
    <w:rsid w:val="008B6917"/>
    <w:rsid w:val="008C1DC0"/>
    <w:rsid w:val="008C3DAE"/>
    <w:rsid w:val="008C5AF7"/>
    <w:rsid w:val="008C6F4E"/>
    <w:rsid w:val="008E00B3"/>
    <w:rsid w:val="008E24D0"/>
    <w:rsid w:val="008E51F6"/>
    <w:rsid w:val="008E5E14"/>
    <w:rsid w:val="008F6598"/>
    <w:rsid w:val="00900BF6"/>
    <w:rsid w:val="0090449D"/>
    <w:rsid w:val="0091624E"/>
    <w:rsid w:val="00916D7E"/>
    <w:rsid w:val="00917554"/>
    <w:rsid w:val="00920230"/>
    <w:rsid w:val="00920B32"/>
    <w:rsid w:val="00922189"/>
    <w:rsid w:val="00932B15"/>
    <w:rsid w:val="00934CAE"/>
    <w:rsid w:val="009427B4"/>
    <w:rsid w:val="0094543C"/>
    <w:rsid w:val="00955032"/>
    <w:rsid w:val="00955F22"/>
    <w:rsid w:val="0096044C"/>
    <w:rsid w:val="009800B5"/>
    <w:rsid w:val="009813C2"/>
    <w:rsid w:val="00985907"/>
    <w:rsid w:val="00986914"/>
    <w:rsid w:val="00986C0E"/>
    <w:rsid w:val="009A213F"/>
    <w:rsid w:val="009A5814"/>
    <w:rsid w:val="009B4050"/>
    <w:rsid w:val="009B4B6E"/>
    <w:rsid w:val="009B629F"/>
    <w:rsid w:val="009B7379"/>
    <w:rsid w:val="009C0283"/>
    <w:rsid w:val="009C4DD2"/>
    <w:rsid w:val="009C79E0"/>
    <w:rsid w:val="009D1FCD"/>
    <w:rsid w:val="009D4B68"/>
    <w:rsid w:val="009E5D29"/>
    <w:rsid w:val="009E7879"/>
    <w:rsid w:val="009F4C37"/>
    <w:rsid w:val="00A025A3"/>
    <w:rsid w:val="00A04397"/>
    <w:rsid w:val="00A105DB"/>
    <w:rsid w:val="00A11701"/>
    <w:rsid w:val="00A13163"/>
    <w:rsid w:val="00A25A4B"/>
    <w:rsid w:val="00A33667"/>
    <w:rsid w:val="00A357D0"/>
    <w:rsid w:val="00A3778C"/>
    <w:rsid w:val="00A44DF1"/>
    <w:rsid w:val="00A56FEB"/>
    <w:rsid w:val="00A60A92"/>
    <w:rsid w:val="00A61A1C"/>
    <w:rsid w:val="00A62A8D"/>
    <w:rsid w:val="00A737B4"/>
    <w:rsid w:val="00A74B49"/>
    <w:rsid w:val="00A75DA9"/>
    <w:rsid w:val="00A83969"/>
    <w:rsid w:val="00A91BFD"/>
    <w:rsid w:val="00A934C0"/>
    <w:rsid w:val="00A957C9"/>
    <w:rsid w:val="00AA011C"/>
    <w:rsid w:val="00AA343A"/>
    <w:rsid w:val="00AA4A47"/>
    <w:rsid w:val="00AA5148"/>
    <w:rsid w:val="00AB3D3B"/>
    <w:rsid w:val="00AC18C6"/>
    <w:rsid w:val="00AC2841"/>
    <w:rsid w:val="00AD7D76"/>
    <w:rsid w:val="00AE18EC"/>
    <w:rsid w:val="00AE27C8"/>
    <w:rsid w:val="00AF0056"/>
    <w:rsid w:val="00B0283A"/>
    <w:rsid w:val="00B04AC1"/>
    <w:rsid w:val="00B07232"/>
    <w:rsid w:val="00B1066D"/>
    <w:rsid w:val="00B15107"/>
    <w:rsid w:val="00B16F49"/>
    <w:rsid w:val="00B31196"/>
    <w:rsid w:val="00B4189C"/>
    <w:rsid w:val="00B44009"/>
    <w:rsid w:val="00B5623C"/>
    <w:rsid w:val="00B70876"/>
    <w:rsid w:val="00B76655"/>
    <w:rsid w:val="00B829A7"/>
    <w:rsid w:val="00B878A9"/>
    <w:rsid w:val="00B9176D"/>
    <w:rsid w:val="00BA19D4"/>
    <w:rsid w:val="00BA448F"/>
    <w:rsid w:val="00BA645D"/>
    <w:rsid w:val="00BA7537"/>
    <w:rsid w:val="00BB0869"/>
    <w:rsid w:val="00BB0D09"/>
    <w:rsid w:val="00BB5A7F"/>
    <w:rsid w:val="00BC2CE2"/>
    <w:rsid w:val="00BC5DE2"/>
    <w:rsid w:val="00BD3635"/>
    <w:rsid w:val="00BD3AC2"/>
    <w:rsid w:val="00BE0647"/>
    <w:rsid w:val="00BE35E5"/>
    <w:rsid w:val="00C04643"/>
    <w:rsid w:val="00C062BF"/>
    <w:rsid w:val="00C1097A"/>
    <w:rsid w:val="00C20B2D"/>
    <w:rsid w:val="00C242DE"/>
    <w:rsid w:val="00C26A3C"/>
    <w:rsid w:val="00C26E7E"/>
    <w:rsid w:val="00C3047E"/>
    <w:rsid w:val="00C34A5E"/>
    <w:rsid w:val="00C3772E"/>
    <w:rsid w:val="00C41A93"/>
    <w:rsid w:val="00C42C97"/>
    <w:rsid w:val="00C44A33"/>
    <w:rsid w:val="00C57D14"/>
    <w:rsid w:val="00C6036D"/>
    <w:rsid w:val="00C627A4"/>
    <w:rsid w:val="00C65E2D"/>
    <w:rsid w:val="00C67746"/>
    <w:rsid w:val="00C70BA8"/>
    <w:rsid w:val="00C71DDF"/>
    <w:rsid w:val="00C72A1C"/>
    <w:rsid w:val="00C7458D"/>
    <w:rsid w:val="00C8491F"/>
    <w:rsid w:val="00C937EB"/>
    <w:rsid w:val="00CB157A"/>
    <w:rsid w:val="00CB1CA0"/>
    <w:rsid w:val="00CB6834"/>
    <w:rsid w:val="00CC1EB3"/>
    <w:rsid w:val="00CC5E74"/>
    <w:rsid w:val="00CD035C"/>
    <w:rsid w:val="00D04BF3"/>
    <w:rsid w:val="00D1798C"/>
    <w:rsid w:val="00D21708"/>
    <w:rsid w:val="00D24722"/>
    <w:rsid w:val="00D27180"/>
    <w:rsid w:val="00D406C9"/>
    <w:rsid w:val="00D527C3"/>
    <w:rsid w:val="00D60ADF"/>
    <w:rsid w:val="00D73629"/>
    <w:rsid w:val="00D74C2A"/>
    <w:rsid w:val="00D81A6C"/>
    <w:rsid w:val="00D82C1B"/>
    <w:rsid w:val="00D8799B"/>
    <w:rsid w:val="00D87FCC"/>
    <w:rsid w:val="00D9660A"/>
    <w:rsid w:val="00D97283"/>
    <w:rsid w:val="00DA470B"/>
    <w:rsid w:val="00DA5E8A"/>
    <w:rsid w:val="00DB49B3"/>
    <w:rsid w:val="00DC0814"/>
    <w:rsid w:val="00DC314C"/>
    <w:rsid w:val="00DC583F"/>
    <w:rsid w:val="00DC6386"/>
    <w:rsid w:val="00DD694F"/>
    <w:rsid w:val="00DD6CBA"/>
    <w:rsid w:val="00DE7DC1"/>
    <w:rsid w:val="00DF0405"/>
    <w:rsid w:val="00DF382B"/>
    <w:rsid w:val="00DF5FAB"/>
    <w:rsid w:val="00E03584"/>
    <w:rsid w:val="00E130C7"/>
    <w:rsid w:val="00E17775"/>
    <w:rsid w:val="00E469E4"/>
    <w:rsid w:val="00E47157"/>
    <w:rsid w:val="00E53730"/>
    <w:rsid w:val="00E6467F"/>
    <w:rsid w:val="00E66C13"/>
    <w:rsid w:val="00E812CF"/>
    <w:rsid w:val="00EA00FC"/>
    <w:rsid w:val="00EA28AC"/>
    <w:rsid w:val="00EC508E"/>
    <w:rsid w:val="00ED051D"/>
    <w:rsid w:val="00ED3996"/>
    <w:rsid w:val="00F03455"/>
    <w:rsid w:val="00F12031"/>
    <w:rsid w:val="00F22020"/>
    <w:rsid w:val="00F22691"/>
    <w:rsid w:val="00F248D8"/>
    <w:rsid w:val="00F41FC9"/>
    <w:rsid w:val="00F448E1"/>
    <w:rsid w:val="00F45E89"/>
    <w:rsid w:val="00F53AF2"/>
    <w:rsid w:val="00F563D4"/>
    <w:rsid w:val="00F6155E"/>
    <w:rsid w:val="00F65C0B"/>
    <w:rsid w:val="00F6717C"/>
    <w:rsid w:val="00F71240"/>
    <w:rsid w:val="00F82B4D"/>
    <w:rsid w:val="00F84773"/>
    <w:rsid w:val="00F86F7C"/>
    <w:rsid w:val="00F87C3C"/>
    <w:rsid w:val="00FA2467"/>
    <w:rsid w:val="00FA361E"/>
    <w:rsid w:val="00FA616C"/>
    <w:rsid w:val="00FB2029"/>
    <w:rsid w:val="00FC0868"/>
    <w:rsid w:val="00FC0925"/>
    <w:rsid w:val="00FC5B54"/>
    <w:rsid w:val="00FE1C3B"/>
    <w:rsid w:val="00FF25A2"/>
    <w:rsid w:val="00FF5058"/>
    <w:rsid w:val="00FF5424"/>
    <w:rsid w:val="00FF7C9D"/>
    <w:rsid w:val="270B492E"/>
    <w:rsid w:val="3C0A12B6"/>
    <w:rsid w:val="41B20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5:docId w15:val="{C27257DA-0B93-426E-A75C-2EED076E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1F"/>
    <w:pPr>
      <w:widowControl w:val="0"/>
    </w:pPr>
    <w:rPr>
      <w:rFonts w:ascii="Courier New" w:hAnsi="Courier New" w:cs="Courier New"/>
      <w:color w:val="000000"/>
      <w:kern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0E601F"/>
  </w:style>
  <w:style w:type="character" w:customStyle="1" w:styleId="CommentaireCar">
    <w:name w:val="Commentaire Car"/>
    <w:basedOn w:val="Policepardfaut"/>
    <w:link w:val="Commentaire"/>
    <w:uiPriority w:val="99"/>
    <w:semiHidden/>
    <w:locked/>
    <w:rsid w:val="000E601F"/>
    <w:rPr>
      <w:rFonts w:ascii="Courier New" w:hAnsi="Courier New" w:cs="Courier New"/>
      <w:color w:val="000000"/>
      <w:kern w:val="0"/>
      <w:sz w:val="24"/>
      <w:szCs w:val="24"/>
    </w:rPr>
  </w:style>
  <w:style w:type="paragraph" w:styleId="Objetducommentaire">
    <w:name w:val="annotation subject"/>
    <w:basedOn w:val="Commentaire"/>
    <w:next w:val="Commentaire"/>
    <w:link w:val="ObjetducommentaireCar"/>
    <w:uiPriority w:val="99"/>
    <w:rsid w:val="000E601F"/>
    <w:rPr>
      <w:b/>
      <w:bCs/>
    </w:rPr>
  </w:style>
  <w:style w:type="character" w:customStyle="1" w:styleId="ObjetducommentaireCar">
    <w:name w:val="Objet du commentaire Car"/>
    <w:basedOn w:val="CommentaireCar"/>
    <w:link w:val="Objetducommentaire"/>
    <w:uiPriority w:val="99"/>
    <w:semiHidden/>
    <w:locked/>
    <w:rsid w:val="000E601F"/>
    <w:rPr>
      <w:rFonts w:ascii="Courier New" w:hAnsi="Courier New" w:cs="Courier New"/>
      <w:b/>
      <w:bCs/>
      <w:color w:val="000000"/>
      <w:kern w:val="0"/>
      <w:sz w:val="24"/>
      <w:szCs w:val="24"/>
    </w:rPr>
  </w:style>
  <w:style w:type="paragraph" w:styleId="Textedebulles">
    <w:name w:val="Balloon Text"/>
    <w:basedOn w:val="Normal"/>
    <w:link w:val="TextedebullesCar"/>
    <w:uiPriority w:val="99"/>
    <w:rsid w:val="000E601F"/>
    <w:rPr>
      <w:sz w:val="18"/>
      <w:szCs w:val="18"/>
    </w:rPr>
  </w:style>
  <w:style w:type="character" w:customStyle="1" w:styleId="TextedebullesCar">
    <w:name w:val="Texte de bulles Car"/>
    <w:basedOn w:val="Policepardfaut"/>
    <w:link w:val="Textedebulles"/>
    <w:uiPriority w:val="99"/>
    <w:semiHidden/>
    <w:locked/>
    <w:rsid w:val="000E601F"/>
    <w:rPr>
      <w:rFonts w:ascii="Courier New" w:hAnsi="Courier New" w:cs="Courier New"/>
      <w:color w:val="000000"/>
      <w:kern w:val="0"/>
      <w:sz w:val="18"/>
      <w:szCs w:val="18"/>
    </w:rPr>
  </w:style>
  <w:style w:type="paragraph" w:styleId="Pieddepage">
    <w:name w:val="footer"/>
    <w:basedOn w:val="Normal"/>
    <w:link w:val="PieddepageCar"/>
    <w:uiPriority w:val="99"/>
    <w:rsid w:val="000E601F"/>
    <w:pPr>
      <w:tabs>
        <w:tab w:val="center" w:pos="4153"/>
        <w:tab w:val="right" w:pos="8306"/>
      </w:tabs>
      <w:snapToGrid w:val="0"/>
    </w:pPr>
    <w:rPr>
      <w:sz w:val="18"/>
      <w:szCs w:val="18"/>
    </w:rPr>
  </w:style>
  <w:style w:type="character" w:customStyle="1" w:styleId="PieddepageCar">
    <w:name w:val="Pied de page Car"/>
    <w:basedOn w:val="Policepardfaut"/>
    <w:link w:val="Pieddepage"/>
    <w:uiPriority w:val="99"/>
    <w:semiHidden/>
    <w:locked/>
    <w:rsid w:val="000E601F"/>
    <w:rPr>
      <w:rFonts w:ascii="Courier New" w:hAnsi="Courier New" w:cs="Courier New"/>
      <w:color w:val="000000"/>
      <w:kern w:val="0"/>
      <w:sz w:val="18"/>
      <w:szCs w:val="18"/>
    </w:rPr>
  </w:style>
  <w:style w:type="paragraph" w:styleId="En-tte">
    <w:name w:val="header"/>
    <w:basedOn w:val="Normal"/>
    <w:link w:val="En-tteCar"/>
    <w:uiPriority w:val="99"/>
    <w:rsid w:val="000E601F"/>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locked/>
    <w:rsid w:val="000E601F"/>
    <w:rPr>
      <w:rFonts w:ascii="Courier New" w:hAnsi="Courier New" w:cs="Courier New"/>
      <w:color w:val="000000"/>
      <w:kern w:val="0"/>
      <w:sz w:val="18"/>
      <w:szCs w:val="18"/>
    </w:rPr>
  </w:style>
  <w:style w:type="character" w:styleId="Marquedecommentaire">
    <w:name w:val="annotation reference"/>
    <w:basedOn w:val="Policepardfaut"/>
    <w:uiPriority w:val="99"/>
    <w:rsid w:val="000E601F"/>
    <w:rPr>
      <w:rFonts w:cs="Times New Roman"/>
      <w:sz w:val="21"/>
      <w:szCs w:val="21"/>
    </w:rPr>
  </w:style>
  <w:style w:type="table" w:styleId="Grilledutableau">
    <w:name w:val="Table Grid"/>
    <w:basedOn w:val="TableauNormal"/>
    <w:uiPriority w:val="99"/>
    <w:rsid w:val="000E60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标题 #1_"/>
    <w:basedOn w:val="Policepardfaut"/>
    <w:link w:val="13"/>
    <w:uiPriority w:val="99"/>
    <w:locked/>
    <w:rsid w:val="000E601F"/>
    <w:rPr>
      <w:rFonts w:ascii="Batang" w:eastAsia="Batang" w:hAnsi="Batang" w:cs="Batang"/>
      <w:b/>
      <w:bCs/>
      <w:spacing w:val="10"/>
      <w:sz w:val="104"/>
      <w:szCs w:val="104"/>
      <w:shd w:val="clear" w:color="auto" w:fill="FFFFFF"/>
    </w:rPr>
  </w:style>
  <w:style w:type="paragraph" w:customStyle="1" w:styleId="13">
    <w:name w:val="标题 #13"/>
    <w:basedOn w:val="Normal"/>
    <w:link w:val="1"/>
    <w:uiPriority w:val="99"/>
    <w:rsid w:val="000E601F"/>
    <w:pPr>
      <w:shd w:val="clear" w:color="auto" w:fill="FFFFFF"/>
      <w:spacing w:after="60" w:line="240" w:lineRule="atLeast"/>
      <w:outlineLvl w:val="0"/>
    </w:pPr>
    <w:rPr>
      <w:rFonts w:ascii="Batang" w:eastAsia="Batang" w:hAnsi="Batang" w:cs="Batang"/>
      <w:b/>
      <w:bCs/>
      <w:color w:val="auto"/>
      <w:spacing w:val="10"/>
      <w:kern w:val="2"/>
      <w:sz w:val="104"/>
      <w:szCs w:val="104"/>
    </w:rPr>
  </w:style>
  <w:style w:type="character" w:customStyle="1" w:styleId="10">
    <w:name w:val="标题 #1"/>
    <w:basedOn w:val="1"/>
    <w:uiPriority w:val="99"/>
    <w:rsid w:val="000E601F"/>
    <w:rPr>
      <w:rFonts w:ascii="Batang" w:eastAsia="Batang" w:hAnsi="Batang" w:cs="Batang"/>
      <w:b/>
      <w:bCs/>
      <w:color w:val="000000"/>
      <w:spacing w:val="10"/>
      <w:w w:val="100"/>
      <w:position w:val="0"/>
      <w:sz w:val="104"/>
      <w:szCs w:val="104"/>
      <w:shd w:val="clear" w:color="auto" w:fill="FFFFFF"/>
      <w:lang w:val="en-US"/>
    </w:rPr>
  </w:style>
  <w:style w:type="character" w:customStyle="1" w:styleId="2">
    <w:name w:val="正文文本 (2)_"/>
    <w:basedOn w:val="Policepardfaut"/>
    <w:link w:val="21"/>
    <w:uiPriority w:val="99"/>
    <w:locked/>
    <w:rsid w:val="000E601F"/>
    <w:rPr>
      <w:rFonts w:ascii="Microsoft Sans Serif" w:hAnsi="Microsoft Sans Serif" w:cs="Microsoft Sans Serif"/>
      <w:sz w:val="30"/>
      <w:szCs w:val="30"/>
      <w:shd w:val="clear" w:color="auto" w:fill="FFFFFF"/>
    </w:rPr>
  </w:style>
  <w:style w:type="paragraph" w:customStyle="1" w:styleId="21">
    <w:name w:val="正文文本 (2)1"/>
    <w:basedOn w:val="Normal"/>
    <w:link w:val="2"/>
    <w:uiPriority w:val="99"/>
    <w:rsid w:val="000E601F"/>
    <w:pPr>
      <w:shd w:val="clear" w:color="auto" w:fill="FFFFFF"/>
      <w:spacing w:before="60" w:after="240" w:line="240" w:lineRule="atLeast"/>
      <w:jc w:val="right"/>
    </w:pPr>
    <w:rPr>
      <w:rFonts w:ascii="Microsoft Sans Serif" w:hAnsi="Microsoft Sans Serif" w:cs="Microsoft Sans Serif"/>
      <w:color w:val="auto"/>
      <w:kern w:val="2"/>
      <w:sz w:val="30"/>
      <w:szCs w:val="30"/>
    </w:rPr>
  </w:style>
  <w:style w:type="character" w:customStyle="1" w:styleId="20">
    <w:name w:val="正文文本 (2)"/>
    <w:basedOn w:val="2"/>
    <w:uiPriority w:val="99"/>
    <w:rsid w:val="000E601F"/>
    <w:rPr>
      <w:rFonts w:ascii="Microsoft Sans Serif" w:hAnsi="Microsoft Sans Serif" w:cs="Microsoft Sans Serif"/>
      <w:sz w:val="30"/>
      <w:szCs w:val="30"/>
      <w:shd w:val="clear" w:color="auto" w:fill="FFFFFF"/>
    </w:rPr>
  </w:style>
  <w:style w:type="character" w:customStyle="1" w:styleId="2125pt">
    <w:name w:val="正文文本 (2) + 12.5 pt"/>
    <w:basedOn w:val="2"/>
    <w:uiPriority w:val="99"/>
    <w:rsid w:val="000E601F"/>
    <w:rPr>
      <w:rFonts w:ascii="Microsoft Sans Serif" w:hAnsi="Microsoft Sans Serif" w:cs="Microsoft Sans Serif"/>
      <w:sz w:val="30"/>
      <w:szCs w:val="30"/>
      <w:shd w:val="clear" w:color="auto" w:fill="FFFFFF"/>
    </w:rPr>
  </w:style>
  <w:style w:type="character" w:customStyle="1" w:styleId="3">
    <w:name w:val="正文文本 (3)_"/>
    <w:basedOn w:val="Policepardfaut"/>
    <w:link w:val="31"/>
    <w:uiPriority w:val="99"/>
    <w:locked/>
    <w:rsid w:val="000E601F"/>
    <w:rPr>
      <w:rFonts w:ascii="Malgun Gothic" w:eastAsia="Malgun Gothic" w:hAnsi="Malgun Gothic" w:cs="Malgun Gothic"/>
      <w:b/>
      <w:bCs/>
      <w:sz w:val="26"/>
      <w:szCs w:val="26"/>
      <w:shd w:val="clear" w:color="auto" w:fill="FFFFFF"/>
    </w:rPr>
  </w:style>
  <w:style w:type="paragraph" w:customStyle="1" w:styleId="31">
    <w:name w:val="正文文本 (3)1"/>
    <w:basedOn w:val="Normal"/>
    <w:link w:val="3"/>
    <w:uiPriority w:val="99"/>
    <w:rsid w:val="000E601F"/>
    <w:pPr>
      <w:shd w:val="clear" w:color="auto" w:fill="FFFFFF"/>
      <w:spacing w:after="540" w:line="240" w:lineRule="atLeast"/>
    </w:pPr>
    <w:rPr>
      <w:rFonts w:ascii="Malgun Gothic" w:eastAsia="Malgun Gothic" w:hAnsi="Malgun Gothic" w:cs="Malgun Gothic"/>
      <w:b/>
      <w:bCs/>
      <w:color w:val="auto"/>
      <w:kern w:val="2"/>
      <w:sz w:val="26"/>
      <w:szCs w:val="26"/>
    </w:rPr>
  </w:style>
  <w:style w:type="character" w:customStyle="1" w:styleId="4">
    <w:name w:val="正文文本 (4)_"/>
    <w:basedOn w:val="Policepardfaut"/>
    <w:link w:val="40"/>
    <w:uiPriority w:val="99"/>
    <w:locked/>
    <w:rsid w:val="000E601F"/>
    <w:rPr>
      <w:rFonts w:ascii="SimSun" w:eastAsia="SimSun" w:cs="SimSun"/>
      <w:spacing w:val="-10"/>
      <w:sz w:val="21"/>
      <w:szCs w:val="21"/>
      <w:shd w:val="clear" w:color="auto" w:fill="FFFFFF"/>
    </w:rPr>
  </w:style>
  <w:style w:type="paragraph" w:customStyle="1" w:styleId="40">
    <w:name w:val="正文文本 (4)"/>
    <w:basedOn w:val="Normal"/>
    <w:link w:val="4"/>
    <w:uiPriority w:val="99"/>
    <w:rsid w:val="000E601F"/>
    <w:pPr>
      <w:shd w:val="clear" w:color="auto" w:fill="FFFFFF"/>
      <w:spacing w:before="120" w:line="240" w:lineRule="atLeast"/>
    </w:pPr>
    <w:rPr>
      <w:rFonts w:ascii="SimSun" w:hAnsi="SimSun" w:cs="SimSun"/>
      <w:color w:val="auto"/>
      <w:spacing w:val="-10"/>
      <w:kern w:val="2"/>
      <w:sz w:val="21"/>
      <w:szCs w:val="21"/>
    </w:rPr>
  </w:style>
  <w:style w:type="character" w:customStyle="1" w:styleId="6Exact">
    <w:name w:val="正文文本 (6) Exact"/>
    <w:basedOn w:val="Policepardfaut"/>
    <w:link w:val="6"/>
    <w:uiPriority w:val="99"/>
    <w:locked/>
    <w:rsid w:val="000E601F"/>
    <w:rPr>
      <w:rFonts w:ascii="Verdana" w:hAnsi="Verdana" w:cs="Verdana"/>
      <w:b/>
      <w:bCs/>
      <w:sz w:val="92"/>
      <w:szCs w:val="92"/>
      <w:shd w:val="clear" w:color="auto" w:fill="FFFFFF"/>
    </w:rPr>
  </w:style>
  <w:style w:type="paragraph" w:customStyle="1" w:styleId="6">
    <w:name w:val="正文文本 (6)"/>
    <w:basedOn w:val="Normal"/>
    <w:link w:val="6Exact"/>
    <w:uiPriority w:val="99"/>
    <w:rsid w:val="000E601F"/>
    <w:pPr>
      <w:shd w:val="clear" w:color="auto" w:fill="FFFFFF"/>
      <w:spacing w:line="240" w:lineRule="atLeast"/>
    </w:pPr>
    <w:rPr>
      <w:rFonts w:ascii="Verdana" w:hAnsi="Verdana" w:cs="Verdana"/>
      <w:b/>
      <w:bCs/>
      <w:color w:val="auto"/>
      <w:kern w:val="2"/>
      <w:sz w:val="92"/>
      <w:szCs w:val="92"/>
    </w:rPr>
  </w:style>
  <w:style w:type="character" w:customStyle="1" w:styleId="41">
    <w:name w:val="标题 #4_"/>
    <w:basedOn w:val="Policepardfaut"/>
    <w:link w:val="410"/>
    <w:uiPriority w:val="99"/>
    <w:locked/>
    <w:rsid w:val="000E601F"/>
    <w:rPr>
      <w:rFonts w:ascii="Malgun Gothic" w:eastAsia="Malgun Gothic" w:hAnsi="Malgun Gothic" w:cs="Malgun Gothic"/>
      <w:b/>
      <w:bCs/>
      <w:spacing w:val="-10"/>
      <w:sz w:val="52"/>
      <w:szCs w:val="52"/>
      <w:shd w:val="clear" w:color="auto" w:fill="FFFFFF"/>
    </w:rPr>
  </w:style>
  <w:style w:type="paragraph" w:customStyle="1" w:styleId="410">
    <w:name w:val="标题 #41"/>
    <w:basedOn w:val="Normal"/>
    <w:link w:val="41"/>
    <w:uiPriority w:val="99"/>
    <w:rsid w:val="000E601F"/>
    <w:pPr>
      <w:shd w:val="clear" w:color="auto" w:fill="FFFFFF"/>
      <w:spacing w:after="1200" w:line="240" w:lineRule="atLeast"/>
      <w:jc w:val="center"/>
      <w:outlineLvl w:val="3"/>
    </w:pPr>
    <w:rPr>
      <w:rFonts w:ascii="Malgun Gothic" w:eastAsia="Malgun Gothic" w:hAnsi="Malgun Gothic" w:cs="Malgun Gothic"/>
      <w:b/>
      <w:bCs/>
      <w:color w:val="auto"/>
      <w:spacing w:val="-10"/>
      <w:kern w:val="2"/>
      <w:sz w:val="52"/>
      <w:szCs w:val="52"/>
    </w:rPr>
  </w:style>
  <w:style w:type="character" w:customStyle="1" w:styleId="42">
    <w:name w:val="标题 #4"/>
    <w:basedOn w:val="41"/>
    <w:uiPriority w:val="99"/>
    <w:rsid w:val="000E601F"/>
    <w:rPr>
      <w:rFonts w:ascii="Malgun Gothic" w:eastAsia="Malgun Gothic" w:hAnsi="Malgun Gothic" w:cs="Malgun Gothic"/>
      <w:b/>
      <w:bCs/>
      <w:color w:val="000000"/>
      <w:spacing w:val="-10"/>
      <w:w w:val="100"/>
      <w:position w:val="0"/>
      <w:sz w:val="52"/>
      <w:szCs w:val="52"/>
      <w:shd w:val="clear" w:color="auto" w:fill="FFFFFF"/>
      <w:lang w:val="en-US"/>
    </w:rPr>
  </w:style>
  <w:style w:type="character" w:customStyle="1" w:styleId="a">
    <w:name w:val="目录_"/>
    <w:basedOn w:val="Policepardfaut"/>
    <w:link w:val="11"/>
    <w:uiPriority w:val="99"/>
    <w:locked/>
    <w:rsid w:val="000E601F"/>
    <w:rPr>
      <w:rFonts w:ascii="Microsoft Sans Serif" w:hAnsi="Microsoft Sans Serif" w:cs="Microsoft Sans Serif"/>
      <w:sz w:val="35"/>
      <w:szCs w:val="35"/>
      <w:shd w:val="clear" w:color="auto" w:fill="FFFFFF"/>
    </w:rPr>
  </w:style>
  <w:style w:type="paragraph" w:customStyle="1" w:styleId="11">
    <w:name w:val="目录1"/>
    <w:basedOn w:val="Normal"/>
    <w:link w:val="a"/>
    <w:uiPriority w:val="99"/>
    <w:rsid w:val="000E601F"/>
    <w:pPr>
      <w:shd w:val="clear" w:color="auto" w:fill="FFFFFF"/>
      <w:spacing w:before="1200" w:line="826" w:lineRule="exact"/>
      <w:jc w:val="both"/>
    </w:pPr>
    <w:rPr>
      <w:rFonts w:ascii="Microsoft Sans Serif" w:hAnsi="Microsoft Sans Serif" w:cs="Microsoft Sans Serif"/>
      <w:color w:val="auto"/>
      <w:kern w:val="2"/>
      <w:sz w:val="35"/>
      <w:szCs w:val="35"/>
    </w:rPr>
  </w:style>
  <w:style w:type="character" w:customStyle="1" w:styleId="a0">
    <w:name w:val="目录"/>
    <w:basedOn w:val="a"/>
    <w:uiPriority w:val="99"/>
    <w:rsid w:val="000E601F"/>
    <w:rPr>
      <w:rFonts w:ascii="Microsoft Sans Serif" w:hAnsi="Microsoft Sans Serif" w:cs="Microsoft Sans Serif"/>
      <w:color w:val="000000"/>
      <w:spacing w:val="0"/>
      <w:w w:val="100"/>
      <w:position w:val="0"/>
      <w:sz w:val="35"/>
      <w:szCs w:val="35"/>
      <w:shd w:val="clear" w:color="auto" w:fill="FFFFFF"/>
      <w:lang w:val="en-US"/>
    </w:rPr>
  </w:style>
  <w:style w:type="character" w:customStyle="1" w:styleId="12">
    <w:name w:val="页眉或页脚1"/>
    <w:basedOn w:val="a1"/>
    <w:uiPriority w:val="99"/>
    <w:rsid w:val="000E601F"/>
    <w:rPr>
      <w:rFonts w:ascii="Batang" w:eastAsia="Batang" w:hAnsi="Batang" w:cs="Batang"/>
      <w:color w:val="000000"/>
      <w:spacing w:val="0"/>
      <w:w w:val="100"/>
      <w:position w:val="0"/>
      <w:sz w:val="14"/>
      <w:szCs w:val="14"/>
      <w:shd w:val="clear" w:color="auto" w:fill="FFFFFF"/>
      <w:lang w:val="en-US"/>
    </w:rPr>
  </w:style>
  <w:style w:type="character" w:customStyle="1" w:styleId="a1">
    <w:name w:val="页眉或页脚_"/>
    <w:basedOn w:val="Policepardfaut"/>
    <w:link w:val="22"/>
    <w:uiPriority w:val="99"/>
    <w:locked/>
    <w:rsid w:val="000E601F"/>
    <w:rPr>
      <w:rFonts w:ascii="Batang" w:eastAsia="Batang" w:hAnsi="Batang" w:cs="Batang"/>
      <w:sz w:val="14"/>
      <w:szCs w:val="14"/>
      <w:shd w:val="clear" w:color="auto" w:fill="FFFFFF"/>
    </w:rPr>
  </w:style>
  <w:style w:type="paragraph" w:customStyle="1" w:styleId="22">
    <w:name w:val="页眉或页脚2"/>
    <w:basedOn w:val="Normal"/>
    <w:link w:val="a1"/>
    <w:uiPriority w:val="99"/>
    <w:rsid w:val="000E601F"/>
    <w:pPr>
      <w:shd w:val="clear" w:color="auto" w:fill="FFFFFF"/>
      <w:spacing w:line="240" w:lineRule="atLeast"/>
    </w:pPr>
    <w:rPr>
      <w:rFonts w:ascii="Batang" w:eastAsia="Batang" w:hAnsi="Batang" w:cs="Batang"/>
      <w:color w:val="auto"/>
      <w:kern w:val="2"/>
      <w:sz w:val="14"/>
      <w:szCs w:val="14"/>
    </w:rPr>
  </w:style>
  <w:style w:type="character" w:customStyle="1" w:styleId="100">
    <w:name w:val="正文文本 (10)_"/>
    <w:basedOn w:val="Policepardfaut"/>
    <w:link w:val="101"/>
    <w:uiPriority w:val="99"/>
    <w:locked/>
    <w:rsid w:val="000E601F"/>
    <w:rPr>
      <w:rFonts w:ascii="Corbel" w:hAnsi="Corbel" w:cs="Corbel"/>
      <w:sz w:val="22"/>
      <w:shd w:val="clear" w:color="auto" w:fill="FFFFFF"/>
    </w:rPr>
  </w:style>
  <w:style w:type="paragraph" w:customStyle="1" w:styleId="101">
    <w:name w:val="正文文本 (10)"/>
    <w:basedOn w:val="Normal"/>
    <w:link w:val="100"/>
    <w:uiPriority w:val="99"/>
    <w:rsid w:val="000E601F"/>
    <w:pPr>
      <w:shd w:val="clear" w:color="auto" w:fill="FFFFFF"/>
      <w:spacing w:before="180" w:after="780" w:line="240" w:lineRule="atLeast"/>
      <w:jc w:val="both"/>
    </w:pPr>
    <w:rPr>
      <w:rFonts w:ascii="Corbel" w:hAnsi="Corbel" w:cs="Corbel"/>
      <w:color w:val="auto"/>
      <w:kern w:val="2"/>
      <w:sz w:val="22"/>
      <w:szCs w:val="22"/>
    </w:rPr>
  </w:style>
  <w:style w:type="character" w:customStyle="1" w:styleId="a2">
    <w:name w:val="正文文本_"/>
    <w:basedOn w:val="Policepardfaut"/>
    <w:link w:val="5"/>
    <w:uiPriority w:val="99"/>
    <w:locked/>
    <w:rsid w:val="000E601F"/>
    <w:rPr>
      <w:rFonts w:ascii="Malgun Gothic" w:eastAsia="Malgun Gothic" w:hAnsi="Malgun Gothic" w:cs="Malgun Gothic"/>
      <w:sz w:val="19"/>
      <w:szCs w:val="19"/>
      <w:shd w:val="clear" w:color="auto" w:fill="FFFFFF"/>
    </w:rPr>
  </w:style>
  <w:style w:type="paragraph" w:customStyle="1" w:styleId="5">
    <w:name w:val="正文文本5"/>
    <w:basedOn w:val="Normal"/>
    <w:link w:val="a2"/>
    <w:uiPriority w:val="99"/>
    <w:rsid w:val="000E601F"/>
    <w:pPr>
      <w:shd w:val="clear" w:color="auto" w:fill="FFFFFF"/>
      <w:spacing w:line="264" w:lineRule="exact"/>
      <w:ind w:hanging="420"/>
      <w:jc w:val="both"/>
    </w:pPr>
    <w:rPr>
      <w:rFonts w:ascii="Malgun Gothic" w:eastAsia="Malgun Gothic" w:hAnsi="Malgun Gothic" w:cs="Malgun Gothic"/>
      <w:color w:val="auto"/>
      <w:kern w:val="2"/>
      <w:sz w:val="19"/>
      <w:szCs w:val="19"/>
    </w:rPr>
  </w:style>
  <w:style w:type="character" w:customStyle="1" w:styleId="Exact1">
    <w:name w:val="正文文本 Exact1"/>
    <w:basedOn w:val="a2"/>
    <w:uiPriority w:val="99"/>
    <w:rsid w:val="000E601F"/>
    <w:rPr>
      <w:rFonts w:ascii="Malgun Gothic" w:eastAsia="Malgun Gothic" w:hAnsi="Malgun Gothic" w:cs="Malgun Gothic"/>
      <w:color w:val="000000"/>
      <w:spacing w:val="3"/>
      <w:w w:val="100"/>
      <w:position w:val="0"/>
      <w:sz w:val="18"/>
      <w:szCs w:val="18"/>
      <w:shd w:val="clear" w:color="auto" w:fill="FFFFFF"/>
      <w:lang w:val="en-US"/>
    </w:rPr>
  </w:style>
  <w:style w:type="character" w:customStyle="1" w:styleId="50">
    <w:name w:val="正文文本 (5)_"/>
    <w:basedOn w:val="Policepardfaut"/>
    <w:link w:val="51"/>
    <w:uiPriority w:val="99"/>
    <w:locked/>
    <w:rsid w:val="000E601F"/>
    <w:rPr>
      <w:rFonts w:ascii="Malgun Gothic" w:eastAsia="Malgun Gothic" w:hAnsi="Malgun Gothic" w:cs="Malgun Gothic"/>
      <w:b/>
      <w:bCs/>
      <w:sz w:val="17"/>
      <w:szCs w:val="17"/>
      <w:shd w:val="clear" w:color="auto" w:fill="FFFFFF"/>
    </w:rPr>
  </w:style>
  <w:style w:type="paragraph" w:customStyle="1" w:styleId="51">
    <w:name w:val="正文文本 (5)1"/>
    <w:basedOn w:val="Normal"/>
    <w:link w:val="50"/>
    <w:uiPriority w:val="99"/>
    <w:rsid w:val="000E601F"/>
    <w:pPr>
      <w:shd w:val="clear" w:color="auto" w:fill="FFFFFF"/>
      <w:spacing w:line="240" w:lineRule="atLeast"/>
      <w:ind w:hanging="380"/>
    </w:pPr>
    <w:rPr>
      <w:rFonts w:ascii="Malgun Gothic" w:eastAsia="Malgun Gothic" w:hAnsi="Malgun Gothic" w:cs="Malgun Gothic"/>
      <w:b/>
      <w:bCs/>
      <w:color w:val="auto"/>
      <w:kern w:val="2"/>
      <w:sz w:val="17"/>
      <w:szCs w:val="17"/>
    </w:rPr>
  </w:style>
  <w:style w:type="character" w:customStyle="1" w:styleId="102">
    <w:name w:val="标题 #10_"/>
    <w:basedOn w:val="Policepardfaut"/>
    <w:link w:val="1010"/>
    <w:uiPriority w:val="99"/>
    <w:locked/>
    <w:rsid w:val="000E601F"/>
    <w:rPr>
      <w:rFonts w:ascii="Malgun Gothic" w:eastAsia="Malgun Gothic" w:hAnsi="Malgun Gothic" w:cs="Malgun Gothic"/>
      <w:b/>
      <w:bCs/>
      <w:sz w:val="26"/>
      <w:szCs w:val="26"/>
      <w:shd w:val="clear" w:color="auto" w:fill="FFFFFF"/>
    </w:rPr>
  </w:style>
  <w:style w:type="paragraph" w:customStyle="1" w:styleId="1010">
    <w:name w:val="标题 #101"/>
    <w:basedOn w:val="Normal"/>
    <w:link w:val="102"/>
    <w:uiPriority w:val="99"/>
    <w:rsid w:val="000E601F"/>
    <w:pPr>
      <w:shd w:val="clear" w:color="auto" w:fill="FFFFFF"/>
      <w:spacing w:before="360" w:after="360" w:line="240" w:lineRule="atLeast"/>
      <w:jc w:val="both"/>
    </w:pPr>
    <w:rPr>
      <w:rFonts w:ascii="Malgun Gothic" w:eastAsia="Malgun Gothic" w:hAnsi="Malgun Gothic" w:cs="Malgun Gothic"/>
      <w:b/>
      <w:bCs/>
      <w:color w:val="auto"/>
      <w:kern w:val="2"/>
      <w:sz w:val="26"/>
      <w:szCs w:val="26"/>
    </w:rPr>
  </w:style>
  <w:style w:type="character" w:customStyle="1" w:styleId="9">
    <w:name w:val="标题 #9_"/>
    <w:basedOn w:val="Policepardfaut"/>
    <w:link w:val="90"/>
    <w:uiPriority w:val="99"/>
    <w:locked/>
    <w:rsid w:val="000E601F"/>
    <w:rPr>
      <w:rFonts w:ascii="Malgun Gothic" w:eastAsia="Malgun Gothic" w:hAnsi="Malgun Gothic" w:cs="Malgun Gothic"/>
      <w:b/>
      <w:bCs/>
      <w:sz w:val="35"/>
      <w:szCs w:val="35"/>
      <w:shd w:val="clear" w:color="auto" w:fill="FFFFFF"/>
    </w:rPr>
  </w:style>
  <w:style w:type="paragraph" w:customStyle="1" w:styleId="90">
    <w:name w:val="标题 #9"/>
    <w:basedOn w:val="Normal"/>
    <w:link w:val="9"/>
    <w:uiPriority w:val="99"/>
    <w:rsid w:val="000E601F"/>
    <w:pPr>
      <w:shd w:val="clear" w:color="auto" w:fill="FFFFFF"/>
      <w:spacing w:before="780" w:line="562" w:lineRule="exact"/>
      <w:jc w:val="both"/>
      <w:outlineLvl w:val="8"/>
    </w:pPr>
    <w:rPr>
      <w:rFonts w:ascii="Malgun Gothic" w:eastAsia="Malgun Gothic" w:hAnsi="Malgun Gothic" w:cs="Malgun Gothic"/>
      <w:b/>
      <w:bCs/>
      <w:color w:val="auto"/>
      <w:kern w:val="2"/>
      <w:sz w:val="35"/>
      <w:szCs w:val="35"/>
    </w:rPr>
  </w:style>
  <w:style w:type="character" w:customStyle="1" w:styleId="110">
    <w:name w:val="正文文本 (11)_"/>
    <w:basedOn w:val="Policepardfaut"/>
    <w:link w:val="111"/>
    <w:uiPriority w:val="99"/>
    <w:locked/>
    <w:rsid w:val="000E601F"/>
    <w:rPr>
      <w:rFonts w:ascii="Malgun Gothic" w:eastAsia="Malgun Gothic" w:hAnsi="Malgun Gothic" w:cs="Malgun Gothic"/>
      <w:b/>
      <w:bCs/>
      <w:sz w:val="23"/>
      <w:szCs w:val="23"/>
      <w:shd w:val="clear" w:color="auto" w:fill="FFFFFF"/>
    </w:rPr>
  </w:style>
  <w:style w:type="paragraph" w:customStyle="1" w:styleId="111">
    <w:name w:val="正文文本 (11)1"/>
    <w:basedOn w:val="Normal"/>
    <w:link w:val="110"/>
    <w:uiPriority w:val="99"/>
    <w:rsid w:val="000E601F"/>
    <w:pPr>
      <w:shd w:val="clear" w:color="auto" w:fill="FFFFFF"/>
      <w:spacing w:before="1080" w:after="1200" w:line="394" w:lineRule="exact"/>
      <w:jc w:val="both"/>
    </w:pPr>
    <w:rPr>
      <w:rFonts w:ascii="Malgun Gothic" w:eastAsia="Malgun Gothic" w:hAnsi="Malgun Gothic" w:cs="Malgun Gothic"/>
      <w:b/>
      <w:bCs/>
      <w:color w:val="auto"/>
      <w:kern w:val="2"/>
      <w:sz w:val="23"/>
      <w:szCs w:val="23"/>
    </w:rPr>
  </w:style>
  <w:style w:type="character" w:customStyle="1" w:styleId="112">
    <w:name w:val="标题 #11 (2)_"/>
    <w:basedOn w:val="Policepardfaut"/>
    <w:link w:val="1121"/>
    <w:uiPriority w:val="99"/>
    <w:locked/>
    <w:rsid w:val="000E601F"/>
    <w:rPr>
      <w:rFonts w:ascii="Malgun Gothic" w:eastAsia="Malgun Gothic" w:hAnsi="Malgun Gothic" w:cs="Malgun Gothic"/>
      <w:b/>
      <w:bCs/>
      <w:shd w:val="clear" w:color="auto" w:fill="FFFFFF"/>
    </w:rPr>
  </w:style>
  <w:style w:type="paragraph" w:customStyle="1" w:styleId="1121">
    <w:name w:val="标题 #11 (2)1"/>
    <w:basedOn w:val="Normal"/>
    <w:link w:val="112"/>
    <w:uiPriority w:val="99"/>
    <w:rsid w:val="000E601F"/>
    <w:pPr>
      <w:shd w:val="clear" w:color="auto" w:fill="FFFFFF"/>
      <w:spacing w:before="360" w:after="360" w:line="240" w:lineRule="atLeast"/>
      <w:jc w:val="both"/>
    </w:pPr>
    <w:rPr>
      <w:rFonts w:ascii="Malgun Gothic" w:eastAsia="Malgun Gothic" w:hAnsi="Malgun Gothic" w:cs="Malgun Gothic"/>
      <w:b/>
      <w:bCs/>
      <w:color w:val="auto"/>
      <w:kern w:val="2"/>
      <w:sz w:val="21"/>
      <w:szCs w:val="22"/>
    </w:rPr>
  </w:style>
  <w:style w:type="character" w:customStyle="1" w:styleId="1120">
    <w:name w:val="标题 #11 (2)"/>
    <w:basedOn w:val="112"/>
    <w:uiPriority w:val="99"/>
    <w:rsid w:val="000E601F"/>
    <w:rPr>
      <w:rFonts w:ascii="Malgun Gothic" w:eastAsia="Malgun Gothic" w:hAnsi="Malgun Gothic" w:cs="Malgun Gothic"/>
      <w:b/>
      <w:bCs/>
      <w:color w:val="000000"/>
      <w:spacing w:val="0"/>
      <w:w w:val="100"/>
      <w:position w:val="0"/>
      <w:sz w:val="24"/>
      <w:szCs w:val="24"/>
      <w:shd w:val="clear" w:color="auto" w:fill="FFFFFF"/>
      <w:lang w:val="en-US"/>
    </w:rPr>
  </w:style>
  <w:style w:type="character" w:customStyle="1" w:styleId="120">
    <w:name w:val="正文文本 (12)"/>
    <w:basedOn w:val="121"/>
    <w:uiPriority w:val="99"/>
    <w:rsid w:val="000E601F"/>
    <w:rPr>
      <w:rFonts w:ascii="Microsoft Sans Serif" w:hAnsi="Microsoft Sans Serif" w:cs="Microsoft Sans Serif"/>
      <w:b/>
      <w:bCs/>
      <w:color w:val="000000"/>
      <w:spacing w:val="0"/>
      <w:w w:val="100"/>
      <w:position w:val="0"/>
      <w:sz w:val="17"/>
      <w:szCs w:val="17"/>
      <w:shd w:val="clear" w:color="auto" w:fill="FFFFFF"/>
      <w:lang w:val="en-US"/>
    </w:rPr>
  </w:style>
  <w:style w:type="character" w:customStyle="1" w:styleId="121">
    <w:name w:val="正文文本 (12)_"/>
    <w:basedOn w:val="Policepardfaut"/>
    <w:link w:val="1210"/>
    <w:uiPriority w:val="99"/>
    <w:locked/>
    <w:rsid w:val="000E601F"/>
    <w:rPr>
      <w:rFonts w:ascii="Microsoft Sans Serif" w:hAnsi="Microsoft Sans Serif" w:cs="Microsoft Sans Serif"/>
      <w:b/>
      <w:bCs/>
      <w:sz w:val="17"/>
      <w:szCs w:val="17"/>
      <w:shd w:val="clear" w:color="auto" w:fill="FFFFFF"/>
    </w:rPr>
  </w:style>
  <w:style w:type="paragraph" w:customStyle="1" w:styleId="1210">
    <w:name w:val="正文文本 (12)1"/>
    <w:basedOn w:val="Normal"/>
    <w:link w:val="121"/>
    <w:uiPriority w:val="99"/>
    <w:rsid w:val="000E601F"/>
    <w:pPr>
      <w:shd w:val="clear" w:color="auto" w:fill="FFFFFF"/>
      <w:spacing w:after="60" w:line="240" w:lineRule="atLeast"/>
    </w:pPr>
    <w:rPr>
      <w:rFonts w:ascii="Microsoft Sans Serif" w:hAnsi="Microsoft Sans Serif" w:cs="Microsoft Sans Serif"/>
      <w:b/>
      <w:bCs/>
      <w:color w:val="auto"/>
      <w:kern w:val="2"/>
      <w:sz w:val="17"/>
      <w:szCs w:val="17"/>
    </w:rPr>
  </w:style>
  <w:style w:type="character" w:customStyle="1" w:styleId="130">
    <w:name w:val="正文文本 (13)"/>
    <w:basedOn w:val="131"/>
    <w:uiPriority w:val="99"/>
    <w:rsid w:val="000E601F"/>
    <w:rPr>
      <w:rFonts w:ascii="Microsoft Sans Serif" w:hAnsi="Microsoft Sans Serif" w:cs="Microsoft Sans Serif"/>
      <w:color w:val="FFFFFF"/>
      <w:spacing w:val="0"/>
      <w:w w:val="100"/>
      <w:position w:val="0"/>
      <w:sz w:val="11"/>
      <w:szCs w:val="11"/>
      <w:shd w:val="clear" w:color="auto" w:fill="FFFFFF"/>
      <w:lang w:val="en-US"/>
    </w:rPr>
  </w:style>
  <w:style w:type="character" w:customStyle="1" w:styleId="131">
    <w:name w:val="正文文本 (13)_"/>
    <w:basedOn w:val="Policepardfaut"/>
    <w:link w:val="1310"/>
    <w:uiPriority w:val="99"/>
    <w:locked/>
    <w:rsid w:val="000E601F"/>
    <w:rPr>
      <w:rFonts w:ascii="Microsoft Sans Serif" w:hAnsi="Microsoft Sans Serif" w:cs="Microsoft Sans Serif"/>
      <w:sz w:val="11"/>
      <w:szCs w:val="11"/>
      <w:shd w:val="clear" w:color="auto" w:fill="FFFFFF"/>
    </w:rPr>
  </w:style>
  <w:style w:type="paragraph" w:customStyle="1" w:styleId="1310">
    <w:name w:val="正文文本 (13)1"/>
    <w:basedOn w:val="Normal"/>
    <w:link w:val="131"/>
    <w:uiPriority w:val="99"/>
    <w:rsid w:val="000E601F"/>
    <w:pPr>
      <w:shd w:val="clear" w:color="auto" w:fill="FFFFFF"/>
      <w:spacing w:before="60" w:line="134" w:lineRule="exact"/>
    </w:pPr>
    <w:rPr>
      <w:rFonts w:ascii="Microsoft Sans Serif" w:hAnsi="Microsoft Sans Serif" w:cs="Microsoft Sans Serif"/>
      <w:color w:val="auto"/>
      <w:kern w:val="2"/>
      <w:sz w:val="11"/>
      <w:szCs w:val="11"/>
    </w:rPr>
  </w:style>
  <w:style w:type="character" w:customStyle="1" w:styleId="113">
    <w:name w:val="标题 #11_"/>
    <w:basedOn w:val="Policepardfaut"/>
    <w:link w:val="1110"/>
    <w:uiPriority w:val="99"/>
    <w:locked/>
    <w:rsid w:val="000E601F"/>
    <w:rPr>
      <w:rFonts w:ascii="Malgun Gothic" w:eastAsia="Malgun Gothic" w:hAnsi="Malgun Gothic" w:cs="Malgun Gothic"/>
      <w:b/>
      <w:bCs/>
      <w:sz w:val="23"/>
      <w:szCs w:val="23"/>
      <w:shd w:val="clear" w:color="auto" w:fill="FFFFFF"/>
    </w:rPr>
  </w:style>
  <w:style w:type="paragraph" w:customStyle="1" w:styleId="1110">
    <w:name w:val="标题 #111"/>
    <w:basedOn w:val="Normal"/>
    <w:link w:val="113"/>
    <w:uiPriority w:val="99"/>
    <w:rsid w:val="000E601F"/>
    <w:pPr>
      <w:shd w:val="clear" w:color="auto" w:fill="FFFFFF"/>
      <w:spacing w:after="300" w:line="240" w:lineRule="atLeast"/>
    </w:pPr>
    <w:rPr>
      <w:rFonts w:ascii="Malgun Gothic" w:eastAsia="Malgun Gothic" w:hAnsi="Malgun Gothic" w:cs="Malgun Gothic"/>
      <w:b/>
      <w:bCs/>
      <w:color w:val="auto"/>
      <w:kern w:val="2"/>
      <w:sz w:val="23"/>
      <w:szCs w:val="23"/>
    </w:rPr>
  </w:style>
  <w:style w:type="character" w:customStyle="1" w:styleId="114">
    <w:name w:val="正文文本 (11)"/>
    <w:basedOn w:val="110"/>
    <w:uiPriority w:val="99"/>
    <w:rsid w:val="000E601F"/>
    <w:rPr>
      <w:rFonts w:ascii="Malgun Gothic" w:eastAsia="Malgun Gothic" w:hAnsi="Malgun Gothic" w:cs="Malgun Gothic"/>
      <w:b/>
      <w:bCs/>
      <w:color w:val="000000"/>
      <w:spacing w:val="0"/>
      <w:w w:val="100"/>
      <w:position w:val="0"/>
      <w:sz w:val="23"/>
      <w:szCs w:val="23"/>
      <w:u w:val="none"/>
      <w:shd w:val="clear" w:color="auto" w:fill="FFFFFF"/>
      <w:lang w:val="en-US"/>
    </w:rPr>
  </w:style>
  <w:style w:type="character" w:customStyle="1" w:styleId="11Exact1">
    <w:name w:val="正文文本 (11) Exact1"/>
    <w:basedOn w:val="110"/>
    <w:uiPriority w:val="99"/>
    <w:rsid w:val="000E601F"/>
    <w:rPr>
      <w:rFonts w:ascii="Malgun Gothic" w:eastAsia="Malgun Gothic" w:hAnsi="Malgun Gothic" w:cs="Malgun Gothic"/>
      <w:b/>
      <w:bCs/>
      <w:color w:val="000000"/>
      <w:spacing w:val="3"/>
      <w:w w:val="100"/>
      <w:position w:val="0"/>
      <w:sz w:val="22"/>
      <w:szCs w:val="22"/>
      <w:u w:val="none"/>
      <w:shd w:val="clear" w:color="auto" w:fill="FFFFFF"/>
      <w:lang w:val="en-US"/>
    </w:rPr>
  </w:style>
  <w:style w:type="character" w:customStyle="1" w:styleId="17">
    <w:name w:val="正文文本 (17)_"/>
    <w:basedOn w:val="Policepardfaut"/>
    <w:link w:val="170"/>
    <w:uiPriority w:val="99"/>
    <w:locked/>
    <w:rsid w:val="000E601F"/>
    <w:rPr>
      <w:rFonts w:ascii="Malgun Gothic" w:eastAsia="Malgun Gothic" w:hAnsi="Malgun Gothic" w:cs="Malgun Gothic"/>
      <w:b/>
      <w:bCs/>
      <w:sz w:val="22"/>
      <w:shd w:val="clear" w:color="auto" w:fill="FFFFFF"/>
    </w:rPr>
  </w:style>
  <w:style w:type="paragraph" w:customStyle="1" w:styleId="170">
    <w:name w:val="正文文本 (17)"/>
    <w:basedOn w:val="Normal"/>
    <w:link w:val="17"/>
    <w:uiPriority w:val="99"/>
    <w:rsid w:val="000E601F"/>
    <w:pPr>
      <w:shd w:val="clear" w:color="auto" w:fill="FFFFFF"/>
      <w:spacing w:before="960" w:line="590" w:lineRule="exact"/>
      <w:jc w:val="both"/>
    </w:pPr>
    <w:rPr>
      <w:rFonts w:ascii="Malgun Gothic" w:eastAsia="Malgun Gothic" w:hAnsi="Malgun Gothic" w:cs="Malgun Gothic"/>
      <w:b/>
      <w:bCs/>
      <w:color w:val="auto"/>
      <w:kern w:val="2"/>
      <w:sz w:val="22"/>
      <w:szCs w:val="22"/>
    </w:rPr>
  </w:style>
  <w:style w:type="character" w:customStyle="1" w:styleId="11Exact">
    <w:name w:val="正文文本 (11) Exact"/>
    <w:basedOn w:val="Policepardfaut"/>
    <w:uiPriority w:val="99"/>
    <w:rsid w:val="000E601F"/>
    <w:rPr>
      <w:rFonts w:ascii="Malgun Gothic" w:eastAsia="Malgun Gothic" w:hAnsi="Malgun Gothic" w:cs="Malgun Gothic"/>
      <w:b/>
      <w:bCs/>
      <w:spacing w:val="3"/>
      <w:sz w:val="22"/>
      <w:szCs w:val="22"/>
      <w:u w:val="none"/>
    </w:rPr>
  </w:style>
  <w:style w:type="character" w:customStyle="1" w:styleId="11Exact2">
    <w:name w:val="正文文本 (11) Exact2"/>
    <w:basedOn w:val="110"/>
    <w:uiPriority w:val="99"/>
    <w:rsid w:val="000E601F"/>
    <w:rPr>
      <w:rFonts w:ascii="Malgun Gothic" w:eastAsia="Malgun Gothic" w:hAnsi="Malgun Gothic" w:cs="Malgun Gothic"/>
      <w:b/>
      <w:bCs/>
      <w:color w:val="000000"/>
      <w:spacing w:val="3"/>
      <w:w w:val="100"/>
      <w:position w:val="0"/>
      <w:sz w:val="22"/>
      <w:szCs w:val="22"/>
      <w:u w:val="single"/>
      <w:shd w:val="clear" w:color="auto" w:fill="FFFFFF"/>
      <w:lang w:val="en-US"/>
    </w:rPr>
  </w:style>
  <w:style w:type="character" w:customStyle="1" w:styleId="19">
    <w:name w:val="正文文本 (19)_"/>
    <w:basedOn w:val="Policepardfaut"/>
    <w:link w:val="190"/>
    <w:uiPriority w:val="99"/>
    <w:locked/>
    <w:rsid w:val="000E601F"/>
    <w:rPr>
      <w:rFonts w:ascii="Malgun Gothic" w:eastAsia="Malgun Gothic" w:hAnsi="Malgun Gothic" w:cs="Malgun Gothic"/>
      <w:b/>
      <w:bCs/>
      <w:sz w:val="17"/>
      <w:szCs w:val="17"/>
      <w:shd w:val="clear" w:color="auto" w:fill="FFFFFF"/>
    </w:rPr>
  </w:style>
  <w:style w:type="paragraph" w:customStyle="1" w:styleId="190">
    <w:name w:val="正文文本 (19)"/>
    <w:basedOn w:val="Normal"/>
    <w:link w:val="19"/>
    <w:uiPriority w:val="99"/>
    <w:rsid w:val="000E601F"/>
    <w:pPr>
      <w:shd w:val="clear" w:color="auto" w:fill="FFFFFF"/>
      <w:spacing w:after="300" w:line="240" w:lineRule="atLeast"/>
      <w:jc w:val="both"/>
    </w:pPr>
    <w:rPr>
      <w:rFonts w:ascii="Malgun Gothic" w:eastAsia="Malgun Gothic" w:hAnsi="Malgun Gothic" w:cs="Malgun Gothic"/>
      <w:b/>
      <w:bCs/>
      <w:color w:val="auto"/>
      <w:kern w:val="2"/>
      <w:sz w:val="17"/>
      <w:szCs w:val="17"/>
    </w:rPr>
  </w:style>
  <w:style w:type="character" w:customStyle="1" w:styleId="200">
    <w:name w:val="正文文本 (20)_"/>
    <w:basedOn w:val="Policepardfaut"/>
    <w:link w:val="201"/>
    <w:uiPriority w:val="99"/>
    <w:locked/>
    <w:rsid w:val="000E601F"/>
    <w:rPr>
      <w:rFonts w:ascii="MS Gothic" w:eastAsia="MS Gothic" w:hAnsi="MS Gothic" w:cs="MS Gothic"/>
      <w:sz w:val="18"/>
      <w:szCs w:val="18"/>
      <w:shd w:val="clear" w:color="auto" w:fill="FFFFFF"/>
    </w:rPr>
  </w:style>
  <w:style w:type="paragraph" w:customStyle="1" w:styleId="201">
    <w:name w:val="正文文本 (20)1"/>
    <w:basedOn w:val="Normal"/>
    <w:link w:val="200"/>
    <w:uiPriority w:val="99"/>
    <w:rsid w:val="000E601F"/>
    <w:pPr>
      <w:shd w:val="clear" w:color="auto" w:fill="FFFFFF"/>
      <w:spacing w:before="1500" w:after="1680" w:line="240" w:lineRule="atLeast"/>
      <w:jc w:val="both"/>
    </w:pPr>
    <w:rPr>
      <w:rFonts w:ascii="MS Gothic" w:eastAsia="MS Gothic" w:hAnsi="MS Gothic" w:cs="MS Gothic"/>
      <w:color w:val="auto"/>
      <w:kern w:val="2"/>
      <w:sz w:val="18"/>
      <w:szCs w:val="18"/>
    </w:rPr>
  </w:style>
  <w:style w:type="character" w:customStyle="1" w:styleId="202">
    <w:name w:val="正文文本 (20)"/>
    <w:basedOn w:val="200"/>
    <w:uiPriority w:val="99"/>
    <w:rsid w:val="000E601F"/>
    <w:rPr>
      <w:rFonts w:ascii="MS Gothic" w:eastAsia="MS Gothic" w:hAnsi="MS Gothic" w:cs="MS Gothic"/>
      <w:color w:val="000000"/>
      <w:spacing w:val="0"/>
      <w:w w:val="100"/>
      <w:position w:val="0"/>
      <w:sz w:val="18"/>
      <w:szCs w:val="18"/>
      <w:shd w:val="clear" w:color="auto" w:fill="FFFFFF"/>
      <w:lang w:val="en-US"/>
    </w:rPr>
  </w:style>
  <w:style w:type="character" w:customStyle="1" w:styleId="23">
    <w:name w:val="图片标题 (2)_"/>
    <w:basedOn w:val="Policepardfaut"/>
    <w:link w:val="24"/>
    <w:uiPriority w:val="99"/>
    <w:locked/>
    <w:rsid w:val="000E601F"/>
    <w:rPr>
      <w:rFonts w:ascii="Malgun Gothic" w:eastAsia="Malgun Gothic" w:hAnsi="Malgun Gothic" w:cs="Malgun Gothic"/>
      <w:b/>
      <w:bCs/>
      <w:sz w:val="17"/>
      <w:szCs w:val="17"/>
      <w:shd w:val="clear" w:color="auto" w:fill="FFFFFF"/>
    </w:rPr>
  </w:style>
  <w:style w:type="paragraph" w:customStyle="1" w:styleId="24">
    <w:name w:val="图片标题 (2)"/>
    <w:basedOn w:val="Normal"/>
    <w:link w:val="23"/>
    <w:uiPriority w:val="99"/>
    <w:rsid w:val="000E601F"/>
    <w:pPr>
      <w:shd w:val="clear" w:color="auto" w:fill="FFFFFF"/>
      <w:spacing w:line="240" w:lineRule="atLeast"/>
    </w:pPr>
    <w:rPr>
      <w:rFonts w:ascii="Malgun Gothic" w:eastAsia="Malgun Gothic" w:hAnsi="Malgun Gothic" w:cs="Malgun Gothic"/>
      <w:b/>
      <w:bCs/>
      <w:color w:val="auto"/>
      <w:kern w:val="2"/>
      <w:sz w:val="17"/>
      <w:szCs w:val="17"/>
    </w:rPr>
  </w:style>
  <w:style w:type="character" w:customStyle="1" w:styleId="22Exact">
    <w:name w:val="正文文本 (22) Exact"/>
    <w:basedOn w:val="Policepardfaut"/>
    <w:link w:val="220"/>
    <w:uiPriority w:val="99"/>
    <w:locked/>
    <w:rsid w:val="000E601F"/>
    <w:rPr>
      <w:rFonts w:ascii="Malgun Gothic" w:eastAsia="Malgun Gothic" w:hAnsi="Malgun Gothic" w:cs="Malgun Gothic"/>
      <w:b/>
      <w:bCs/>
      <w:sz w:val="67"/>
      <w:szCs w:val="67"/>
      <w:shd w:val="clear" w:color="auto" w:fill="FFFFFF"/>
    </w:rPr>
  </w:style>
  <w:style w:type="paragraph" w:customStyle="1" w:styleId="220">
    <w:name w:val="正文文本 (22)"/>
    <w:basedOn w:val="Normal"/>
    <w:link w:val="22Exact"/>
    <w:uiPriority w:val="99"/>
    <w:rsid w:val="000E601F"/>
    <w:pPr>
      <w:shd w:val="clear" w:color="auto" w:fill="FFFFFF"/>
      <w:spacing w:line="240" w:lineRule="atLeast"/>
    </w:pPr>
    <w:rPr>
      <w:rFonts w:ascii="Malgun Gothic" w:eastAsia="Malgun Gothic" w:hAnsi="Malgun Gothic" w:cs="Malgun Gothic"/>
      <w:b/>
      <w:bCs/>
      <w:color w:val="auto"/>
      <w:kern w:val="2"/>
      <w:sz w:val="67"/>
      <w:szCs w:val="67"/>
    </w:rPr>
  </w:style>
  <w:style w:type="character" w:customStyle="1" w:styleId="a3">
    <w:name w:val="页眉或页脚"/>
    <w:basedOn w:val="a1"/>
    <w:uiPriority w:val="99"/>
    <w:rsid w:val="000E601F"/>
    <w:rPr>
      <w:rFonts w:ascii="Batang" w:eastAsia="Batang" w:hAnsi="Batang" w:cs="Batang"/>
      <w:color w:val="000000"/>
      <w:spacing w:val="0"/>
      <w:w w:val="100"/>
      <w:position w:val="0"/>
      <w:sz w:val="14"/>
      <w:szCs w:val="14"/>
      <w:u w:val="none"/>
      <w:shd w:val="clear" w:color="auto" w:fill="FFFFFF"/>
      <w:lang w:val="zh-TW"/>
    </w:rPr>
  </w:style>
  <w:style w:type="character" w:customStyle="1" w:styleId="Exact">
    <w:name w:val="正文文本 Exact"/>
    <w:basedOn w:val="Policepardfaut"/>
    <w:uiPriority w:val="99"/>
    <w:rsid w:val="000E601F"/>
    <w:rPr>
      <w:rFonts w:ascii="Malgun Gothic" w:eastAsia="Malgun Gothic" w:hAnsi="Malgun Gothic" w:cs="Malgun Gothic"/>
      <w:spacing w:val="3"/>
      <w:sz w:val="18"/>
      <w:szCs w:val="18"/>
      <w:u w:val="none"/>
    </w:rPr>
  </w:style>
  <w:style w:type="character" w:customStyle="1" w:styleId="22MingLiU">
    <w:name w:val="正文文本 (22) + MingLiU"/>
    <w:basedOn w:val="22Exact"/>
    <w:uiPriority w:val="99"/>
    <w:rsid w:val="000E601F"/>
    <w:rPr>
      <w:rFonts w:ascii="MingLiUfalt" w:eastAsia="MingLiUfalt" w:hAnsi="MingLiUfalt" w:cs="MingLiUfalt"/>
      <w:b/>
      <w:bCs/>
      <w:color w:val="000000"/>
      <w:spacing w:val="0"/>
      <w:w w:val="150"/>
      <w:position w:val="0"/>
      <w:sz w:val="55"/>
      <w:szCs w:val="55"/>
      <w:shd w:val="clear" w:color="auto" w:fill="FFFFFF"/>
    </w:rPr>
  </w:style>
  <w:style w:type="character" w:customStyle="1" w:styleId="Exact2">
    <w:name w:val="正文文本 Exact2"/>
    <w:basedOn w:val="a2"/>
    <w:uiPriority w:val="99"/>
    <w:rsid w:val="000E601F"/>
    <w:rPr>
      <w:rFonts w:ascii="Malgun Gothic" w:eastAsia="Malgun Gothic" w:hAnsi="Malgun Gothic" w:cs="Malgun Gothic"/>
      <w:color w:val="000000"/>
      <w:spacing w:val="3"/>
      <w:w w:val="100"/>
      <w:position w:val="0"/>
      <w:sz w:val="18"/>
      <w:szCs w:val="18"/>
      <w:u w:val="none"/>
      <w:shd w:val="clear" w:color="auto" w:fill="FFFFFF"/>
      <w:lang w:val="en-US"/>
    </w:rPr>
  </w:style>
  <w:style w:type="character" w:customStyle="1" w:styleId="210">
    <w:name w:val="正文文本 (21)_"/>
    <w:basedOn w:val="Policepardfaut"/>
    <w:link w:val="211"/>
    <w:uiPriority w:val="99"/>
    <w:locked/>
    <w:rsid w:val="000E601F"/>
    <w:rPr>
      <w:rFonts w:ascii="Malgun Gothic" w:eastAsia="Malgun Gothic" w:hAnsi="Malgun Gothic" w:cs="Malgun Gothic"/>
      <w:b/>
      <w:bCs/>
      <w:sz w:val="20"/>
      <w:szCs w:val="20"/>
      <w:shd w:val="clear" w:color="auto" w:fill="FFFFFF"/>
    </w:rPr>
  </w:style>
  <w:style w:type="paragraph" w:customStyle="1" w:styleId="211">
    <w:name w:val="正文文本 (21)"/>
    <w:basedOn w:val="Normal"/>
    <w:link w:val="210"/>
    <w:uiPriority w:val="99"/>
    <w:rsid w:val="000E601F"/>
    <w:pPr>
      <w:shd w:val="clear" w:color="auto" w:fill="FFFFFF"/>
      <w:spacing w:before="840" w:after="240" w:line="350" w:lineRule="exact"/>
    </w:pPr>
    <w:rPr>
      <w:rFonts w:ascii="Malgun Gothic" w:eastAsia="Malgun Gothic" w:hAnsi="Malgun Gothic" w:cs="Malgun Gothic"/>
      <w:b/>
      <w:bCs/>
      <w:color w:val="auto"/>
      <w:kern w:val="2"/>
      <w:sz w:val="20"/>
      <w:szCs w:val="20"/>
    </w:rPr>
  </w:style>
  <w:style w:type="character" w:customStyle="1" w:styleId="21115pt">
    <w:name w:val="正文文本 (21) + 11.5 pt"/>
    <w:basedOn w:val="210"/>
    <w:uiPriority w:val="99"/>
    <w:rsid w:val="000E601F"/>
    <w:rPr>
      <w:rFonts w:ascii="Malgun Gothic" w:eastAsia="Malgun Gothic" w:hAnsi="Malgun Gothic" w:cs="Malgun Gothic"/>
      <w:b/>
      <w:bCs/>
      <w:color w:val="000000"/>
      <w:spacing w:val="0"/>
      <w:w w:val="100"/>
      <w:position w:val="0"/>
      <w:sz w:val="23"/>
      <w:szCs w:val="23"/>
      <w:shd w:val="clear" w:color="auto" w:fill="FFFFFF"/>
      <w:lang w:val="en-US"/>
    </w:rPr>
  </w:style>
  <w:style w:type="character" w:customStyle="1" w:styleId="5Exact">
    <w:name w:val="正文文本 (5) Exact"/>
    <w:basedOn w:val="Policepardfaut"/>
    <w:uiPriority w:val="99"/>
    <w:rsid w:val="000E601F"/>
    <w:rPr>
      <w:rFonts w:ascii="Malgun Gothic" w:eastAsia="Malgun Gothic" w:hAnsi="Malgun Gothic" w:cs="Malgun Gothic"/>
      <w:b/>
      <w:bCs/>
      <w:spacing w:val="5"/>
      <w:sz w:val="16"/>
      <w:szCs w:val="16"/>
      <w:u w:val="none"/>
    </w:rPr>
  </w:style>
  <w:style w:type="character" w:customStyle="1" w:styleId="30">
    <w:name w:val="图片标题 (3)"/>
    <w:basedOn w:val="32"/>
    <w:uiPriority w:val="99"/>
    <w:rsid w:val="000E601F"/>
    <w:rPr>
      <w:rFonts w:ascii="Microsoft Sans Serif" w:hAnsi="Microsoft Sans Serif" w:cs="Microsoft Sans Serif"/>
      <w:color w:val="000000"/>
      <w:spacing w:val="0"/>
      <w:w w:val="100"/>
      <w:position w:val="0"/>
      <w:sz w:val="11"/>
      <w:szCs w:val="11"/>
      <w:shd w:val="clear" w:color="auto" w:fill="FFFFFF"/>
      <w:lang w:val="en-US"/>
    </w:rPr>
  </w:style>
  <w:style w:type="character" w:customStyle="1" w:styleId="32">
    <w:name w:val="图片标题 (3)_"/>
    <w:basedOn w:val="Policepardfaut"/>
    <w:link w:val="310"/>
    <w:uiPriority w:val="99"/>
    <w:locked/>
    <w:rsid w:val="000E601F"/>
    <w:rPr>
      <w:rFonts w:ascii="Microsoft Sans Serif" w:hAnsi="Microsoft Sans Serif" w:cs="Microsoft Sans Serif"/>
      <w:sz w:val="11"/>
      <w:szCs w:val="11"/>
      <w:shd w:val="clear" w:color="auto" w:fill="FFFFFF"/>
    </w:rPr>
  </w:style>
  <w:style w:type="paragraph" w:customStyle="1" w:styleId="310">
    <w:name w:val="图片标题 (3)1"/>
    <w:basedOn w:val="Normal"/>
    <w:link w:val="32"/>
    <w:uiPriority w:val="99"/>
    <w:rsid w:val="000E601F"/>
    <w:pPr>
      <w:shd w:val="clear" w:color="auto" w:fill="FFFFFF"/>
      <w:spacing w:line="240" w:lineRule="atLeast"/>
    </w:pPr>
    <w:rPr>
      <w:rFonts w:ascii="Microsoft Sans Serif" w:hAnsi="Microsoft Sans Serif" w:cs="Microsoft Sans Serif"/>
      <w:color w:val="auto"/>
      <w:kern w:val="2"/>
      <w:sz w:val="11"/>
      <w:szCs w:val="11"/>
    </w:rPr>
  </w:style>
  <w:style w:type="character" w:customStyle="1" w:styleId="a4">
    <w:name w:val="图片标题_"/>
    <w:basedOn w:val="Policepardfaut"/>
    <w:link w:val="a5"/>
    <w:uiPriority w:val="99"/>
    <w:locked/>
    <w:rsid w:val="000E601F"/>
    <w:rPr>
      <w:rFonts w:ascii="Malgun Gothic" w:eastAsia="Malgun Gothic" w:hAnsi="Malgun Gothic" w:cs="Malgun Gothic"/>
      <w:sz w:val="19"/>
      <w:szCs w:val="19"/>
      <w:shd w:val="clear" w:color="auto" w:fill="FFFFFF"/>
    </w:rPr>
  </w:style>
  <w:style w:type="paragraph" w:customStyle="1" w:styleId="a5">
    <w:name w:val="图片标题"/>
    <w:basedOn w:val="Normal"/>
    <w:link w:val="a4"/>
    <w:uiPriority w:val="99"/>
    <w:rsid w:val="000E601F"/>
    <w:pPr>
      <w:shd w:val="clear" w:color="auto" w:fill="FFFFFF"/>
      <w:spacing w:line="240" w:lineRule="atLeast"/>
    </w:pPr>
    <w:rPr>
      <w:rFonts w:ascii="Malgun Gothic" w:eastAsia="Malgun Gothic" w:hAnsi="Malgun Gothic" w:cs="Malgun Gothic"/>
      <w:color w:val="auto"/>
      <w:kern w:val="2"/>
      <w:sz w:val="19"/>
      <w:szCs w:val="19"/>
    </w:rPr>
  </w:style>
  <w:style w:type="character" w:customStyle="1" w:styleId="MingLiU2">
    <w:name w:val="正文文本 + MingLiU2"/>
    <w:basedOn w:val="a2"/>
    <w:uiPriority w:val="99"/>
    <w:rsid w:val="000E601F"/>
    <w:rPr>
      <w:rFonts w:ascii="MingLiUfalt" w:eastAsia="MingLiUfalt" w:hAnsi="MingLiUfalt" w:cs="MingLiUfalt"/>
      <w:color w:val="000000"/>
      <w:spacing w:val="0"/>
      <w:w w:val="100"/>
      <w:position w:val="0"/>
      <w:sz w:val="14"/>
      <w:szCs w:val="14"/>
      <w:u w:val="none"/>
      <w:shd w:val="clear" w:color="auto" w:fill="FFFFFF"/>
    </w:rPr>
  </w:style>
  <w:style w:type="character" w:customStyle="1" w:styleId="Corbel">
    <w:name w:val="正文文本 + Corbel"/>
    <w:basedOn w:val="a2"/>
    <w:uiPriority w:val="99"/>
    <w:rsid w:val="000E601F"/>
    <w:rPr>
      <w:rFonts w:ascii="Corbel" w:eastAsia="Malgun Gothic" w:hAnsi="Corbel" w:cs="Corbel"/>
      <w:b/>
      <w:bCs/>
      <w:color w:val="000000"/>
      <w:spacing w:val="0"/>
      <w:w w:val="100"/>
      <w:position w:val="0"/>
      <w:sz w:val="19"/>
      <w:szCs w:val="19"/>
      <w:u w:val="none"/>
      <w:shd w:val="clear" w:color="auto" w:fill="FFFFFF"/>
      <w:lang w:val="en-US"/>
    </w:rPr>
  </w:style>
  <w:style w:type="character" w:customStyle="1" w:styleId="1pt1">
    <w:name w:val="正文文本 + 间距 1 pt1"/>
    <w:basedOn w:val="a2"/>
    <w:uiPriority w:val="99"/>
    <w:rsid w:val="000E601F"/>
    <w:rPr>
      <w:rFonts w:ascii="Malgun Gothic" w:eastAsia="Malgun Gothic" w:hAnsi="Malgun Gothic" w:cs="Malgun Gothic"/>
      <w:color w:val="000000"/>
      <w:spacing w:val="20"/>
      <w:w w:val="100"/>
      <w:position w:val="0"/>
      <w:sz w:val="19"/>
      <w:szCs w:val="19"/>
      <w:u w:val="none"/>
      <w:shd w:val="clear" w:color="auto" w:fill="FFFFFF"/>
      <w:lang w:val="en-US"/>
    </w:rPr>
  </w:style>
  <w:style w:type="character" w:customStyle="1" w:styleId="122">
    <w:name w:val="标题 #12_"/>
    <w:basedOn w:val="Policepardfaut"/>
    <w:link w:val="1211"/>
    <w:uiPriority w:val="99"/>
    <w:locked/>
    <w:rsid w:val="000E601F"/>
    <w:rPr>
      <w:rFonts w:ascii="Malgun Gothic" w:eastAsia="Malgun Gothic" w:hAnsi="Malgun Gothic" w:cs="Malgun Gothic"/>
      <w:b/>
      <w:bCs/>
      <w:sz w:val="17"/>
      <w:szCs w:val="17"/>
      <w:shd w:val="clear" w:color="auto" w:fill="FFFFFF"/>
    </w:rPr>
  </w:style>
  <w:style w:type="paragraph" w:customStyle="1" w:styleId="1211">
    <w:name w:val="标题 #121"/>
    <w:basedOn w:val="Normal"/>
    <w:link w:val="122"/>
    <w:uiPriority w:val="99"/>
    <w:rsid w:val="000E601F"/>
    <w:pPr>
      <w:shd w:val="clear" w:color="auto" w:fill="FFFFFF"/>
      <w:spacing w:before="360" w:after="180" w:line="240" w:lineRule="atLeast"/>
      <w:jc w:val="both"/>
    </w:pPr>
    <w:rPr>
      <w:rFonts w:ascii="Malgun Gothic" w:eastAsia="Malgun Gothic" w:hAnsi="Malgun Gothic" w:cs="Malgun Gothic"/>
      <w:b/>
      <w:bCs/>
      <w:color w:val="auto"/>
      <w:kern w:val="2"/>
      <w:sz w:val="17"/>
      <w:szCs w:val="17"/>
    </w:rPr>
  </w:style>
  <w:style w:type="character" w:customStyle="1" w:styleId="10pt">
    <w:name w:val="正文文本 + 10 pt"/>
    <w:basedOn w:val="a2"/>
    <w:uiPriority w:val="99"/>
    <w:rsid w:val="000E601F"/>
    <w:rPr>
      <w:rFonts w:ascii="Malgun Gothic" w:eastAsia="Malgun Gothic" w:hAnsi="Malgun Gothic" w:cs="Malgun Gothic"/>
      <w:b/>
      <w:bCs/>
      <w:color w:val="000000"/>
      <w:spacing w:val="0"/>
      <w:w w:val="100"/>
      <w:position w:val="0"/>
      <w:sz w:val="20"/>
      <w:szCs w:val="20"/>
      <w:u w:val="none"/>
      <w:shd w:val="clear" w:color="auto" w:fill="FFFFFF"/>
      <w:lang w:val="en-US"/>
    </w:rPr>
  </w:style>
  <w:style w:type="character" w:customStyle="1" w:styleId="14">
    <w:name w:val="正文文本1"/>
    <w:basedOn w:val="a2"/>
    <w:uiPriority w:val="99"/>
    <w:rsid w:val="000E601F"/>
    <w:rPr>
      <w:rFonts w:ascii="Malgun Gothic" w:eastAsia="Malgun Gothic" w:hAnsi="Malgun Gothic" w:cs="Malgun Gothic"/>
      <w:color w:val="000000"/>
      <w:spacing w:val="0"/>
      <w:w w:val="100"/>
      <w:position w:val="0"/>
      <w:sz w:val="19"/>
      <w:szCs w:val="19"/>
      <w:u w:val="none"/>
      <w:shd w:val="clear" w:color="auto" w:fill="FFFFFF"/>
      <w:lang w:val="en-US"/>
    </w:rPr>
  </w:style>
  <w:style w:type="character" w:customStyle="1" w:styleId="123">
    <w:name w:val="标题 #12"/>
    <w:basedOn w:val="122"/>
    <w:uiPriority w:val="99"/>
    <w:rsid w:val="000E601F"/>
    <w:rPr>
      <w:rFonts w:ascii="Malgun Gothic" w:eastAsia="Malgun Gothic" w:hAnsi="Malgun Gothic" w:cs="Malgun Gothic"/>
      <w:b/>
      <w:bCs/>
      <w:color w:val="000000"/>
      <w:spacing w:val="0"/>
      <w:w w:val="100"/>
      <w:position w:val="0"/>
      <w:sz w:val="17"/>
      <w:szCs w:val="17"/>
      <w:u w:val="none"/>
      <w:shd w:val="clear" w:color="auto" w:fill="FFFFFF"/>
      <w:lang w:val="en-US"/>
    </w:rPr>
  </w:style>
  <w:style w:type="character" w:customStyle="1" w:styleId="1pt">
    <w:name w:val="正文文本 + 间距 1 pt"/>
    <w:basedOn w:val="a2"/>
    <w:uiPriority w:val="99"/>
    <w:rsid w:val="000E601F"/>
    <w:rPr>
      <w:rFonts w:ascii="Malgun Gothic" w:eastAsia="Malgun Gothic" w:hAnsi="Malgun Gothic" w:cs="Malgun Gothic"/>
      <w:color w:val="000000"/>
      <w:spacing w:val="20"/>
      <w:w w:val="100"/>
      <w:position w:val="0"/>
      <w:sz w:val="19"/>
      <w:szCs w:val="19"/>
      <w:u w:val="none"/>
      <w:shd w:val="clear" w:color="auto" w:fill="FFFFFF"/>
      <w:lang w:val="en-US"/>
    </w:rPr>
  </w:style>
  <w:style w:type="character" w:customStyle="1" w:styleId="25">
    <w:name w:val="正文文本2"/>
    <w:basedOn w:val="a2"/>
    <w:uiPriority w:val="99"/>
    <w:rsid w:val="000E601F"/>
    <w:rPr>
      <w:rFonts w:ascii="Malgun Gothic" w:eastAsia="Malgun Gothic" w:hAnsi="Malgun Gothic" w:cs="Malgun Gothic"/>
      <w:color w:val="000000"/>
      <w:spacing w:val="0"/>
      <w:w w:val="100"/>
      <w:position w:val="0"/>
      <w:sz w:val="19"/>
      <w:szCs w:val="19"/>
      <w:u w:val="none"/>
      <w:shd w:val="clear" w:color="auto" w:fill="FFFFFF"/>
      <w:lang w:val="en-US"/>
    </w:rPr>
  </w:style>
  <w:style w:type="character" w:customStyle="1" w:styleId="MingLiU">
    <w:name w:val="正文文本 + MingLiU"/>
    <w:basedOn w:val="a2"/>
    <w:uiPriority w:val="99"/>
    <w:rsid w:val="000E601F"/>
    <w:rPr>
      <w:rFonts w:ascii="MingLiUfalt" w:eastAsia="MingLiUfalt" w:hAnsi="MingLiUfalt" w:cs="MingLiUfalt"/>
      <w:color w:val="000000"/>
      <w:spacing w:val="0"/>
      <w:w w:val="100"/>
      <w:position w:val="0"/>
      <w:sz w:val="14"/>
      <w:szCs w:val="14"/>
      <w:u w:val="none"/>
      <w:shd w:val="clear" w:color="auto" w:fill="FFFFFF"/>
    </w:rPr>
  </w:style>
  <w:style w:type="character" w:customStyle="1" w:styleId="115">
    <w:name w:val="标题 #11"/>
    <w:basedOn w:val="113"/>
    <w:uiPriority w:val="99"/>
    <w:rsid w:val="000E601F"/>
    <w:rPr>
      <w:rFonts w:ascii="Malgun Gothic" w:eastAsia="Malgun Gothic" w:hAnsi="Malgun Gothic" w:cs="Malgun Gothic"/>
      <w:b/>
      <w:bCs/>
      <w:color w:val="000000"/>
      <w:spacing w:val="0"/>
      <w:w w:val="100"/>
      <w:position w:val="0"/>
      <w:sz w:val="23"/>
      <w:szCs w:val="23"/>
      <w:u w:val="none"/>
      <w:shd w:val="clear" w:color="auto" w:fill="FFFFFF"/>
      <w:lang w:val="en-US"/>
    </w:rPr>
  </w:style>
  <w:style w:type="character" w:customStyle="1" w:styleId="85pt4">
    <w:name w:val="正文文本 + 8.5 pt4"/>
    <w:basedOn w:val="a2"/>
    <w:uiPriority w:val="99"/>
    <w:rsid w:val="000E601F"/>
    <w:rPr>
      <w:rFonts w:ascii="Malgun Gothic" w:eastAsia="Malgun Gothic" w:hAnsi="Malgun Gothic" w:cs="Malgun Gothic"/>
      <w:b/>
      <w:bCs/>
      <w:color w:val="000000"/>
      <w:spacing w:val="0"/>
      <w:w w:val="100"/>
      <w:position w:val="0"/>
      <w:sz w:val="17"/>
      <w:szCs w:val="17"/>
      <w:u w:val="none"/>
      <w:shd w:val="clear" w:color="auto" w:fill="FFFFFF"/>
      <w:lang w:val="en-US"/>
    </w:rPr>
  </w:style>
  <w:style w:type="character" w:customStyle="1" w:styleId="91">
    <w:name w:val="正文文本 (9)_"/>
    <w:basedOn w:val="Policepardfaut"/>
    <w:link w:val="910"/>
    <w:uiPriority w:val="99"/>
    <w:locked/>
    <w:rsid w:val="000E601F"/>
    <w:rPr>
      <w:rFonts w:ascii="Microsoft Sans Serif" w:hAnsi="Microsoft Sans Serif" w:cs="Microsoft Sans Serif"/>
      <w:b/>
      <w:bCs/>
      <w:sz w:val="22"/>
      <w:shd w:val="clear" w:color="auto" w:fill="FFFFFF"/>
    </w:rPr>
  </w:style>
  <w:style w:type="paragraph" w:customStyle="1" w:styleId="910">
    <w:name w:val="正文文本 (9)1"/>
    <w:basedOn w:val="Normal"/>
    <w:link w:val="91"/>
    <w:uiPriority w:val="99"/>
    <w:rsid w:val="000E601F"/>
    <w:pPr>
      <w:shd w:val="clear" w:color="auto" w:fill="FFFFFF"/>
      <w:spacing w:before="960" w:after="1080" w:line="240" w:lineRule="atLeast"/>
      <w:jc w:val="right"/>
    </w:pPr>
    <w:rPr>
      <w:rFonts w:ascii="Microsoft Sans Serif" w:hAnsi="Microsoft Sans Serif" w:cs="Microsoft Sans Serif"/>
      <w:b/>
      <w:bCs/>
      <w:color w:val="auto"/>
      <w:kern w:val="2"/>
      <w:sz w:val="22"/>
      <w:szCs w:val="22"/>
    </w:rPr>
  </w:style>
  <w:style w:type="character" w:customStyle="1" w:styleId="92">
    <w:name w:val="正文文本 (9)"/>
    <w:basedOn w:val="91"/>
    <w:uiPriority w:val="99"/>
    <w:rsid w:val="000E601F"/>
    <w:rPr>
      <w:rFonts w:ascii="Microsoft Sans Serif" w:hAnsi="Microsoft Sans Serif" w:cs="Microsoft Sans Serif"/>
      <w:b/>
      <w:bCs/>
      <w:color w:val="000000"/>
      <w:spacing w:val="0"/>
      <w:w w:val="100"/>
      <w:position w:val="0"/>
      <w:sz w:val="22"/>
      <w:shd w:val="clear" w:color="auto" w:fill="FFFFFF"/>
      <w:lang w:val="en-US"/>
    </w:rPr>
  </w:style>
  <w:style w:type="character" w:customStyle="1" w:styleId="33">
    <w:name w:val="正文文本3"/>
    <w:basedOn w:val="a2"/>
    <w:uiPriority w:val="99"/>
    <w:rsid w:val="000E601F"/>
    <w:rPr>
      <w:rFonts w:ascii="Malgun Gothic" w:eastAsia="Malgun Gothic" w:hAnsi="Malgun Gothic" w:cs="Malgun Gothic"/>
      <w:color w:val="000000"/>
      <w:spacing w:val="0"/>
      <w:w w:val="100"/>
      <w:position w:val="0"/>
      <w:sz w:val="19"/>
      <w:szCs w:val="19"/>
      <w:u w:val="none"/>
      <w:shd w:val="clear" w:color="auto" w:fill="FFFFFF"/>
      <w:lang w:val="en-US"/>
    </w:rPr>
  </w:style>
  <w:style w:type="character" w:customStyle="1" w:styleId="52">
    <w:name w:val="正文文本 (5)"/>
    <w:basedOn w:val="50"/>
    <w:uiPriority w:val="99"/>
    <w:rsid w:val="000E601F"/>
    <w:rPr>
      <w:rFonts w:ascii="Malgun Gothic" w:eastAsia="Malgun Gothic" w:hAnsi="Malgun Gothic" w:cs="Malgun Gothic"/>
      <w:b/>
      <w:bCs/>
      <w:color w:val="000000"/>
      <w:spacing w:val="0"/>
      <w:w w:val="100"/>
      <w:position w:val="0"/>
      <w:sz w:val="17"/>
      <w:szCs w:val="17"/>
      <w:u w:val="none"/>
      <w:shd w:val="clear" w:color="auto" w:fill="FFFFFF"/>
      <w:lang w:val="en-US"/>
    </w:rPr>
  </w:style>
  <w:style w:type="character" w:customStyle="1" w:styleId="85pt1">
    <w:name w:val="正文文本 + 8.5 pt1"/>
    <w:basedOn w:val="a2"/>
    <w:uiPriority w:val="99"/>
    <w:rsid w:val="000E601F"/>
    <w:rPr>
      <w:rFonts w:ascii="Malgun Gothic" w:eastAsia="Malgun Gothic" w:hAnsi="Malgun Gothic" w:cs="Malgun Gothic"/>
      <w:b/>
      <w:bCs/>
      <w:color w:val="000000"/>
      <w:spacing w:val="0"/>
      <w:w w:val="100"/>
      <w:position w:val="0"/>
      <w:sz w:val="17"/>
      <w:szCs w:val="17"/>
      <w:u w:val="none"/>
      <w:shd w:val="clear" w:color="auto" w:fill="FFFFFF"/>
      <w:lang w:val="en-US"/>
    </w:rPr>
  </w:style>
  <w:style w:type="character" w:customStyle="1" w:styleId="60">
    <w:name w:val="标题 #6_"/>
    <w:basedOn w:val="Policepardfaut"/>
    <w:link w:val="61"/>
    <w:uiPriority w:val="99"/>
    <w:locked/>
    <w:rsid w:val="000E601F"/>
    <w:rPr>
      <w:rFonts w:ascii="Microsoft Sans Serif" w:hAnsi="Microsoft Sans Serif" w:cs="Microsoft Sans Serif"/>
      <w:sz w:val="38"/>
      <w:szCs w:val="38"/>
      <w:shd w:val="clear" w:color="auto" w:fill="FFFFFF"/>
    </w:rPr>
  </w:style>
  <w:style w:type="paragraph" w:customStyle="1" w:styleId="61">
    <w:name w:val="标题 #6"/>
    <w:basedOn w:val="Normal"/>
    <w:link w:val="60"/>
    <w:uiPriority w:val="99"/>
    <w:rsid w:val="000E601F"/>
    <w:pPr>
      <w:shd w:val="clear" w:color="auto" w:fill="FFFFFF"/>
      <w:spacing w:before="1080" w:after="960" w:line="240" w:lineRule="atLeast"/>
      <w:outlineLvl w:val="5"/>
    </w:pPr>
    <w:rPr>
      <w:rFonts w:ascii="Microsoft Sans Serif" w:hAnsi="Microsoft Sans Serif" w:cs="Microsoft Sans Serif"/>
      <w:color w:val="auto"/>
      <w:kern w:val="2"/>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2.png"/><Relationship Id="rId34" Type="http://schemas.openxmlformats.org/officeDocument/2006/relationships/image" Target="media/image24.jpeg"/><Relationship Id="rId42" Type="http://schemas.openxmlformats.org/officeDocument/2006/relationships/image" Target="media/image32.png"/><Relationship Id="rId47" Type="http://schemas.openxmlformats.org/officeDocument/2006/relationships/image" Target="media/image35.png"/><Relationship Id="rId50" Type="http://schemas.openxmlformats.org/officeDocument/2006/relationships/image" Target="media/image38.jpeg"/><Relationship Id="rId55" Type="http://schemas.openxmlformats.org/officeDocument/2006/relationships/footer" Target="footer6.xml"/><Relationship Id="rId63" Type="http://schemas.openxmlformats.org/officeDocument/2006/relationships/image" Target="media/image44.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4.emf"/><Relationship Id="rId32" Type="http://schemas.openxmlformats.org/officeDocument/2006/relationships/image" Target="media/image22.jpe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3.png"/><Relationship Id="rId53" Type="http://schemas.openxmlformats.org/officeDocument/2006/relationships/header" Target="header2.xml"/><Relationship Id="rId58" Type="http://schemas.openxmlformats.org/officeDocument/2006/relationships/image" Target="media/image42.pn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3.emf"/><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7.jpeg"/><Relationship Id="rId57" Type="http://schemas.openxmlformats.org/officeDocument/2006/relationships/image" Target="media/image41.png"/><Relationship Id="rId61" Type="http://schemas.openxmlformats.org/officeDocument/2006/relationships/footer" Target="footer10.xml"/><Relationship Id="rId10" Type="http://schemas.openxmlformats.org/officeDocument/2006/relationships/image" Target="media/image4.png"/><Relationship Id="rId19" Type="http://schemas.openxmlformats.org/officeDocument/2006/relationships/image" Target="media/image10.emf"/><Relationship Id="rId31" Type="http://schemas.openxmlformats.org/officeDocument/2006/relationships/image" Target="media/image21.jpeg"/><Relationship Id="rId44" Type="http://schemas.openxmlformats.org/officeDocument/2006/relationships/footer" Target="footer4.xml"/><Relationship Id="rId52" Type="http://schemas.openxmlformats.org/officeDocument/2006/relationships/image" Target="media/image40.jpeg"/><Relationship Id="rId60" Type="http://schemas.openxmlformats.org/officeDocument/2006/relationships/footer" Target="footer9.xm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oleObject" Target="embeddings/oleObject1.bin"/><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jpeg"/><Relationship Id="rId43" Type="http://schemas.openxmlformats.org/officeDocument/2006/relationships/footer" Target="footer3.xml"/><Relationship Id="rId48" Type="http://schemas.openxmlformats.org/officeDocument/2006/relationships/image" Target="media/image36.jpeg"/><Relationship Id="rId56" Type="http://schemas.openxmlformats.org/officeDocument/2006/relationships/footer" Target="footer7.xml"/><Relationship Id="rId64" Type="http://schemas.openxmlformats.org/officeDocument/2006/relationships/image" Target="media/image45.png"/><Relationship Id="rId8" Type="http://schemas.openxmlformats.org/officeDocument/2006/relationships/image" Target="media/image2.png"/><Relationship Id="rId51" Type="http://schemas.openxmlformats.org/officeDocument/2006/relationships/image" Target="media/image39.jpe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15.emf"/><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4.png"/><Relationship Id="rId59" Type="http://schemas.openxmlformats.org/officeDocument/2006/relationships/footer" Target="footer8.xml"/><Relationship Id="rId67" Type="http://schemas.openxmlformats.org/officeDocument/2006/relationships/theme" Target="theme/theme1.xml"/><Relationship Id="rId20" Type="http://schemas.openxmlformats.org/officeDocument/2006/relationships/image" Target="media/image11.emf"/><Relationship Id="rId41" Type="http://schemas.openxmlformats.org/officeDocument/2006/relationships/image" Target="media/image31.png"/><Relationship Id="rId54" Type="http://schemas.openxmlformats.org/officeDocument/2006/relationships/footer" Target="footer5.xml"/><Relationship Id="rId62" Type="http://schemas.openxmlformats.org/officeDocument/2006/relationships/image" Target="media/image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4758</Words>
  <Characters>26172</Characters>
  <Application>Microsoft Office Word</Application>
  <DocSecurity>4</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P R C</Company>
  <LinksUpToDate>false</LinksUpToDate>
  <CharactersWithSpaces>30869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Anthony Rouze</cp:lastModifiedBy>
  <cp:revision>2</cp:revision>
  <dcterms:created xsi:type="dcterms:W3CDTF">2016-01-05T09:47:00Z</dcterms:created>
  <dcterms:modified xsi:type="dcterms:W3CDTF">2016-01-05T09:47:00Z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